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7200"/>
      </w:tblGrid>
      <w:tr w:rsidR="007D4773" w:rsidRPr="00B85C18" w14:paraId="467B9289" w14:textId="77777777">
        <w:trPr>
          <w:trHeight w:val="2124"/>
        </w:trPr>
        <w:tc>
          <w:tcPr>
            <w:tcW w:w="3330" w:type="dxa"/>
          </w:tcPr>
          <w:p w14:paraId="68F07B0E" w14:textId="1A1E8F5F" w:rsidR="007D4773" w:rsidRPr="00B85C18" w:rsidRDefault="00B10125">
            <w:pPr>
              <w:pBdr>
                <w:top w:val="single" w:sz="4" w:space="1" w:color="auto"/>
              </w:pBdr>
              <w:jc w:val="center"/>
            </w:pPr>
            <w:r>
              <w:rPr>
                <w:noProof/>
                <w:lang w:eastAsia="en-CA"/>
              </w:rPr>
              <w:drawing>
                <wp:inline distT="0" distB="0" distL="0" distR="0" wp14:anchorId="5646B4D9" wp14:editId="130DF938">
                  <wp:extent cx="1971675" cy="990600"/>
                  <wp:effectExtent l="0" t="0" r="9525" b="0"/>
                  <wp:docPr id="3" name="Picture 3" descr="CO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A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tc>
        <w:tc>
          <w:tcPr>
            <w:tcW w:w="7200" w:type="dxa"/>
          </w:tcPr>
          <w:p w14:paraId="6CADC729" w14:textId="77777777" w:rsidR="00EC38B2" w:rsidRPr="00811D87" w:rsidRDefault="00EC38B2" w:rsidP="00EC38B2">
            <w:pPr>
              <w:tabs>
                <w:tab w:val="left" w:pos="372"/>
                <w:tab w:val="left" w:pos="1092"/>
              </w:tabs>
              <w:jc w:val="center"/>
              <w:rPr>
                <w:rFonts w:ascii="Calibri Light" w:hAnsi="Calibri Light"/>
                <w:b/>
                <w:sz w:val="22"/>
                <w:szCs w:val="22"/>
                <w:u w:val="single"/>
              </w:rPr>
            </w:pPr>
          </w:p>
          <w:p w14:paraId="61BE727E" w14:textId="77777777" w:rsidR="00184946" w:rsidRPr="00811D87" w:rsidRDefault="00484396" w:rsidP="00EC38B2">
            <w:pPr>
              <w:tabs>
                <w:tab w:val="left" w:pos="372"/>
                <w:tab w:val="left" w:pos="1092"/>
              </w:tabs>
              <w:jc w:val="center"/>
              <w:rPr>
                <w:rFonts w:ascii="Calibri Light" w:hAnsi="Calibri Light"/>
                <w:b/>
                <w:sz w:val="28"/>
                <w:szCs w:val="28"/>
              </w:rPr>
            </w:pPr>
            <w:r w:rsidRPr="00811D87">
              <w:rPr>
                <w:rFonts w:ascii="Calibri Light" w:hAnsi="Calibri Light"/>
                <w:b/>
                <w:sz w:val="28"/>
                <w:szCs w:val="28"/>
              </w:rPr>
              <w:t>Physical Demands Analysis</w:t>
            </w:r>
          </w:p>
          <w:p w14:paraId="623B3CB0" w14:textId="77777777" w:rsidR="00484396" w:rsidRPr="00811D87" w:rsidRDefault="00484396" w:rsidP="00EC38B2">
            <w:pPr>
              <w:tabs>
                <w:tab w:val="left" w:pos="372"/>
                <w:tab w:val="left" w:pos="1092"/>
              </w:tabs>
              <w:jc w:val="center"/>
              <w:rPr>
                <w:rFonts w:ascii="Calibri Light" w:hAnsi="Calibri Light"/>
                <w:b/>
                <w:sz w:val="28"/>
                <w:szCs w:val="28"/>
              </w:rPr>
            </w:pPr>
          </w:p>
          <w:p w14:paraId="159421E1" w14:textId="7B9695C8" w:rsidR="00484396" w:rsidRPr="00811D87" w:rsidRDefault="007600FA" w:rsidP="00EC38B2">
            <w:pPr>
              <w:tabs>
                <w:tab w:val="left" w:pos="372"/>
                <w:tab w:val="left" w:pos="1092"/>
              </w:tabs>
              <w:jc w:val="center"/>
              <w:rPr>
                <w:rFonts w:ascii="Calibri Light" w:hAnsi="Calibri Light"/>
                <w:b/>
                <w:sz w:val="28"/>
                <w:szCs w:val="28"/>
              </w:rPr>
            </w:pPr>
            <w:r>
              <w:rPr>
                <w:rFonts w:ascii="Calibri Light" w:hAnsi="Calibri Light"/>
                <w:b/>
                <w:sz w:val="28"/>
                <w:szCs w:val="28"/>
              </w:rPr>
              <w:t>Electrician</w:t>
            </w:r>
          </w:p>
          <w:p w14:paraId="6EE46477" w14:textId="77777777" w:rsidR="00484396" w:rsidRPr="00811D87" w:rsidRDefault="00484396" w:rsidP="00EC38B2">
            <w:pPr>
              <w:tabs>
                <w:tab w:val="left" w:pos="372"/>
                <w:tab w:val="left" w:pos="1092"/>
              </w:tabs>
              <w:jc w:val="center"/>
              <w:rPr>
                <w:rFonts w:ascii="Calibri Light" w:hAnsi="Calibri Light"/>
                <w:b/>
                <w:sz w:val="28"/>
                <w:szCs w:val="28"/>
              </w:rPr>
            </w:pPr>
          </w:p>
          <w:p w14:paraId="4AEF1E1E" w14:textId="77777777" w:rsidR="00484396" w:rsidRPr="00811D87" w:rsidRDefault="00484396" w:rsidP="00EC38B2">
            <w:pPr>
              <w:tabs>
                <w:tab w:val="left" w:pos="372"/>
                <w:tab w:val="left" w:pos="1092"/>
              </w:tabs>
              <w:jc w:val="center"/>
              <w:rPr>
                <w:rFonts w:ascii="Calibri Light" w:hAnsi="Calibri Light"/>
                <w:b/>
                <w:sz w:val="28"/>
                <w:szCs w:val="28"/>
              </w:rPr>
            </w:pPr>
            <w:r w:rsidRPr="00811D87">
              <w:rPr>
                <w:rFonts w:ascii="Calibri Light" w:hAnsi="Calibri Light"/>
                <w:b/>
                <w:sz w:val="28"/>
                <w:szCs w:val="28"/>
              </w:rPr>
              <w:t xml:space="preserve">Prepared for:  </w:t>
            </w:r>
          </w:p>
          <w:p w14:paraId="52634C86" w14:textId="77777777" w:rsidR="00484396" w:rsidRPr="00B85C18" w:rsidRDefault="00484396" w:rsidP="00EC38B2">
            <w:pPr>
              <w:tabs>
                <w:tab w:val="left" w:pos="372"/>
                <w:tab w:val="left" w:pos="1092"/>
              </w:tabs>
              <w:jc w:val="center"/>
              <w:rPr>
                <w:b/>
                <w:sz w:val="28"/>
                <w:szCs w:val="28"/>
              </w:rPr>
            </w:pPr>
            <w:r w:rsidRPr="00811D87">
              <w:rPr>
                <w:rFonts w:ascii="Calibri Light" w:hAnsi="Calibri Light"/>
                <w:b/>
                <w:sz w:val="28"/>
                <w:szCs w:val="28"/>
              </w:rPr>
              <w:t>Construction Owners Association of Alberta</w:t>
            </w:r>
          </w:p>
        </w:tc>
      </w:tr>
    </w:tbl>
    <w:p w14:paraId="0DB17427" w14:textId="77777777" w:rsidR="007D4773" w:rsidRPr="00B85C18" w:rsidRDefault="007D4773">
      <w:pPr>
        <w:pStyle w:val="Heading5"/>
        <w:spacing w:before="120"/>
        <w:rPr>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093"/>
        <w:gridCol w:w="1452"/>
        <w:gridCol w:w="2058"/>
        <w:gridCol w:w="1627"/>
        <w:gridCol w:w="1883"/>
      </w:tblGrid>
      <w:tr w:rsidR="007D4773" w:rsidRPr="0024406E" w14:paraId="35BFFA3D" w14:textId="77777777" w:rsidTr="007F475B">
        <w:trPr>
          <w:cantSplit/>
        </w:trPr>
        <w:tc>
          <w:tcPr>
            <w:tcW w:w="1417" w:type="dxa"/>
            <w:shd w:val="pct15" w:color="auto" w:fill="FFFFFF"/>
          </w:tcPr>
          <w:p w14:paraId="6BC1C299" w14:textId="77777777" w:rsidR="007D4773" w:rsidRPr="0024406E" w:rsidRDefault="007D4773">
            <w:pPr>
              <w:rPr>
                <w:rFonts w:ascii="Calibri" w:hAnsi="Calibri"/>
                <w:sz w:val="22"/>
                <w:szCs w:val="22"/>
              </w:rPr>
            </w:pPr>
            <w:r w:rsidRPr="0024406E">
              <w:rPr>
                <w:rFonts w:ascii="Calibri" w:hAnsi="Calibri"/>
                <w:b/>
                <w:sz w:val="22"/>
                <w:szCs w:val="22"/>
              </w:rPr>
              <w:t>Job Title:</w:t>
            </w:r>
          </w:p>
        </w:tc>
        <w:tc>
          <w:tcPr>
            <w:tcW w:w="2093" w:type="dxa"/>
          </w:tcPr>
          <w:p w14:paraId="03535DE6" w14:textId="7FC7846B" w:rsidR="007D4773" w:rsidRPr="0024406E" w:rsidRDefault="007600FA">
            <w:pPr>
              <w:pStyle w:val="Footer"/>
              <w:tabs>
                <w:tab w:val="clear" w:pos="4320"/>
                <w:tab w:val="clear" w:pos="8640"/>
              </w:tabs>
              <w:rPr>
                <w:rFonts w:ascii="Calibri" w:hAnsi="Calibri"/>
                <w:sz w:val="22"/>
                <w:szCs w:val="22"/>
                <w:lang w:val="en-CA"/>
              </w:rPr>
            </w:pPr>
            <w:r>
              <w:rPr>
                <w:rFonts w:ascii="Calibri" w:hAnsi="Calibri"/>
                <w:sz w:val="22"/>
                <w:szCs w:val="22"/>
                <w:lang w:val="en-CA"/>
              </w:rPr>
              <w:t>Electrician</w:t>
            </w:r>
          </w:p>
        </w:tc>
        <w:tc>
          <w:tcPr>
            <w:tcW w:w="1452" w:type="dxa"/>
            <w:shd w:val="pct15" w:color="auto" w:fill="FFFFFF"/>
          </w:tcPr>
          <w:p w14:paraId="3045ECD7" w14:textId="77777777" w:rsidR="007D4773" w:rsidRPr="0024406E" w:rsidRDefault="002627A1">
            <w:pPr>
              <w:pStyle w:val="Footer"/>
              <w:tabs>
                <w:tab w:val="clear" w:pos="4320"/>
                <w:tab w:val="clear" w:pos="8640"/>
              </w:tabs>
              <w:rPr>
                <w:rFonts w:ascii="Calibri" w:hAnsi="Calibri"/>
                <w:b/>
                <w:sz w:val="22"/>
                <w:szCs w:val="22"/>
              </w:rPr>
            </w:pPr>
            <w:r w:rsidRPr="0024406E">
              <w:rPr>
                <w:rFonts w:ascii="Calibri" w:hAnsi="Calibri"/>
                <w:b/>
                <w:sz w:val="22"/>
                <w:szCs w:val="22"/>
              </w:rPr>
              <w:t>Assessment Location</w:t>
            </w:r>
            <w:r w:rsidR="007D4773" w:rsidRPr="0024406E">
              <w:rPr>
                <w:rFonts w:ascii="Calibri" w:hAnsi="Calibri"/>
                <w:b/>
                <w:sz w:val="22"/>
                <w:szCs w:val="22"/>
              </w:rPr>
              <w:t>:</w:t>
            </w:r>
          </w:p>
        </w:tc>
        <w:tc>
          <w:tcPr>
            <w:tcW w:w="2058" w:type="dxa"/>
          </w:tcPr>
          <w:p w14:paraId="059BB500" w14:textId="6F830A5E" w:rsidR="009A2B0D" w:rsidRPr="0024406E" w:rsidRDefault="009A2B0D">
            <w:pPr>
              <w:pStyle w:val="Footer"/>
              <w:tabs>
                <w:tab w:val="clear" w:pos="4320"/>
                <w:tab w:val="clear" w:pos="8640"/>
              </w:tabs>
              <w:rPr>
                <w:rFonts w:ascii="Calibri" w:hAnsi="Calibri"/>
                <w:sz w:val="22"/>
                <w:szCs w:val="22"/>
              </w:rPr>
            </w:pPr>
          </w:p>
        </w:tc>
        <w:tc>
          <w:tcPr>
            <w:tcW w:w="1627" w:type="dxa"/>
            <w:shd w:val="pct15" w:color="auto" w:fill="FFFFFF"/>
          </w:tcPr>
          <w:p w14:paraId="417B70A8" w14:textId="77777777" w:rsidR="007D4773" w:rsidRPr="0024406E" w:rsidRDefault="005F62DC">
            <w:pPr>
              <w:rPr>
                <w:rFonts w:ascii="Calibri" w:hAnsi="Calibri"/>
                <w:b/>
                <w:sz w:val="22"/>
                <w:szCs w:val="22"/>
              </w:rPr>
            </w:pPr>
            <w:r>
              <w:rPr>
                <w:rFonts w:ascii="Calibri" w:hAnsi="Calibri"/>
                <w:b/>
                <w:sz w:val="22"/>
                <w:szCs w:val="22"/>
              </w:rPr>
              <w:t>Data Collection</w:t>
            </w:r>
            <w:r w:rsidRPr="0024406E">
              <w:rPr>
                <w:rFonts w:ascii="Calibri" w:hAnsi="Calibri"/>
                <w:b/>
                <w:sz w:val="22"/>
                <w:szCs w:val="22"/>
              </w:rPr>
              <w:t xml:space="preserve"> </w:t>
            </w:r>
            <w:r w:rsidR="007D4773" w:rsidRPr="0024406E">
              <w:rPr>
                <w:rFonts w:ascii="Calibri" w:hAnsi="Calibri"/>
                <w:b/>
                <w:sz w:val="22"/>
                <w:szCs w:val="22"/>
              </w:rPr>
              <w:t>Date:</w:t>
            </w:r>
          </w:p>
        </w:tc>
        <w:tc>
          <w:tcPr>
            <w:tcW w:w="1883" w:type="dxa"/>
          </w:tcPr>
          <w:p w14:paraId="379DA497" w14:textId="06366310" w:rsidR="007D4773" w:rsidRPr="0024406E" w:rsidRDefault="007D4773">
            <w:pPr>
              <w:rPr>
                <w:rFonts w:ascii="Calibri" w:hAnsi="Calibri"/>
                <w:sz w:val="22"/>
                <w:szCs w:val="22"/>
              </w:rPr>
            </w:pPr>
          </w:p>
        </w:tc>
      </w:tr>
    </w:tbl>
    <w:p w14:paraId="20EFD7A5" w14:textId="77777777" w:rsidR="007D4773" w:rsidRPr="0024406E" w:rsidRDefault="007D4773">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70"/>
        <w:gridCol w:w="1533"/>
        <w:gridCol w:w="3867"/>
      </w:tblGrid>
      <w:tr w:rsidR="007D4773" w:rsidRPr="0024406E" w14:paraId="5682E800" w14:textId="77777777" w:rsidTr="00811D87">
        <w:tc>
          <w:tcPr>
            <w:tcW w:w="1560" w:type="dxa"/>
            <w:shd w:val="pct15" w:color="auto" w:fill="FFFFFF"/>
          </w:tcPr>
          <w:p w14:paraId="2C30947B" w14:textId="77777777" w:rsidR="007D4773" w:rsidRPr="0024406E" w:rsidRDefault="007D4773">
            <w:pPr>
              <w:rPr>
                <w:rFonts w:ascii="Calibri" w:hAnsi="Calibri"/>
                <w:b/>
                <w:sz w:val="22"/>
                <w:szCs w:val="22"/>
              </w:rPr>
            </w:pPr>
            <w:r w:rsidRPr="0024406E">
              <w:rPr>
                <w:rFonts w:ascii="Calibri" w:hAnsi="Calibri"/>
                <w:b/>
                <w:sz w:val="22"/>
                <w:szCs w:val="22"/>
              </w:rPr>
              <w:t>Completed By:</w:t>
            </w:r>
          </w:p>
        </w:tc>
        <w:tc>
          <w:tcPr>
            <w:tcW w:w="3570" w:type="dxa"/>
          </w:tcPr>
          <w:p w14:paraId="15C44049" w14:textId="17058F51" w:rsidR="00CA19F1" w:rsidRPr="0024406E" w:rsidRDefault="00CA19F1">
            <w:pPr>
              <w:rPr>
                <w:rFonts w:ascii="Calibri" w:hAnsi="Calibri"/>
                <w:sz w:val="22"/>
                <w:szCs w:val="22"/>
              </w:rPr>
            </w:pPr>
          </w:p>
        </w:tc>
        <w:tc>
          <w:tcPr>
            <w:tcW w:w="1533" w:type="dxa"/>
            <w:shd w:val="pct15" w:color="auto" w:fill="FFFFFF"/>
          </w:tcPr>
          <w:p w14:paraId="24E2EE56" w14:textId="77777777" w:rsidR="007D4773" w:rsidRPr="0024406E" w:rsidRDefault="007D4773">
            <w:pPr>
              <w:rPr>
                <w:rFonts w:ascii="Calibri" w:hAnsi="Calibri"/>
                <w:b/>
                <w:sz w:val="22"/>
                <w:szCs w:val="22"/>
              </w:rPr>
            </w:pPr>
            <w:r w:rsidRPr="0024406E">
              <w:rPr>
                <w:rFonts w:ascii="Calibri" w:hAnsi="Calibri"/>
                <w:b/>
                <w:sz w:val="22"/>
                <w:szCs w:val="22"/>
              </w:rPr>
              <w:t>Submitted on:</w:t>
            </w:r>
          </w:p>
        </w:tc>
        <w:tc>
          <w:tcPr>
            <w:tcW w:w="3867" w:type="dxa"/>
          </w:tcPr>
          <w:p w14:paraId="30DE2D76" w14:textId="4B57E699" w:rsidR="007D4773" w:rsidRPr="0024406E" w:rsidRDefault="007D4773">
            <w:pPr>
              <w:rPr>
                <w:rFonts w:ascii="Calibri" w:hAnsi="Calibri"/>
                <w:sz w:val="22"/>
                <w:szCs w:val="22"/>
              </w:rPr>
            </w:pPr>
          </w:p>
        </w:tc>
      </w:tr>
    </w:tbl>
    <w:p w14:paraId="770B238F" w14:textId="236D6D6A" w:rsidR="007D4773" w:rsidRPr="0024406E" w:rsidRDefault="007D4773">
      <w:pPr>
        <w:pStyle w:val="Footer"/>
        <w:tabs>
          <w:tab w:val="clear" w:pos="4320"/>
          <w:tab w:val="clear" w:pos="8640"/>
        </w:tabs>
        <w:rPr>
          <w:rFonts w:ascii="Calibri" w:hAnsi="Calibri"/>
          <w:sz w:val="22"/>
          <w:szCs w:val="22"/>
          <w:lang w:val="en-C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970"/>
      </w:tblGrid>
      <w:tr w:rsidR="00320955" w:rsidRPr="0024406E" w14:paraId="1FE7F156" w14:textId="77777777" w:rsidTr="00852E85">
        <w:trPr>
          <w:cantSplit/>
          <w:trHeight w:val="260"/>
        </w:trPr>
        <w:tc>
          <w:tcPr>
            <w:tcW w:w="1560" w:type="dxa"/>
            <w:shd w:val="pct15" w:color="auto" w:fill="FFFFFF"/>
          </w:tcPr>
          <w:p w14:paraId="016023CF" w14:textId="77777777" w:rsidR="00320955" w:rsidRPr="0024406E" w:rsidRDefault="00320955" w:rsidP="00852E85">
            <w:pPr>
              <w:rPr>
                <w:rFonts w:ascii="Calibri" w:hAnsi="Calibri"/>
                <w:b/>
                <w:sz w:val="22"/>
                <w:szCs w:val="22"/>
              </w:rPr>
            </w:pPr>
            <w:r>
              <w:rPr>
                <w:rFonts w:ascii="Calibri" w:hAnsi="Calibri"/>
                <w:b/>
                <w:sz w:val="22"/>
                <w:szCs w:val="22"/>
              </w:rPr>
              <w:t>Disclaimer</w:t>
            </w:r>
            <w:r w:rsidRPr="0024406E">
              <w:rPr>
                <w:rFonts w:ascii="Calibri" w:hAnsi="Calibri"/>
                <w:b/>
                <w:sz w:val="22"/>
                <w:szCs w:val="22"/>
              </w:rPr>
              <w:t>:</w:t>
            </w:r>
          </w:p>
        </w:tc>
        <w:tc>
          <w:tcPr>
            <w:tcW w:w="8970" w:type="dxa"/>
          </w:tcPr>
          <w:p w14:paraId="604A5D3E" w14:textId="77777777" w:rsidR="00320955" w:rsidRPr="0024406E" w:rsidRDefault="00320955" w:rsidP="00C86FA9">
            <w:pPr>
              <w:jc w:val="both"/>
              <w:rPr>
                <w:rFonts w:ascii="Calibri" w:hAnsi="Calibri"/>
                <w:sz w:val="22"/>
                <w:szCs w:val="22"/>
              </w:rPr>
            </w:pPr>
            <w:r>
              <w:rPr>
                <w:rFonts w:ascii="Calibri" w:hAnsi="Calibri"/>
                <w:sz w:val="22"/>
                <w:szCs w:val="22"/>
              </w:rPr>
              <w:t xml:space="preserve">The Physical Demands noted in this report may vary depending on company and location. Please contact the company directly to confirm </w:t>
            </w:r>
            <w:proofErr w:type="gramStart"/>
            <w:r>
              <w:rPr>
                <w:rFonts w:ascii="Calibri" w:hAnsi="Calibri"/>
                <w:sz w:val="22"/>
                <w:szCs w:val="22"/>
              </w:rPr>
              <w:t>this physical demands</w:t>
            </w:r>
            <w:proofErr w:type="gramEnd"/>
            <w:r>
              <w:rPr>
                <w:rFonts w:ascii="Calibri" w:hAnsi="Calibri"/>
                <w:sz w:val="22"/>
                <w:szCs w:val="22"/>
              </w:rPr>
              <w:t xml:space="preserve"> analysis is an accurate representation of the specific job title for the specific location.</w:t>
            </w:r>
          </w:p>
        </w:tc>
      </w:tr>
    </w:tbl>
    <w:p w14:paraId="20223F12" w14:textId="77777777" w:rsidR="00CC4A02" w:rsidRPr="0024406E" w:rsidRDefault="00CC4A02" w:rsidP="00C608F3">
      <w:pPr>
        <w:ind w:right="1008"/>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970"/>
      </w:tblGrid>
      <w:tr w:rsidR="00320955" w:rsidRPr="0024406E" w14:paraId="61121F59" w14:textId="77777777" w:rsidTr="00206420">
        <w:trPr>
          <w:cantSplit/>
          <w:trHeight w:val="539"/>
        </w:trPr>
        <w:tc>
          <w:tcPr>
            <w:tcW w:w="1560" w:type="dxa"/>
            <w:shd w:val="pct15" w:color="auto" w:fill="FFFFFF"/>
          </w:tcPr>
          <w:p w14:paraId="5CDA4C4F" w14:textId="77777777" w:rsidR="00320955" w:rsidRPr="0024406E" w:rsidRDefault="00320955" w:rsidP="00852E85">
            <w:pPr>
              <w:rPr>
                <w:rFonts w:ascii="Calibri" w:hAnsi="Calibri"/>
                <w:b/>
                <w:sz w:val="22"/>
                <w:szCs w:val="22"/>
              </w:rPr>
            </w:pPr>
            <w:r w:rsidRPr="0024406E">
              <w:rPr>
                <w:rFonts w:ascii="Calibri" w:hAnsi="Calibri"/>
                <w:b/>
                <w:sz w:val="22"/>
                <w:szCs w:val="22"/>
              </w:rPr>
              <w:t>Work Schedule:</w:t>
            </w:r>
          </w:p>
          <w:p w14:paraId="3DAE6A6F" w14:textId="77777777" w:rsidR="00320955" w:rsidRPr="0024406E" w:rsidRDefault="00320955" w:rsidP="00852E85">
            <w:pPr>
              <w:jc w:val="center"/>
              <w:rPr>
                <w:rFonts w:ascii="Calibri" w:hAnsi="Calibri"/>
                <w:sz w:val="22"/>
                <w:szCs w:val="22"/>
              </w:rPr>
            </w:pPr>
          </w:p>
        </w:tc>
        <w:tc>
          <w:tcPr>
            <w:tcW w:w="8970" w:type="dxa"/>
          </w:tcPr>
          <w:p w14:paraId="67360834" w14:textId="15A4B882" w:rsidR="009232C8" w:rsidRPr="009232C8" w:rsidRDefault="009232C8" w:rsidP="009232C8">
            <w:pPr>
              <w:rPr>
                <w:rFonts w:ascii="Calibri" w:hAnsi="Calibri"/>
                <w:sz w:val="22"/>
                <w:szCs w:val="22"/>
              </w:rPr>
            </w:pPr>
            <w:r w:rsidRPr="009232C8">
              <w:rPr>
                <w:rFonts w:ascii="Calibri" w:hAnsi="Calibri"/>
                <w:b/>
                <w:sz w:val="22"/>
                <w:szCs w:val="22"/>
              </w:rPr>
              <w:t>Shift Duration:</w:t>
            </w:r>
            <w:r w:rsidR="00CA19F1">
              <w:rPr>
                <w:rFonts w:ascii="Calibri" w:hAnsi="Calibri"/>
                <w:sz w:val="22"/>
                <w:szCs w:val="22"/>
              </w:rPr>
              <w:t xml:space="preserve"> 12 hours/day; may vary</w:t>
            </w:r>
          </w:p>
          <w:p w14:paraId="1EE5919A" w14:textId="215FBBF7" w:rsidR="009232C8" w:rsidRPr="009232C8" w:rsidRDefault="009232C8" w:rsidP="009232C8">
            <w:pPr>
              <w:rPr>
                <w:rFonts w:ascii="Calibri" w:hAnsi="Calibri"/>
                <w:sz w:val="22"/>
                <w:szCs w:val="22"/>
              </w:rPr>
            </w:pPr>
            <w:r w:rsidRPr="009232C8">
              <w:rPr>
                <w:rFonts w:ascii="Calibri" w:hAnsi="Calibri"/>
                <w:b/>
                <w:sz w:val="22"/>
                <w:szCs w:val="22"/>
              </w:rPr>
              <w:t xml:space="preserve">Break Schedule: </w:t>
            </w:r>
            <w:r w:rsidRPr="009232C8">
              <w:rPr>
                <w:rFonts w:ascii="Calibri" w:hAnsi="Calibri"/>
                <w:sz w:val="22"/>
                <w:szCs w:val="22"/>
              </w:rPr>
              <w:t xml:space="preserve">Total of </w:t>
            </w:r>
            <w:proofErr w:type="gramStart"/>
            <w:r w:rsidRPr="009232C8">
              <w:rPr>
                <w:rFonts w:ascii="Calibri" w:hAnsi="Calibri"/>
                <w:sz w:val="22"/>
                <w:szCs w:val="22"/>
              </w:rPr>
              <w:t>1 hour</w:t>
            </w:r>
            <w:proofErr w:type="gramEnd"/>
            <w:r w:rsidRPr="009232C8">
              <w:rPr>
                <w:rFonts w:ascii="Calibri" w:hAnsi="Calibri"/>
                <w:sz w:val="22"/>
                <w:szCs w:val="22"/>
              </w:rPr>
              <w:t xml:space="preserve"> break per day</w:t>
            </w:r>
          </w:p>
          <w:p w14:paraId="680F8B32" w14:textId="57237DBA" w:rsidR="009232C8" w:rsidRPr="009232C8" w:rsidRDefault="009232C8" w:rsidP="009232C8">
            <w:pPr>
              <w:rPr>
                <w:rFonts w:ascii="Calibri" w:hAnsi="Calibri"/>
                <w:sz w:val="22"/>
                <w:szCs w:val="22"/>
              </w:rPr>
            </w:pPr>
            <w:r w:rsidRPr="009232C8">
              <w:rPr>
                <w:rFonts w:ascii="Calibri" w:hAnsi="Calibri"/>
                <w:b/>
                <w:sz w:val="22"/>
                <w:szCs w:val="22"/>
              </w:rPr>
              <w:t>Shift Rotation:</w:t>
            </w:r>
            <w:r w:rsidR="00CA19F1">
              <w:rPr>
                <w:rFonts w:ascii="Calibri" w:hAnsi="Calibri"/>
                <w:sz w:val="22"/>
                <w:szCs w:val="22"/>
              </w:rPr>
              <w:t xml:space="preserve"> 14 days on, 14 days off</w:t>
            </w:r>
          </w:p>
          <w:p w14:paraId="375BFD98" w14:textId="0FB2C614" w:rsidR="009232C8" w:rsidRPr="009232C8" w:rsidRDefault="009232C8" w:rsidP="009232C8">
            <w:pPr>
              <w:rPr>
                <w:rFonts w:ascii="Calibri" w:hAnsi="Calibri"/>
                <w:sz w:val="22"/>
                <w:szCs w:val="22"/>
              </w:rPr>
            </w:pPr>
            <w:r w:rsidRPr="009232C8">
              <w:rPr>
                <w:rFonts w:ascii="Calibri" w:hAnsi="Calibri"/>
                <w:b/>
                <w:sz w:val="22"/>
                <w:szCs w:val="22"/>
              </w:rPr>
              <w:t xml:space="preserve">On call is required: </w:t>
            </w:r>
            <w:r w:rsidR="00CA19F1">
              <w:rPr>
                <w:rFonts w:ascii="Calibri" w:hAnsi="Calibri"/>
                <w:sz w:val="22"/>
                <w:szCs w:val="22"/>
              </w:rPr>
              <w:t>Yes; during the evening</w:t>
            </w:r>
          </w:p>
          <w:p w14:paraId="5F1C706E" w14:textId="10D4B52E" w:rsidR="00320955" w:rsidRPr="009232C8" w:rsidRDefault="009232C8" w:rsidP="00852E85">
            <w:pPr>
              <w:rPr>
                <w:rFonts w:ascii="Calibri" w:hAnsi="Calibri"/>
              </w:rPr>
            </w:pPr>
            <w:r w:rsidRPr="009232C8">
              <w:rPr>
                <w:rFonts w:ascii="Calibri" w:hAnsi="Calibri"/>
                <w:b/>
                <w:sz w:val="22"/>
                <w:szCs w:val="22"/>
              </w:rPr>
              <w:t>Overtime required:</w:t>
            </w:r>
            <w:r w:rsidR="00CA19F1">
              <w:rPr>
                <w:rFonts w:ascii="Calibri" w:hAnsi="Calibri"/>
                <w:sz w:val="22"/>
                <w:szCs w:val="22"/>
              </w:rPr>
              <w:t xml:space="preserve"> No; but is often</w:t>
            </w:r>
            <w:r w:rsidRPr="009232C8">
              <w:rPr>
                <w:rFonts w:ascii="Calibri" w:hAnsi="Calibri"/>
                <w:sz w:val="22"/>
                <w:szCs w:val="22"/>
              </w:rPr>
              <w:t xml:space="preserve"> available</w:t>
            </w:r>
          </w:p>
        </w:tc>
      </w:tr>
    </w:tbl>
    <w:p w14:paraId="0F498F0C" w14:textId="77777777" w:rsidR="00A1052E" w:rsidRDefault="00A1052E" w:rsidP="00A1052E">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70"/>
      </w:tblGrid>
      <w:tr w:rsidR="000214EC" w:rsidRPr="0024406E" w14:paraId="1D711DF0" w14:textId="77777777" w:rsidTr="00206420">
        <w:trPr>
          <w:trHeight w:val="421"/>
        </w:trPr>
        <w:tc>
          <w:tcPr>
            <w:tcW w:w="1560" w:type="dxa"/>
            <w:shd w:val="clear" w:color="auto" w:fill="D9D9D9"/>
          </w:tcPr>
          <w:p w14:paraId="1401808D" w14:textId="77777777" w:rsidR="000214EC" w:rsidRPr="0024406E" w:rsidRDefault="000214EC" w:rsidP="00811D87">
            <w:pPr>
              <w:rPr>
                <w:rFonts w:ascii="Calibri" w:hAnsi="Calibri"/>
                <w:b/>
                <w:sz w:val="22"/>
                <w:szCs w:val="22"/>
              </w:rPr>
            </w:pPr>
            <w:r>
              <w:rPr>
                <w:rFonts w:ascii="Calibri" w:hAnsi="Calibri"/>
                <w:b/>
                <w:sz w:val="22"/>
                <w:szCs w:val="22"/>
              </w:rPr>
              <w:t>Education / Experience:</w:t>
            </w:r>
          </w:p>
        </w:tc>
        <w:tc>
          <w:tcPr>
            <w:tcW w:w="8970" w:type="dxa"/>
            <w:shd w:val="clear" w:color="auto" w:fill="auto"/>
          </w:tcPr>
          <w:p w14:paraId="18AD55C0" w14:textId="43C6BC0A" w:rsidR="000214EC" w:rsidRPr="00320955" w:rsidRDefault="000214EC" w:rsidP="00C86FA9">
            <w:pPr>
              <w:jc w:val="both"/>
              <w:rPr>
                <w:rFonts w:ascii="Calibri" w:hAnsi="Calibri"/>
                <w:b/>
                <w:sz w:val="22"/>
                <w:szCs w:val="22"/>
              </w:rPr>
            </w:pPr>
            <w:r w:rsidRPr="00320955">
              <w:rPr>
                <w:rFonts w:ascii="Calibri" w:hAnsi="Calibri"/>
                <w:b/>
                <w:sz w:val="22"/>
                <w:szCs w:val="22"/>
              </w:rPr>
              <w:t>Education required:</w:t>
            </w:r>
            <w:r w:rsidR="005A0856">
              <w:rPr>
                <w:rFonts w:ascii="Calibri" w:hAnsi="Calibri"/>
                <w:b/>
                <w:sz w:val="22"/>
                <w:szCs w:val="22"/>
              </w:rPr>
              <w:t xml:space="preserve"> </w:t>
            </w:r>
            <w:r w:rsidR="00066574">
              <w:rPr>
                <w:rFonts w:ascii="Calibri" w:hAnsi="Calibri"/>
                <w:sz w:val="22"/>
                <w:szCs w:val="22"/>
              </w:rPr>
              <w:t xml:space="preserve">Journeyman </w:t>
            </w:r>
            <w:r w:rsidR="007600FA">
              <w:rPr>
                <w:rFonts w:ascii="Calibri" w:hAnsi="Calibri"/>
                <w:sz w:val="22"/>
                <w:szCs w:val="22"/>
              </w:rPr>
              <w:t>Electrician</w:t>
            </w:r>
            <w:r w:rsidR="00066574">
              <w:rPr>
                <w:rFonts w:ascii="Calibri" w:hAnsi="Calibri"/>
                <w:sz w:val="22"/>
                <w:szCs w:val="22"/>
              </w:rPr>
              <w:t xml:space="preserve"> Certificate. </w:t>
            </w:r>
            <w:r w:rsidR="00066574" w:rsidRPr="000D00F4">
              <w:rPr>
                <w:rFonts w:ascii="Calibri" w:hAnsi="Calibri"/>
                <w:color w:val="000000"/>
                <w:sz w:val="22"/>
                <w:szCs w:val="22"/>
                <w:shd w:val="clear" w:color="auto" w:fill="FFFFFF"/>
              </w:rPr>
              <w:t>To obtain this, they must complete a 4-year apprenticeship program. The in-class portion is 8 weeks for the first 3 years; a</w:t>
            </w:r>
            <w:r w:rsidR="00066574">
              <w:rPr>
                <w:rFonts w:ascii="Calibri" w:hAnsi="Calibri"/>
                <w:color w:val="000000"/>
                <w:sz w:val="22"/>
                <w:szCs w:val="22"/>
                <w:shd w:val="clear" w:color="auto" w:fill="FFFFFF"/>
              </w:rPr>
              <w:t>nd 12 weeks in the fourth year.</w:t>
            </w:r>
          </w:p>
          <w:p w14:paraId="4CBF66E3" w14:textId="285C35F8" w:rsidR="000214EC" w:rsidRDefault="000214EC" w:rsidP="00C86FA9">
            <w:pPr>
              <w:jc w:val="both"/>
              <w:rPr>
                <w:rFonts w:ascii="Calibri" w:hAnsi="Calibri"/>
                <w:b/>
                <w:sz w:val="22"/>
                <w:szCs w:val="22"/>
              </w:rPr>
            </w:pPr>
            <w:r w:rsidRPr="00320955">
              <w:rPr>
                <w:rFonts w:ascii="Calibri" w:hAnsi="Calibri"/>
                <w:b/>
                <w:sz w:val="22"/>
                <w:szCs w:val="22"/>
              </w:rPr>
              <w:t>Hours required for position:</w:t>
            </w:r>
            <w:r w:rsidR="00CA19F1">
              <w:rPr>
                <w:rFonts w:ascii="Calibri" w:hAnsi="Calibri"/>
                <w:b/>
                <w:sz w:val="22"/>
                <w:szCs w:val="22"/>
              </w:rPr>
              <w:t xml:space="preserve"> </w:t>
            </w:r>
            <w:r w:rsidR="00CA19F1" w:rsidRPr="00066574">
              <w:rPr>
                <w:rFonts w:ascii="Calibri" w:hAnsi="Calibri"/>
                <w:sz w:val="22"/>
                <w:szCs w:val="22"/>
              </w:rPr>
              <w:t>~1500 hours</w:t>
            </w:r>
          </w:p>
          <w:p w14:paraId="65DAFEE2" w14:textId="63B07827" w:rsidR="00320955" w:rsidRPr="009232C8" w:rsidRDefault="00320955" w:rsidP="008E77F9">
            <w:pPr>
              <w:jc w:val="both"/>
              <w:rPr>
                <w:rFonts w:ascii="Calibri" w:hAnsi="Calibri"/>
              </w:rPr>
            </w:pPr>
            <w:r w:rsidRPr="00D62E90">
              <w:rPr>
                <w:rFonts w:ascii="Calibri" w:hAnsi="Calibri"/>
                <w:b/>
                <w:sz w:val="22"/>
                <w:szCs w:val="22"/>
              </w:rPr>
              <w:t xml:space="preserve">Tickets that may be </w:t>
            </w:r>
            <w:r w:rsidRPr="009232C8">
              <w:rPr>
                <w:rFonts w:ascii="Calibri" w:hAnsi="Calibri"/>
                <w:b/>
                <w:sz w:val="22"/>
                <w:szCs w:val="22"/>
              </w:rPr>
              <w:t xml:space="preserve">required (not limited to): </w:t>
            </w:r>
            <w:r w:rsidR="009232C8" w:rsidRPr="009232C8">
              <w:rPr>
                <w:rFonts w:ascii="Calibri" w:hAnsi="Calibri"/>
                <w:sz w:val="22"/>
                <w:szCs w:val="22"/>
              </w:rPr>
              <w:t>Wildlife awareness</w:t>
            </w:r>
            <w:r w:rsidR="00B14C22">
              <w:rPr>
                <w:rFonts w:ascii="Calibri" w:hAnsi="Calibri"/>
                <w:sz w:val="22"/>
                <w:szCs w:val="22"/>
              </w:rPr>
              <w:t>, Confined Space, First Aid, WH</w:t>
            </w:r>
            <w:r w:rsidR="009232C8" w:rsidRPr="009232C8">
              <w:rPr>
                <w:rFonts w:ascii="Calibri" w:hAnsi="Calibri"/>
                <w:sz w:val="22"/>
                <w:szCs w:val="22"/>
              </w:rPr>
              <w:t>MIS, Construction Safety Training Systems (CSTS) and Basic Safety Orientation (BSO).</w:t>
            </w:r>
          </w:p>
        </w:tc>
      </w:tr>
    </w:tbl>
    <w:p w14:paraId="17964101" w14:textId="77777777" w:rsidR="000214EC" w:rsidRDefault="000214EC" w:rsidP="00A1052E">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70"/>
      </w:tblGrid>
      <w:tr w:rsidR="00320955" w:rsidRPr="0024406E" w14:paraId="7CA6D216" w14:textId="77777777" w:rsidTr="00206420">
        <w:trPr>
          <w:trHeight w:val="264"/>
        </w:trPr>
        <w:tc>
          <w:tcPr>
            <w:tcW w:w="1560" w:type="dxa"/>
            <w:shd w:val="clear" w:color="auto" w:fill="D9D9D9"/>
          </w:tcPr>
          <w:p w14:paraId="7A487B68" w14:textId="77777777" w:rsidR="00320955" w:rsidRPr="0024406E" w:rsidRDefault="00E6608D" w:rsidP="00852E85">
            <w:pPr>
              <w:rPr>
                <w:rFonts w:ascii="Calibri" w:hAnsi="Calibri"/>
                <w:b/>
                <w:sz w:val="22"/>
                <w:szCs w:val="22"/>
              </w:rPr>
            </w:pPr>
            <w:r>
              <w:rPr>
                <w:rFonts w:ascii="Calibri" w:hAnsi="Calibri"/>
                <w:b/>
                <w:sz w:val="22"/>
                <w:szCs w:val="22"/>
              </w:rPr>
              <w:t>Labour Provider</w:t>
            </w:r>
            <w:r w:rsidR="00F9197E">
              <w:rPr>
                <w:rFonts w:ascii="Calibri" w:hAnsi="Calibri"/>
                <w:b/>
                <w:sz w:val="22"/>
                <w:szCs w:val="22"/>
              </w:rPr>
              <w:t>:</w:t>
            </w:r>
          </w:p>
        </w:tc>
        <w:tc>
          <w:tcPr>
            <w:tcW w:w="8970" w:type="dxa"/>
            <w:shd w:val="clear" w:color="auto" w:fill="auto"/>
          </w:tcPr>
          <w:p w14:paraId="49B33FE3" w14:textId="6DA4BDAF" w:rsidR="00320955" w:rsidRPr="0024406E" w:rsidRDefault="00320955" w:rsidP="00066574">
            <w:pPr>
              <w:rPr>
                <w:rFonts w:ascii="Calibri" w:hAnsi="Calibri"/>
                <w:sz w:val="22"/>
                <w:szCs w:val="22"/>
              </w:rPr>
            </w:pPr>
            <w:r>
              <w:rPr>
                <w:rFonts w:ascii="Calibri" w:hAnsi="Calibri"/>
                <w:sz w:val="22"/>
                <w:szCs w:val="22"/>
              </w:rPr>
              <w:t xml:space="preserve"> </w:t>
            </w:r>
            <w:r w:rsidR="00066574">
              <w:rPr>
                <w:rFonts w:ascii="Calibri" w:hAnsi="Calibri"/>
                <w:sz w:val="22"/>
                <w:szCs w:val="22"/>
              </w:rPr>
              <w:t>N/A</w:t>
            </w:r>
          </w:p>
        </w:tc>
      </w:tr>
    </w:tbl>
    <w:p w14:paraId="26D6820A" w14:textId="605FA718" w:rsidR="00320955" w:rsidRDefault="00320955" w:rsidP="00A1052E">
      <w:pPr>
        <w:rPr>
          <w:rFonts w:ascii="Calibri" w:hAnsi="Calibri"/>
          <w:sz w:val="22"/>
          <w:szCs w:val="22"/>
        </w:rPr>
      </w:pPr>
    </w:p>
    <w:tbl>
      <w:tblPr>
        <w:tblStyle w:val="TableGrid"/>
        <w:tblW w:w="10512" w:type="dxa"/>
        <w:tblInd w:w="115" w:type="dxa"/>
        <w:tblLook w:val="04A0" w:firstRow="1" w:lastRow="0" w:firstColumn="1" w:lastColumn="0" w:noHBand="0" w:noVBand="1"/>
      </w:tblPr>
      <w:tblGrid>
        <w:gridCol w:w="1392"/>
        <w:gridCol w:w="1076"/>
        <w:gridCol w:w="1682"/>
        <w:gridCol w:w="6362"/>
      </w:tblGrid>
      <w:tr w:rsidR="00034652" w14:paraId="5C876A13" w14:textId="77777777" w:rsidTr="004F2CCD">
        <w:tc>
          <w:tcPr>
            <w:tcW w:w="1392" w:type="dxa"/>
            <w:vMerge w:val="restart"/>
            <w:shd w:val="clear" w:color="auto" w:fill="D9D9D9" w:themeFill="background1" w:themeFillShade="D9"/>
          </w:tcPr>
          <w:p w14:paraId="57F402C2" w14:textId="7D918819" w:rsidR="00034652" w:rsidRPr="00034652" w:rsidRDefault="00034652" w:rsidP="00034652">
            <w:pPr>
              <w:rPr>
                <w:rFonts w:ascii="Calibri" w:hAnsi="Calibri"/>
                <w:b/>
                <w:sz w:val="22"/>
                <w:szCs w:val="22"/>
              </w:rPr>
            </w:pPr>
            <w:r w:rsidRPr="00034652">
              <w:rPr>
                <w:rFonts w:ascii="Calibri" w:hAnsi="Calibri"/>
                <w:b/>
                <w:sz w:val="22"/>
                <w:szCs w:val="22"/>
              </w:rPr>
              <w:t>Job Overview:</w:t>
            </w:r>
          </w:p>
        </w:tc>
        <w:tc>
          <w:tcPr>
            <w:tcW w:w="9120" w:type="dxa"/>
            <w:gridSpan w:val="3"/>
          </w:tcPr>
          <w:p w14:paraId="2753FFC2" w14:textId="61DEE831" w:rsidR="00034652" w:rsidRPr="00AD73BF" w:rsidRDefault="00C714F1" w:rsidP="004F2CCD">
            <w:pPr>
              <w:jc w:val="both"/>
              <w:rPr>
                <w:rFonts w:ascii="Calibri" w:hAnsi="Calibri" w:cs="Calibri"/>
                <w:sz w:val="22"/>
                <w:szCs w:val="22"/>
              </w:rPr>
            </w:pPr>
            <w:r>
              <w:rPr>
                <w:rFonts w:ascii="Calibri" w:hAnsi="Calibri"/>
                <w:sz w:val="22"/>
                <w:szCs w:val="22"/>
              </w:rPr>
              <w:t xml:space="preserve">The Electrician is responsible for maintaining and repairing machines and electrical components throughout the building. They perform routine maintenances and troubleshoot/repair electrical issues. </w:t>
            </w:r>
            <w:r w:rsidR="00EA36AE" w:rsidRPr="0060647B">
              <w:rPr>
                <w:rFonts w:ascii="Calibri" w:hAnsi="Calibri"/>
                <w:sz w:val="22"/>
                <w:szCs w:val="22"/>
              </w:rPr>
              <w:t xml:space="preserve">Tasks are </w:t>
            </w:r>
            <w:r w:rsidR="004F2CCD">
              <w:rPr>
                <w:rFonts w:ascii="Calibri" w:hAnsi="Calibri"/>
                <w:sz w:val="22"/>
                <w:szCs w:val="22"/>
              </w:rPr>
              <w:t>generated and logged through</w:t>
            </w:r>
            <w:r w:rsidR="00EA36AE" w:rsidRPr="0060647B">
              <w:rPr>
                <w:rFonts w:ascii="Calibri" w:hAnsi="Calibri"/>
                <w:sz w:val="22"/>
                <w:szCs w:val="22"/>
              </w:rPr>
              <w:t xml:space="preserve"> Electronically Generated Services (EGS). The </w:t>
            </w:r>
            <w:r w:rsidR="00EA36AE">
              <w:rPr>
                <w:rFonts w:ascii="Calibri" w:hAnsi="Calibri"/>
                <w:sz w:val="22"/>
                <w:szCs w:val="22"/>
              </w:rPr>
              <w:t>Electrician</w:t>
            </w:r>
            <w:r w:rsidR="00EA36AE" w:rsidRPr="0060647B">
              <w:rPr>
                <w:rFonts w:ascii="Calibri" w:hAnsi="Calibri"/>
                <w:sz w:val="22"/>
                <w:szCs w:val="22"/>
              </w:rPr>
              <w:t xml:space="preserve"> is trained in Field Level Hazard Assessments (FLHA</w:t>
            </w:r>
            <w:proofErr w:type="gramStart"/>
            <w:r w:rsidR="00EA36AE" w:rsidRPr="0060647B">
              <w:rPr>
                <w:rFonts w:ascii="Calibri" w:hAnsi="Calibri"/>
                <w:sz w:val="22"/>
                <w:szCs w:val="22"/>
              </w:rPr>
              <w:t>), and</w:t>
            </w:r>
            <w:proofErr w:type="gramEnd"/>
            <w:r w:rsidR="00EA36AE" w:rsidRPr="0060647B">
              <w:rPr>
                <w:rFonts w:ascii="Calibri" w:hAnsi="Calibri"/>
                <w:sz w:val="22"/>
                <w:szCs w:val="22"/>
              </w:rPr>
              <w:t xml:space="preserve"> may work alongside laborers or other maintenance staff.</w:t>
            </w:r>
            <w:r w:rsidR="00EA36AE">
              <w:rPr>
                <w:rFonts w:ascii="Calibri" w:hAnsi="Calibri"/>
                <w:sz w:val="22"/>
                <w:szCs w:val="22"/>
              </w:rPr>
              <w:t xml:space="preserve"> </w:t>
            </w:r>
            <w:r w:rsidR="00EA36AE">
              <w:rPr>
                <w:rFonts w:ascii="Calibri" w:hAnsi="Calibri" w:cs="Calibri"/>
                <w:sz w:val="22"/>
                <w:szCs w:val="22"/>
              </w:rPr>
              <w:t>Their days are</w:t>
            </w:r>
            <w:r w:rsidR="00EA36AE" w:rsidRPr="00C13D9A">
              <w:rPr>
                <w:rFonts w:ascii="Calibri" w:hAnsi="Calibri" w:cs="Calibri"/>
                <w:sz w:val="22"/>
                <w:szCs w:val="22"/>
              </w:rPr>
              <w:t xml:space="preserve"> unpredictable because mechanical issues and troubleshooting may take priority over other tasks.</w:t>
            </w:r>
          </w:p>
        </w:tc>
      </w:tr>
      <w:tr w:rsidR="00034652" w14:paraId="7FA41A5C" w14:textId="77777777" w:rsidTr="004F2CCD">
        <w:tc>
          <w:tcPr>
            <w:tcW w:w="1392" w:type="dxa"/>
            <w:vMerge/>
            <w:shd w:val="clear" w:color="auto" w:fill="D9D9D9" w:themeFill="background1" w:themeFillShade="D9"/>
          </w:tcPr>
          <w:p w14:paraId="51FD485F" w14:textId="77777777" w:rsidR="00034652" w:rsidRDefault="00034652" w:rsidP="00034652">
            <w:pPr>
              <w:rPr>
                <w:rFonts w:ascii="Calibri" w:hAnsi="Calibri"/>
                <w:sz w:val="22"/>
                <w:szCs w:val="22"/>
              </w:rPr>
            </w:pPr>
          </w:p>
        </w:tc>
        <w:tc>
          <w:tcPr>
            <w:tcW w:w="1076" w:type="dxa"/>
          </w:tcPr>
          <w:p w14:paraId="7CCE4CCF" w14:textId="01200243" w:rsidR="00034652" w:rsidRDefault="00034652" w:rsidP="00034652">
            <w:pPr>
              <w:rPr>
                <w:rFonts w:ascii="Calibri" w:hAnsi="Calibri"/>
                <w:sz w:val="22"/>
                <w:szCs w:val="22"/>
              </w:rPr>
            </w:pPr>
            <w:r>
              <w:rPr>
                <w:rFonts w:ascii="Calibri" w:hAnsi="Calibri"/>
                <w:sz w:val="22"/>
                <w:szCs w:val="22"/>
              </w:rPr>
              <w:t>% of shift</w:t>
            </w:r>
          </w:p>
        </w:tc>
        <w:tc>
          <w:tcPr>
            <w:tcW w:w="1682" w:type="dxa"/>
          </w:tcPr>
          <w:p w14:paraId="11659B69" w14:textId="4403829B" w:rsidR="00034652" w:rsidRDefault="00034652" w:rsidP="00034652">
            <w:pPr>
              <w:rPr>
                <w:rFonts w:ascii="Calibri" w:hAnsi="Calibri"/>
                <w:sz w:val="22"/>
                <w:szCs w:val="22"/>
              </w:rPr>
            </w:pPr>
            <w:r>
              <w:rPr>
                <w:rFonts w:ascii="Calibri" w:hAnsi="Calibri"/>
                <w:sz w:val="22"/>
                <w:szCs w:val="22"/>
              </w:rPr>
              <w:t>Job Task</w:t>
            </w:r>
          </w:p>
        </w:tc>
        <w:tc>
          <w:tcPr>
            <w:tcW w:w="6362" w:type="dxa"/>
            <w:shd w:val="clear" w:color="auto" w:fill="auto"/>
          </w:tcPr>
          <w:p w14:paraId="0207C884" w14:textId="55B64BFA" w:rsidR="00034652" w:rsidRDefault="00034652" w:rsidP="00034652">
            <w:pPr>
              <w:rPr>
                <w:rFonts w:ascii="Calibri" w:hAnsi="Calibri"/>
                <w:sz w:val="22"/>
                <w:szCs w:val="22"/>
              </w:rPr>
            </w:pPr>
            <w:r>
              <w:rPr>
                <w:rFonts w:ascii="Calibri" w:hAnsi="Calibri"/>
                <w:sz w:val="22"/>
                <w:szCs w:val="22"/>
              </w:rPr>
              <w:t>Task Description</w:t>
            </w:r>
          </w:p>
        </w:tc>
      </w:tr>
      <w:tr w:rsidR="00034652" w14:paraId="51481869" w14:textId="77777777" w:rsidTr="004F2CCD">
        <w:tc>
          <w:tcPr>
            <w:tcW w:w="1392" w:type="dxa"/>
            <w:vMerge/>
            <w:shd w:val="clear" w:color="auto" w:fill="D9D9D9" w:themeFill="background1" w:themeFillShade="D9"/>
          </w:tcPr>
          <w:p w14:paraId="55943448" w14:textId="77777777" w:rsidR="00034652" w:rsidRDefault="00034652" w:rsidP="00034652">
            <w:pPr>
              <w:rPr>
                <w:rFonts w:ascii="Calibri" w:hAnsi="Calibri"/>
                <w:sz w:val="22"/>
                <w:szCs w:val="22"/>
              </w:rPr>
            </w:pPr>
          </w:p>
        </w:tc>
        <w:tc>
          <w:tcPr>
            <w:tcW w:w="1076" w:type="dxa"/>
          </w:tcPr>
          <w:p w14:paraId="31A69E7A" w14:textId="4D8D88B1" w:rsidR="00034652" w:rsidRDefault="00034652" w:rsidP="00034652">
            <w:pPr>
              <w:rPr>
                <w:rFonts w:ascii="Calibri" w:hAnsi="Calibri"/>
                <w:sz w:val="22"/>
                <w:szCs w:val="22"/>
              </w:rPr>
            </w:pPr>
            <w:r>
              <w:rPr>
                <w:rFonts w:ascii="Calibri" w:hAnsi="Calibri"/>
                <w:sz w:val="22"/>
                <w:szCs w:val="22"/>
              </w:rPr>
              <w:t>10%</w:t>
            </w:r>
          </w:p>
        </w:tc>
        <w:tc>
          <w:tcPr>
            <w:tcW w:w="1682" w:type="dxa"/>
          </w:tcPr>
          <w:p w14:paraId="601A6C82" w14:textId="49C1C418" w:rsidR="00034652" w:rsidRDefault="00034652" w:rsidP="00034652">
            <w:pPr>
              <w:rPr>
                <w:rFonts w:ascii="Calibri" w:hAnsi="Calibri"/>
                <w:sz w:val="22"/>
                <w:szCs w:val="22"/>
              </w:rPr>
            </w:pPr>
            <w:r>
              <w:rPr>
                <w:rFonts w:ascii="Calibri" w:hAnsi="Calibri"/>
                <w:sz w:val="22"/>
                <w:szCs w:val="22"/>
              </w:rPr>
              <w:t>Safety/meetings</w:t>
            </w:r>
          </w:p>
        </w:tc>
        <w:tc>
          <w:tcPr>
            <w:tcW w:w="6362" w:type="dxa"/>
            <w:shd w:val="clear" w:color="auto" w:fill="auto"/>
          </w:tcPr>
          <w:p w14:paraId="298CA5BC" w14:textId="1B0DD175" w:rsidR="00034652" w:rsidRDefault="00034652" w:rsidP="004F2CCD">
            <w:pPr>
              <w:numPr>
                <w:ilvl w:val="0"/>
                <w:numId w:val="30"/>
              </w:numPr>
              <w:ind w:hanging="357"/>
              <w:rPr>
                <w:rFonts w:ascii="Calibri" w:hAnsi="Calibri"/>
                <w:sz w:val="22"/>
                <w:szCs w:val="22"/>
              </w:rPr>
            </w:pPr>
            <w:r>
              <w:rPr>
                <w:rFonts w:ascii="Calibri" w:hAnsi="Calibri"/>
                <w:sz w:val="22"/>
                <w:szCs w:val="22"/>
              </w:rPr>
              <w:t>Toolbox talk – Safety topics are discussed durin</w:t>
            </w:r>
            <w:r w:rsidR="00DA3504">
              <w:rPr>
                <w:rFonts w:ascii="Calibri" w:hAnsi="Calibri"/>
                <w:sz w:val="22"/>
                <w:szCs w:val="22"/>
              </w:rPr>
              <w:t>g the toolbox talk. The Electrician</w:t>
            </w:r>
            <w:r>
              <w:rPr>
                <w:rFonts w:ascii="Calibri" w:hAnsi="Calibri"/>
                <w:sz w:val="22"/>
                <w:szCs w:val="22"/>
              </w:rPr>
              <w:t xml:space="preserve"> will receive additional information such as:</w:t>
            </w:r>
          </w:p>
          <w:p w14:paraId="13BEEF0C" w14:textId="77777777" w:rsidR="00034652" w:rsidRDefault="00034652" w:rsidP="004F2CCD">
            <w:pPr>
              <w:numPr>
                <w:ilvl w:val="1"/>
                <w:numId w:val="30"/>
              </w:numPr>
              <w:ind w:hanging="357"/>
              <w:rPr>
                <w:rFonts w:ascii="Calibri" w:hAnsi="Calibri"/>
                <w:sz w:val="22"/>
                <w:szCs w:val="22"/>
              </w:rPr>
            </w:pPr>
            <w:r>
              <w:rPr>
                <w:rFonts w:ascii="Calibri" w:hAnsi="Calibri"/>
                <w:sz w:val="22"/>
                <w:szCs w:val="22"/>
              </w:rPr>
              <w:t>Tasks for the day</w:t>
            </w:r>
          </w:p>
          <w:p w14:paraId="5A0A7CF3" w14:textId="75D8712A" w:rsidR="004F2CCD" w:rsidRDefault="00034652" w:rsidP="004F2CCD">
            <w:pPr>
              <w:numPr>
                <w:ilvl w:val="1"/>
                <w:numId w:val="30"/>
              </w:numPr>
              <w:ind w:hanging="357"/>
              <w:rPr>
                <w:rFonts w:ascii="Calibri" w:hAnsi="Calibri"/>
                <w:sz w:val="22"/>
                <w:szCs w:val="22"/>
              </w:rPr>
            </w:pPr>
            <w:r>
              <w:rPr>
                <w:rFonts w:ascii="Calibri" w:hAnsi="Calibri"/>
                <w:sz w:val="22"/>
                <w:szCs w:val="22"/>
              </w:rPr>
              <w:t>Important events from previous shifts</w:t>
            </w:r>
          </w:p>
          <w:p w14:paraId="0B7A5338" w14:textId="77777777" w:rsidR="004F2CCD" w:rsidRPr="004F2CCD" w:rsidRDefault="004F2CCD" w:rsidP="004F2CCD">
            <w:pPr>
              <w:rPr>
                <w:rFonts w:ascii="Calibri" w:hAnsi="Calibri"/>
                <w:sz w:val="22"/>
                <w:szCs w:val="22"/>
              </w:rPr>
            </w:pPr>
          </w:p>
          <w:p w14:paraId="43583163" w14:textId="77777777" w:rsidR="008A1A63" w:rsidRDefault="00034652" w:rsidP="004F2CCD">
            <w:pPr>
              <w:pStyle w:val="paragraph"/>
              <w:numPr>
                <w:ilvl w:val="0"/>
                <w:numId w:val="30"/>
              </w:numPr>
              <w:spacing w:before="0" w:beforeAutospacing="0" w:after="0" w:afterAutospacing="0"/>
              <w:ind w:hanging="357"/>
              <w:textAlignment w:val="baseline"/>
              <w:rPr>
                <w:rStyle w:val="eop"/>
                <w:rFonts w:ascii="Calibri" w:hAnsi="Calibri"/>
                <w:sz w:val="22"/>
                <w:szCs w:val="22"/>
              </w:rPr>
            </w:pPr>
            <w:r>
              <w:rPr>
                <w:rStyle w:val="normaltextrun"/>
                <w:rFonts w:ascii="Calibri" w:hAnsi="Calibri"/>
                <w:sz w:val="22"/>
                <w:szCs w:val="22"/>
                <w:lang w:val="en-CA"/>
              </w:rPr>
              <w:t>A FLHA is completed and signed before starting any work where hazards are present.</w:t>
            </w:r>
          </w:p>
          <w:p w14:paraId="70C1AE49" w14:textId="212BDF5A" w:rsidR="004F2CCD" w:rsidRPr="004F2CCD" w:rsidRDefault="00034652" w:rsidP="004F2CCD">
            <w:pPr>
              <w:pStyle w:val="paragraph"/>
              <w:numPr>
                <w:ilvl w:val="1"/>
                <w:numId w:val="30"/>
              </w:numPr>
              <w:spacing w:before="0" w:beforeAutospacing="0" w:after="0" w:afterAutospacing="0"/>
              <w:ind w:hanging="357"/>
              <w:textAlignment w:val="baseline"/>
              <w:rPr>
                <w:rFonts w:ascii="Calibri" w:hAnsi="Calibri"/>
                <w:sz w:val="22"/>
                <w:szCs w:val="22"/>
              </w:rPr>
            </w:pPr>
            <w:r w:rsidRPr="008A1A63">
              <w:rPr>
                <w:rStyle w:val="normaltextrun"/>
                <w:rFonts w:ascii="Calibri" w:hAnsi="Calibri"/>
                <w:sz w:val="22"/>
                <w:szCs w:val="22"/>
              </w:rPr>
              <w:lastRenderedPageBreak/>
              <w:t>The FLHA is updated when there are changes to the tasks</w:t>
            </w:r>
            <w:r w:rsidR="004F2CCD">
              <w:rPr>
                <w:rStyle w:val="normaltextrun"/>
                <w:rFonts w:ascii="Calibri" w:hAnsi="Calibri"/>
                <w:sz w:val="22"/>
                <w:szCs w:val="22"/>
              </w:rPr>
              <w:t>.</w:t>
            </w:r>
          </w:p>
        </w:tc>
      </w:tr>
      <w:tr w:rsidR="00034652" w14:paraId="6009BF24" w14:textId="77777777" w:rsidTr="004F2CCD">
        <w:tc>
          <w:tcPr>
            <w:tcW w:w="1392" w:type="dxa"/>
            <w:vMerge/>
            <w:shd w:val="clear" w:color="auto" w:fill="D9D9D9" w:themeFill="background1" w:themeFillShade="D9"/>
          </w:tcPr>
          <w:p w14:paraId="55DD5194" w14:textId="77777777" w:rsidR="00034652" w:rsidRDefault="00034652" w:rsidP="00034652">
            <w:pPr>
              <w:rPr>
                <w:rFonts w:ascii="Calibri" w:hAnsi="Calibri"/>
                <w:sz w:val="22"/>
                <w:szCs w:val="22"/>
              </w:rPr>
            </w:pPr>
          </w:p>
        </w:tc>
        <w:tc>
          <w:tcPr>
            <w:tcW w:w="1076" w:type="dxa"/>
          </w:tcPr>
          <w:p w14:paraId="268F8803" w14:textId="06B04B6D" w:rsidR="00034652" w:rsidRDefault="00034652" w:rsidP="00034652">
            <w:pPr>
              <w:rPr>
                <w:rFonts w:ascii="Calibri" w:hAnsi="Calibri"/>
                <w:sz w:val="22"/>
                <w:szCs w:val="22"/>
              </w:rPr>
            </w:pPr>
            <w:r>
              <w:rPr>
                <w:rFonts w:ascii="Calibri" w:hAnsi="Calibri"/>
                <w:sz w:val="22"/>
                <w:szCs w:val="22"/>
              </w:rPr>
              <w:t>90%</w:t>
            </w:r>
          </w:p>
        </w:tc>
        <w:tc>
          <w:tcPr>
            <w:tcW w:w="1682" w:type="dxa"/>
          </w:tcPr>
          <w:p w14:paraId="6B61AE7C" w14:textId="2822E323" w:rsidR="00034652" w:rsidRDefault="00034652" w:rsidP="00034652">
            <w:pPr>
              <w:rPr>
                <w:rFonts w:ascii="Calibri" w:hAnsi="Calibri"/>
                <w:sz w:val="22"/>
                <w:szCs w:val="22"/>
              </w:rPr>
            </w:pPr>
            <w:r>
              <w:rPr>
                <w:rFonts w:ascii="Calibri" w:hAnsi="Calibri"/>
                <w:sz w:val="22"/>
                <w:szCs w:val="22"/>
              </w:rPr>
              <w:t>On site work</w:t>
            </w:r>
          </w:p>
        </w:tc>
        <w:tc>
          <w:tcPr>
            <w:tcW w:w="6362" w:type="dxa"/>
            <w:shd w:val="clear" w:color="auto" w:fill="auto"/>
          </w:tcPr>
          <w:p w14:paraId="1EB389FC" w14:textId="0E1068D8" w:rsidR="00034652" w:rsidRDefault="00034652" w:rsidP="00034652">
            <w:pPr>
              <w:pStyle w:val="ListParagraph"/>
              <w:numPr>
                <w:ilvl w:val="0"/>
                <w:numId w:val="33"/>
              </w:numPr>
              <w:ind w:left="360"/>
              <w:rPr>
                <w:rFonts w:ascii="Calibri" w:hAnsi="Calibri"/>
                <w:sz w:val="22"/>
                <w:szCs w:val="22"/>
              </w:rPr>
            </w:pPr>
            <w:r w:rsidRPr="00D10278">
              <w:rPr>
                <w:rFonts w:ascii="Calibri" w:hAnsi="Calibri"/>
                <w:sz w:val="22"/>
                <w:szCs w:val="22"/>
              </w:rPr>
              <w:t>Daily checks – The</w:t>
            </w:r>
            <w:r w:rsidR="00AD73BF">
              <w:rPr>
                <w:rFonts w:ascii="Calibri" w:hAnsi="Calibri"/>
                <w:sz w:val="22"/>
                <w:szCs w:val="22"/>
              </w:rPr>
              <w:t xml:space="preserve"> Electrician</w:t>
            </w:r>
            <w:r w:rsidRPr="00D10278">
              <w:rPr>
                <w:rFonts w:ascii="Calibri" w:hAnsi="Calibri"/>
                <w:sz w:val="22"/>
                <w:szCs w:val="22"/>
              </w:rPr>
              <w:t xml:space="preserve"> will follow a checklist and perform inspecti</w:t>
            </w:r>
            <w:r w:rsidR="000520EF">
              <w:rPr>
                <w:rFonts w:ascii="Calibri" w:hAnsi="Calibri"/>
                <w:sz w:val="22"/>
                <w:szCs w:val="22"/>
              </w:rPr>
              <w:t xml:space="preserve">ons on </w:t>
            </w:r>
            <w:r w:rsidR="00397578">
              <w:rPr>
                <w:rFonts w:ascii="Calibri" w:hAnsi="Calibri"/>
                <w:sz w:val="22"/>
                <w:szCs w:val="22"/>
              </w:rPr>
              <w:t xml:space="preserve">heat tracing, </w:t>
            </w:r>
            <w:r w:rsidR="000520EF">
              <w:rPr>
                <w:rFonts w:ascii="Calibri" w:hAnsi="Calibri"/>
                <w:sz w:val="22"/>
                <w:szCs w:val="22"/>
              </w:rPr>
              <w:t>meters</w:t>
            </w:r>
            <w:r w:rsidR="00397578">
              <w:rPr>
                <w:rFonts w:ascii="Calibri" w:hAnsi="Calibri"/>
                <w:sz w:val="22"/>
                <w:szCs w:val="22"/>
              </w:rPr>
              <w:t>,</w:t>
            </w:r>
            <w:r w:rsidR="000520EF">
              <w:rPr>
                <w:rFonts w:ascii="Calibri" w:hAnsi="Calibri"/>
                <w:sz w:val="22"/>
                <w:szCs w:val="22"/>
              </w:rPr>
              <w:t xml:space="preserve"> and pumps</w:t>
            </w:r>
            <w:r w:rsidRPr="00D10278">
              <w:rPr>
                <w:rFonts w:ascii="Calibri" w:hAnsi="Calibri"/>
                <w:sz w:val="22"/>
                <w:szCs w:val="22"/>
              </w:rPr>
              <w:t>.</w:t>
            </w:r>
          </w:p>
          <w:p w14:paraId="68C14C94" w14:textId="77777777" w:rsidR="00034652" w:rsidRDefault="00034652" w:rsidP="00034652">
            <w:pPr>
              <w:pStyle w:val="ListParagraph"/>
              <w:numPr>
                <w:ilvl w:val="1"/>
                <w:numId w:val="33"/>
              </w:numPr>
              <w:rPr>
                <w:rFonts w:ascii="Calibri" w:hAnsi="Calibri"/>
                <w:sz w:val="22"/>
                <w:szCs w:val="22"/>
              </w:rPr>
            </w:pPr>
            <w:r w:rsidRPr="00D10278">
              <w:rPr>
                <w:rFonts w:ascii="Calibri" w:hAnsi="Calibri"/>
                <w:sz w:val="22"/>
                <w:szCs w:val="22"/>
              </w:rPr>
              <w:t>Some walking outside may be required.</w:t>
            </w:r>
          </w:p>
          <w:p w14:paraId="5AA3C745" w14:textId="77777777" w:rsidR="00034652" w:rsidRPr="00D10278" w:rsidRDefault="00034652" w:rsidP="00034652">
            <w:pPr>
              <w:pStyle w:val="ListParagraph"/>
              <w:numPr>
                <w:ilvl w:val="1"/>
                <w:numId w:val="33"/>
              </w:numPr>
              <w:rPr>
                <w:rFonts w:ascii="Calibri" w:hAnsi="Calibri"/>
                <w:sz w:val="22"/>
                <w:szCs w:val="22"/>
              </w:rPr>
            </w:pPr>
            <w:r w:rsidRPr="00D10278">
              <w:rPr>
                <w:rFonts w:ascii="Calibri" w:hAnsi="Calibri"/>
                <w:sz w:val="22"/>
                <w:szCs w:val="22"/>
              </w:rPr>
              <w:t>Values are recorded and filed electronically.</w:t>
            </w:r>
          </w:p>
          <w:p w14:paraId="5820856C" w14:textId="77777777" w:rsidR="00034652" w:rsidRPr="00D10278" w:rsidRDefault="00034652" w:rsidP="00034652">
            <w:pPr>
              <w:rPr>
                <w:rFonts w:ascii="Calibri" w:hAnsi="Calibri"/>
                <w:sz w:val="22"/>
                <w:szCs w:val="22"/>
              </w:rPr>
            </w:pPr>
          </w:p>
          <w:p w14:paraId="72AB5487" w14:textId="77777777" w:rsidR="00034652" w:rsidRPr="0095042F" w:rsidRDefault="00034652" w:rsidP="00034652">
            <w:pPr>
              <w:pStyle w:val="ListParagraph"/>
              <w:numPr>
                <w:ilvl w:val="0"/>
                <w:numId w:val="37"/>
              </w:numPr>
              <w:rPr>
                <w:rFonts w:ascii="Calibri" w:hAnsi="Calibri"/>
                <w:sz w:val="22"/>
                <w:szCs w:val="22"/>
              </w:rPr>
            </w:pPr>
            <w:r w:rsidRPr="0095042F">
              <w:rPr>
                <w:rFonts w:ascii="Calibri" w:hAnsi="Calibri"/>
                <w:sz w:val="22"/>
                <w:szCs w:val="22"/>
              </w:rPr>
              <w:t>Selecting Electronic Generated Services (EGS) – EGS are accessed on the computer.</w:t>
            </w:r>
          </w:p>
          <w:p w14:paraId="31D6A625" w14:textId="77777777" w:rsidR="00034652" w:rsidRPr="0095042F" w:rsidRDefault="00034652" w:rsidP="00034652">
            <w:pPr>
              <w:pStyle w:val="ListParagraph"/>
              <w:numPr>
                <w:ilvl w:val="1"/>
                <w:numId w:val="37"/>
              </w:numPr>
              <w:rPr>
                <w:rFonts w:ascii="Calibri" w:hAnsi="Calibri"/>
                <w:sz w:val="22"/>
                <w:szCs w:val="22"/>
              </w:rPr>
            </w:pPr>
            <w:r w:rsidRPr="0095042F">
              <w:rPr>
                <w:rFonts w:ascii="Calibri" w:hAnsi="Calibri"/>
                <w:sz w:val="22"/>
                <w:szCs w:val="22"/>
              </w:rPr>
              <w:t>EGS are selected and printed.</w:t>
            </w:r>
          </w:p>
          <w:p w14:paraId="12B0B0E3" w14:textId="77777777" w:rsidR="00034652" w:rsidRPr="0095042F" w:rsidRDefault="00034652" w:rsidP="00034652">
            <w:pPr>
              <w:pStyle w:val="ListParagraph"/>
              <w:numPr>
                <w:ilvl w:val="1"/>
                <w:numId w:val="37"/>
              </w:numPr>
              <w:rPr>
                <w:rFonts w:ascii="Calibri" w:hAnsi="Calibri"/>
                <w:sz w:val="22"/>
                <w:szCs w:val="22"/>
              </w:rPr>
            </w:pPr>
            <w:r w:rsidRPr="0095042F">
              <w:rPr>
                <w:rFonts w:ascii="Calibri" w:hAnsi="Calibri"/>
                <w:sz w:val="22"/>
                <w:szCs w:val="22"/>
              </w:rPr>
              <w:t>Some EGS may take priority over others.</w:t>
            </w:r>
          </w:p>
          <w:p w14:paraId="1F7EA6F8" w14:textId="77777777" w:rsidR="00034652" w:rsidRPr="0095042F" w:rsidRDefault="00034652" w:rsidP="00034652">
            <w:pPr>
              <w:pStyle w:val="ListParagraph"/>
              <w:numPr>
                <w:ilvl w:val="1"/>
                <w:numId w:val="37"/>
              </w:numPr>
              <w:rPr>
                <w:rFonts w:ascii="Calibri" w:hAnsi="Calibri"/>
                <w:sz w:val="22"/>
                <w:szCs w:val="22"/>
              </w:rPr>
            </w:pPr>
            <w:r w:rsidRPr="0095042F">
              <w:rPr>
                <w:rFonts w:ascii="Calibri" w:hAnsi="Calibri"/>
                <w:sz w:val="22"/>
                <w:szCs w:val="22"/>
              </w:rPr>
              <w:t>Some EGS may require several days to complete due to the ordering of parts.</w:t>
            </w:r>
          </w:p>
          <w:p w14:paraId="58D83BE7" w14:textId="77777777" w:rsidR="00034652" w:rsidRDefault="00034652" w:rsidP="00034652">
            <w:pPr>
              <w:rPr>
                <w:rFonts w:ascii="Calibri" w:hAnsi="Calibri"/>
                <w:sz w:val="22"/>
                <w:szCs w:val="22"/>
              </w:rPr>
            </w:pPr>
          </w:p>
          <w:p w14:paraId="7A7EF584" w14:textId="77777777" w:rsidR="00034652" w:rsidRDefault="00034652" w:rsidP="00034652">
            <w:pPr>
              <w:pStyle w:val="ListParagraph"/>
              <w:numPr>
                <w:ilvl w:val="0"/>
                <w:numId w:val="35"/>
              </w:numPr>
              <w:rPr>
                <w:rFonts w:ascii="Calibri" w:hAnsi="Calibri"/>
                <w:sz w:val="22"/>
                <w:szCs w:val="22"/>
              </w:rPr>
            </w:pPr>
            <w:r w:rsidRPr="00AD50A2">
              <w:rPr>
                <w:rFonts w:ascii="Calibri" w:hAnsi="Calibri"/>
                <w:sz w:val="22"/>
                <w:szCs w:val="22"/>
              </w:rPr>
              <w:t>Completing EGS</w:t>
            </w:r>
          </w:p>
          <w:p w14:paraId="739DB8AB" w14:textId="77777777" w:rsidR="00034652" w:rsidRPr="00AD50A2" w:rsidRDefault="00034652" w:rsidP="00034652">
            <w:pPr>
              <w:pStyle w:val="ListParagraph"/>
              <w:numPr>
                <w:ilvl w:val="1"/>
                <w:numId w:val="35"/>
              </w:numPr>
              <w:rPr>
                <w:rFonts w:ascii="Calibri" w:hAnsi="Calibri"/>
                <w:sz w:val="22"/>
                <w:szCs w:val="22"/>
              </w:rPr>
            </w:pPr>
            <w:r w:rsidRPr="00AD50A2">
              <w:rPr>
                <w:rFonts w:ascii="Calibri" w:hAnsi="Calibri"/>
                <w:sz w:val="22"/>
                <w:szCs w:val="22"/>
              </w:rPr>
              <w:t xml:space="preserve">EGS may need to be completed indoors and/or outdoors. </w:t>
            </w:r>
          </w:p>
          <w:p w14:paraId="04C271BC" w14:textId="23C2A800" w:rsidR="00034652" w:rsidRPr="00AD50A2" w:rsidRDefault="00DA0D65" w:rsidP="00034652">
            <w:pPr>
              <w:pStyle w:val="ListParagraph"/>
              <w:numPr>
                <w:ilvl w:val="2"/>
                <w:numId w:val="35"/>
              </w:numPr>
              <w:rPr>
                <w:rFonts w:ascii="Calibri" w:hAnsi="Calibri"/>
                <w:sz w:val="22"/>
                <w:szCs w:val="22"/>
              </w:rPr>
            </w:pPr>
            <w:r>
              <w:rPr>
                <w:rFonts w:ascii="Calibri" w:hAnsi="Calibri"/>
                <w:sz w:val="22"/>
                <w:szCs w:val="22"/>
              </w:rPr>
              <w:t>Indoors – staff, guest</w:t>
            </w:r>
            <w:r w:rsidR="00034652" w:rsidRPr="00AD50A2">
              <w:rPr>
                <w:rFonts w:ascii="Calibri" w:hAnsi="Calibri"/>
                <w:sz w:val="22"/>
                <w:szCs w:val="22"/>
              </w:rPr>
              <w:t xml:space="preserve">, </w:t>
            </w:r>
            <w:r>
              <w:rPr>
                <w:rFonts w:ascii="Calibri" w:hAnsi="Calibri"/>
                <w:sz w:val="22"/>
                <w:szCs w:val="22"/>
              </w:rPr>
              <w:t>and common areas</w:t>
            </w:r>
            <w:r w:rsidR="00034652" w:rsidRPr="00AD50A2">
              <w:rPr>
                <w:rFonts w:ascii="Calibri" w:hAnsi="Calibri"/>
                <w:sz w:val="22"/>
                <w:szCs w:val="22"/>
              </w:rPr>
              <w:t>.</w:t>
            </w:r>
          </w:p>
          <w:p w14:paraId="1F944664" w14:textId="10EB58A3" w:rsidR="004F2CCD" w:rsidRPr="00AD50A2" w:rsidRDefault="004F2CCD" w:rsidP="004F2CCD">
            <w:pPr>
              <w:pStyle w:val="ListParagraph"/>
              <w:numPr>
                <w:ilvl w:val="2"/>
                <w:numId w:val="35"/>
              </w:numPr>
              <w:rPr>
                <w:rFonts w:ascii="Calibri" w:hAnsi="Calibri"/>
                <w:sz w:val="22"/>
                <w:szCs w:val="22"/>
              </w:rPr>
            </w:pPr>
            <w:r w:rsidRPr="00AD50A2">
              <w:rPr>
                <w:rFonts w:ascii="Calibri" w:hAnsi="Calibri"/>
                <w:sz w:val="22"/>
                <w:szCs w:val="22"/>
              </w:rPr>
              <w:t xml:space="preserve">Outdoors – </w:t>
            </w:r>
            <w:r>
              <w:rPr>
                <w:rFonts w:ascii="Calibri" w:hAnsi="Calibri"/>
                <w:sz w:val="22"/>
                <w:szCs w:val="22"/>
              </w:rPr>
              <w:t>building exterior such as on the roof or the side of the building.</w:t>
            </w:r>
          </w:p>
          <w:p w14:paraId="2215C689" w14:textId="2FFFEB2D" w:rsidR="00034652" w:rsidRDefault="00034652" w:rsidP="00034652">
            <w:pPr>
              <w:pStyle w:val="ListParagraph"/>
              <w:numPr>
                <w:ilvl w:val="0"/>
                <w:numId w:val="36"/>
              </w:numPr>
              <w:rPr>
                <w:rFonts w:ascii="Calibri" w:hAnsi="Calibri"/>
                <w:sz w:val="22"/>
                <w:szCs w:val="22"/>
              </w:rPr>
            </w:pPr>
            <w:r>
              <w:rPr>
                <w:rFonts w:ascii="Calibri" w:hAnsi="Calibri"/>
                <w:sz w:val="22"/>
                <w:szCs w:val="22"/>
              </w:rPr>
              <w:t xml:space="preserve">The </w:t>
            </w:r>
            <w:r w:rsidR="00DA727C">
              <w:rPr>
                <w:rFonts w:ascii="Calibri" w:hAnsi="Calibri"/>
                <w:sz w:val="22"/>
                <w:szCs w:val="22"/>
              </w:rPr>
              <w:t>Electrician</w:t>
            </w:r>
            <w:r w:rsidRPr="00AD50A2">
              <w:rPr>
                <w:rFonts w:ascii="Calibri" w:hAnsi="Calibri"/>
                <w:sz w:val="22"/>
                <w:szCs w:val="22"/>
              </w:rPr>
              <w:t xml:space="preserve"> will need to collect necessary tools and parts to complete the EGS.</w:t>
            </w:r>
          </w:p>
          <w:p w14:paraId="386E4545" w14:textId="673AD4BE" w:rsidR="00034652" w:rsidRPr="00AD50A2" w:rsidRDefault="00DA727C" w:rsidP="00034652">
            <w:pPr>
              <w:pStyle w:val="ListParagraph"/>
              <w:numPr>
                <w:ilvl w:val="0"/>
                <w:numId w:val="36"/>
              </w:numPr>
              <w:rPr>
                <w:rFonts w:ascii="Calibri" w:hAnsi="Calibri"/>
                <w:sz w:val="22"/>
                <w:szCs w:val="22"/>
              </w:rPr>
            </w:pPr>
            <w:r>
              <w:rPr>
                <w:rFonts w:ascii="Calibri" w:hAnsi="Calibri"/>
                <w:sz w:val="22"/>
                <w:szCs w:val="22"/>
              </w:rPr>
              <w:t>The Electrician</w:t>
            </w:r>
            <w:r w:rsidR="00034652">
              <w:rPr>
                <w:rFonts w:ascii="Calibri" w:hAnsi="Calibri"/>
                <w:sz w:val="22"/>
                <w:szCs w:val="22"/>
              </w:rPr>
              <w:t xml:space="preserve"> may need to climb stairs, ladders, or drive to access the work area.</w:t>
            </w:r>
          </w:p>
          <w:p w14:paraId="79643730" w14:textId="2DA85CE7" w:rsidR="00034652" w:rsidRDefault="00DA727C" w:rsidP="00034652">
            <w:pPr>
              <w:pStyle w:val="ListParagraph"/>
              <w:numPr>
                <w:ilvl w:val="0"/>
                <w:numId w:val="36"/>
              </w:numPr>
              <w:rPr>
                <w:rFonts w:ascii="Calibri" w:hAnsi="Calibri"/>
                <w:sz w:val="22"/>
                <w:szCs w:val="22"/>
              </w:rPr>
            </w:pPr>
            <w:r>
              <w:rPr>
                <w:rFonts w:ascii="Calibri" w:hAnsi="Calibri"/>
                <w:sz w:val="22"/>
                <w:szCs w:val="22"/>
              </w:rPr>
              <w:t xml:space="preserve">The Electrician will </w:t>
            </w:r>
            <w:r w:rsidR="00034652">
              <w:rPr>
                <w:rFonts w:ascii="Calibri" w:hAnsi="Calibri"/>
                <w:sz w:val="22"/>
                <w:szCs w:val="22"/>
              </w:rPr>
              <w:t>repair</w:t>
            </w:r>
            <w:r w:rsidR="00034652" w:rsidRPr="00AD50A2">
              <w:rPr>
                <w:rFonts w:ascii="Calibri" w:hAnsi="Calibri"/>
                <w:sz w:val="22"/>
                <w:szCs w:val="22"/>
              </w:rPr>
              <w:t xml:space="preserve"> the issue</w:t>
            </w:r>
            <w:r>
              <w:rPr>
                <w:rFonts w:ascii="Calibri" w:hAnsi="Calibri"/>
                <w:sz w:val="22"/>
                <w:szCs w:val="22"/>
              </w:rPr>
              <w:t>, or install new equipment</w:t>
            </w:r>
            <w:r w:rsidR="00034652">
              <w:rPr>
                <w:rFonts w:ascii="Calibri" w:hAnsi="Calibri"/>
                <w:sz w:val="22"/>
                <w:szCs w:val="22"/>
              </w:rPr>
              <w:t xml:space="preserve"> indicated by the EGS.</w:t>
            </w:r>
          </w:p>
          <w:p w14:paraId="14A62573" w14:textId="5521294A" w:rsidR="00034652" w:rsidRPr="00AD50A2" w:rsidRDefault="00034652" w:rsidP="00034652">
            <w:pPr>
              <w:pStyle w:val="ListParagraph"/>
              <w:numPr>
                <w:ilvl w:val="1"/>
                <w:numId w:val="36"/>
              </w:numPr>
              <w:rPr>
                <w:rFonts w:ascii="Calibri" w:hAnsi="Calibri"/>
                <w:sz w:val="22"/>
                <w:szCs w:val="22"/>
              </w:rPr>
            </w:pPr>
            <w:r>
              <w:rPr>
                <w:rFonts w:ascii="Calibri" w:hAnsi="Calibri"/>
                <w:sz w:val="22"/>
                <w:szCs w:val="22"/>
              </w:rPr>
              <w:t xml:space="preserve">They may need to repair or install </w:t>
            </w:r>
            <w:r w:rsidR="00DA727C">
              <w:rPr>
                <w:rFonts w:ascii="Calibri" w:hAnsi="Calibri"/>
                <w:sz w:val="22"/>
                <w:szCs w:val="22"/>
              </w:rPr>
              <w:t>power lines, heating units, air conditio</w:t>
            </w:r>
            <w:r w:rsidR="000520EF">
              <w:rPr>
                <w:rFonts w:ascii="Calibri" w:hAnsi="Calibri"/>
                <w:sz w:val="22"/>
                <w:szCs w:val="22"/>
              </w:rPr>
              <w:t>ning units, light fixtures</w:t>
            </w:r>
            <w:r w:rsidR="00DA727C">
              <w:rPr>
                <w:rFonts w:ascii="Calibri" w:hAnsi="Calibri"/>
                <w:sz w:val="22"/>
                <w:szCs w:val="22"/>
              </w:rPr>
              <w:t>, pumps, etc.</w:t>
            </w:r>
          </w:p>
          <w:p w14:paraId="6339D801" w14:textId="4E042147" w:rsidR="00034652" w:rsidRDefault="00034652" w:rsidP="00DA727C">
            <w:pPr>
              <w:pStyle w:val="ListParagraph"/>
              <w:numPr>
                <w:ilvl w:val="0"/>
                <w:numId w:val="36"/>
              </w:numPr>
              <w:rPr>
                <w:rFonts w:ascii="Calibri" w:hAnsi="Calibri"/>
                <w:sz w:val="22"/>
                <w:szCs w:val="22"/>
              </w:rPr>
            </w:pPr>
            <w:r w:rsidRPr="00DA727C">
              <w:rPr>
                <w:rFonts w:ascii="Calibri" w:hAnsi="Calibri"/>
                <w:sz w:val="22"/>
                <w:szCs w:val="22"/>
              </w:rPr>
              <w:t>High voltage areas (&gt;24V) wil</w:t>
            </w:r>
            <w:r w:rsidR="00DA727C">
              <w:rPr>
                <w:rFonts w:ascii="Calibri" w:hAnsi="Calibri"/>
                <w:sz w:val="22"/>
                <w:szCs w:val="22"/>
              </w:rPr>
              <w:t>l require the specific personal protective equipment</w:t>
            </w:r>
            <w:r w:rsidRPr="00DA727C">
              <w:rPr>
                <w:rFonts w:ascii="Calibri" w:hAnsi="Calibri"/>
                <w:sz w:val="22"/>
                <w:szCs w:val="22"/>
              </w:rPr>
              <w:t>.</w:t>
            </w:r>
          </w:p>
          <w:p w14:paraId="0F7D77F0" w14:textId="21A92419" w:rsidR="00006837" w:rsidRDefault="00006837" w:rsidP="00006837">
            <w:pPr>
              <w:rPr>
                <w:rFonts w:ascii="Calibri" w:hAnsi="Calibri"/>
                <w:sz w:val="22"/>
                <w:szCs w:val="22"/>
              </w:rPr>
            </w:pPr>
          </w:p>
          <w:p w14:paraId="76AE28AD" w14:textId="46EC3DE6" w:rsidR="00006837" w:rsidRPr="00006837" w:rsidRDefault="00006837" w:rsidP="00006837">
            <w:pPr>
              <w:numPr>
                <w:ilvl w:val="0"/>
                <w:numId w:val="34"/>
              </w:numPr>
              <w:rPr>
                <w:rFonts w:ascii="Calibri" w:hAnsi="Calibri"/>
                <w:sz w:val="22"/>
                <w:szCs w:val="22"/>
              </w:rPr>
            </w:pPr>
            <w:r w:rsidRPr="00006837">
              <w:rPr>
                <w:rFonts w:ascii="Calibri" w:hAnsi="Calibri"/>
                <w:sz w:val="22"/>
                <w:szCs w:val="22"/>
              </w:rPr>
              <w:t>Preventa</w:t>
            </w:r>
            <w:r w:rsidR="00C10269">
              <w:rPr>
                <w:rFonts w:ascii="Calibri" w:hAnsi="Calibri"/>
                <w:sz w:val="22"/>
                <w:szCs w:val="22"/>
              </w:rPr>
              <w:t>tive maintenances (PM)</w:t>
            </w:r>
            <w:r w:rsidRPr="00006837">
              <w:rPr>
                <w:rFonts w:ascii="Calibri" w:hAnsi="Calibri"/>
                <w:sz w:val="22"/>
                <w:szCs w:val="22"/>
              </w:rPr>
              <w:t xml:space="preserve"> are performed when possible.</w:t>
            </w:r>
          </w:p>
          <w:p w14:paraId="5AEDF6BA" w14:textId="077B5EC0" w:rsidR="00006837" w:rsidRPr="00006837" w:rsidRDefault="00006837" w:rsidP="00006837">
            <w:pPr>
              <w:numPr>
                <w:ilvl w:val="1"/>
                <w:numId w:val="34"/>
              </w:numPr>
              <w:rPr>
                <w:rFonts w:ascii="Calibri" w:hAnsi="Calibri"/>
                <w:sz w:val="22"/>
                <w:szCs w:val="22"/>
              </w:rPr>
            </w:pPr>
            <w:r w:rsidRPr="00006837">
              <w:rPr>
                <w:rFonts w:ascii="Calibri" w:hAnsi="Calibri"/>
                <w:sz w:val="22"/>
                <w:szCs w:val="22"/>
              </w:rPr>
              <w:t>When performin</w:t>
            </w:r>
            <w:r>
              <w:rPr>
                <w:rFonts w:ascii="Calibri" w:hAnsi="Calibri"/>
                <w:sz w:val="22"/>
                <w:szCs w:val="22"/>
              </w:rPr>
              <w:t>g a PM, the Electrician</w:t>
            </w:r>
            <w:r w:rsidRPr="00006837">
              <w:rPr>
                <w:rFonts w:ascii="Calibri" w:hAnsi="Calibri"/>
                <w:sz w:val="22"/>
                <w:szCs w:val="22"/>
              </w:rPr>
              <w:t xml:space="preserve"> may work alongside other maintenance staff.</w:t>
            </w:r>
          </w:p>
          <w:p w14:paraId="761F147C" w14:textId="77777777" w:rsidR="00006837" w:rsidRPr="00006837" w:rsidRDefault="00006837" w:rsidP="00006837">
            <w:pPr>
              <w:numPr>
                <w:ilvl w:val="1"/>
                <w:numId w:val="34"/>
              </w:numPr>
              <w:rPr>
                <w:rFonts w:ascii="Calibri" w:hAnsi="Calibri"/>
                <w:sz w:val="22"/>
                <w:szCs w:val="22"/>
              </w:rPr>
            </w:pPr>
            <w:r w:rsidRPr="00006837">
              <w:rPr>
                <w:rFonts w:ascii="Calibri" w:hAnsi="Calibri"/>
                <w:sz w:val="22"/>
                <w:szCs w:val="22"/>
              </w:rPr>
              <w:t>A checklist is followed when performing the maintenance.</w:t>
            </w:r>
          </w:p>
          <w:p w14:paraId="2161CDDD" w14:textId="77777777" w:rsidR="00006837" w:rsidRPr="00006837" w:rsidRDefault="00006837" w:rsidP="00006837">
            <w:pPr>
              <w:numPr>
                <w:ilvl w:val="1"/>
                <w:numId w:val="34"/>
              </w:numPr>
              <w:rPr>
                <w:rFonts w:ascii="Calibri" w:hAnsi="Calibri"/>
                <w:sz w:val="22"/>
                <w:szCs w:val="22"/>
              </w:rPr>
            </w:pPr>
            <w:r w:rsidRPr="00006837">
              <w:rPr>
                <w:rFonts w:ascii="Calibri" w:hAnsi="Calibri"/>
                <w:sz w:val="22"/>
                <w:szCs w:val="22"/>
              </w:rPr>
              <w:t>A PM may consist of the following:</w:t>
            </w:r>
          </w:p>
          <w:p w14:paraId="402351A8" w14:textId="77777777" w:rsidR="00006837" w:rsidRPr="00006837" w:rsidRDefault="00006837" w:rsidP="00006837">
            <w:pPr>
              <w:numPr>
                <w:ilvl w:val="2"/>
                <w:numId w:val="34"/>
              </w:numPr>
              <w:rPr>
                <w:rFonts w:ascii="Calibri" w:hAnsi="Calibri"/>
                <w:sz w:val="22"/>
                <w:szCs w:val="22"/>
              </w:rPr>
            </w:pPr>
            <w:r w:rsidRPr="00006837">
              <w:rPr>
                <w:rFonts w:ascii="Calibri" w:hAnsi="Calibri"/>
                <w:sz w:val="22"/>
                <w:szCs w:val="22"/>
              </w:rPr>
              <w:t>Ensuring power is cut off.</w:t>
            </w:r>
          </w:p>
          <w:p w14:paraId="2600609E" w14:textId="79E760AD" w:rsidR="00006837" w:rsidRPr="00006837" w:rsidRDefault="00006837" w:rsidP="00006837">
            <w:pPr>
              <w:numPr>
                <w:ilvl w:val="2"/>
                <w:numId w:val="34"/>
              </w:numPr>
              <w:rPr>
                <w:rFonts w:ascii="Calibri" w:hAnsi="Calibri"/>
                <w:sz w:val="22"/>
                <w:szCs w:val="22"/>
              </w:rPr>
            </w:pPr>
            <w:r w:rsidRPr="00006837">
              <w:rPr>
                <w:rFonts w:ascii="Calibri" w:hAnsi="Calibri"/>
                <w:sz w:val="22"/>
                <w:szCs w:val="22"/>
              </w:rPr>
              <w:t xml:space="preserve">Gaining access to motors, machines, </w:t>
            </w:r>
            <w:r w:rsidR="00773834">
              <w:rPr>
                <w:rFonts w:ascii="Calibri" w:hAnsi="Calibri"/>
                <w:sz w:val="22"/>
                <w:szCs w:val="22"/>
              </w:rPr>
              <w:t>and heat tracing.</w:t>
            </w:r>
          </w:p>
          <w:p w14:paraId="778744EB" w14:textId="6E363BCE" w:rsidR="00006837" w:rsidRPr="00006837" w:rsidRDefault="00006837" w:rsidP="00006837">
            <w:pPr>
              <w:numPr>
                <w:ilvl w:val="2"/>
                <w:numId w:val="34"/>
              </w:numPr>
              <w:rPr>
                <w:rFonts w:ascii="Calibri" w:hAnsi="Calibri"/>
                <w:sz w:val="22"/>
                <w:szCs w:val="22"/>
              </w:rPr>
            </w:pPr>
            <w:r w:rsidRPr="00006837">
              <w:rPr>
                <w:rFonts w:ascii="Calibri" w:hAnsi="Calibri"/>
                <w:sz w:val="22"/>
                <w:szCs w:val="22"/>
              </w:rPr>
              <w:t xml:space="preserve">Checking the condition of </w:t>
            </w:r>
            <w:r w:rsidR="00773834">
              <w:rPr>
                <w:rFonts w:ascii="Calibri" w:hAnsi="Calibri"/>
                <w:sz w:val="22"/>
                <w:szCs w:val="22"/>
              </w:rPr>
              <w:t>motors, machines and heat tracing</w:t>
            </w:r>
            <w:r w:rsidRPr="00006837">
              <w:rPr>
                <w:rFonts w:ascii="Calibri" w:hAnsi="Calibri"/>
                <w:sz w:val="22"/>
                <w:szCs w:val="22"/>
              </w:rPr>
              <w:t>.</w:t>
            </w:r>
          </w:p>
          <w:p w14:paraId="1B6BDC11" w14:textId="77777777" w:rsidR="00006837" w:rsidRPr="00006837" w:rsidRDefault="00006837" w:rsidP="00006837">
            <w:pPr>
              <w:numPr>
                <w:ilvl w:val="2"/>
                <w:numId w:val="34"/>
              </w:numPr>
              <w:rPr>
                <w:rFonts w:ascii="Calibri" w:hAnsi="Calibri"/>
                <w:sz w:val="22"/>
                <w:szCs w:val="22"/>
              </w:rPr>
            </w:pPr>
            <w:r w:rsidRPr="00006837">
              <w:rPr>
                <w:rFonts w:ascii="Calibri" w:hAnsi="Calibri"/>
                <w:sz w:val="22"/>
                <w:szCs w:val="22"/>
              </w:rPr>
              <w:lastRenderedPageBreak/>
              <w:t>Cleaning debris and dust using compressed air, a rag, and/or a vacuum.</w:t>
            </w:r>
          </w:p>
          <w:p w14:paraId="70DAA833" w14:textId="616A1EFA" w:rsidR="00006837" w:rsidRPr="00006837" w:rsidRDefault="00006837" w:rsidP="00006837">
            <w:pPr>
              <w:numPr>
                <w:ilvl w:val="2"/>
                <w:numId w:val="34"/>
              </w:numPr>
              <w:rPr>
                <w:rFonts w:ascii="Calibri" w:hAnsi="Calibri"/>
                <w:sz w:val="22"/>
                <w:szCs w:val="22"/>
              </w:rPr>
            </w:pPr>
            <w:r w:rsidRPr="00006837">
              <w:rPr>
                <w:rFonts w:ascii="Calibri" w:hAnsi="Calibri"/>
                <w:sz w:val="22"/>
                <w:szCs w:val="22"/>
              </w:rPr>
              <w:t>Testing the operation of the motors</w:t>
            </w:r>
            <w:r w:rsidR="00773834">
              <w:rPr>
                <w:rFonts w:ascii="Calibri" w:hAnsi="Calibri"/>
                <w:sz w:val="22"/>
                <w:szCs w:val="22"/>
              </w:rPr>
              <w:t>, machines, and heat tracing</w:t>
            </w:r>
            <w:r w:rsidRPr="00006837">
              <w:rPr>
                <w:rFonts w:ascii="Calibri" w:hAnsi="Calibri"/>
                <w:sz w:val="22"/>
                <w:szCs w:val="22"/>
              </w:rPr>
              <w:t>.</w:t>
            </w:r>
          </w:p>
          <w:p w14:paraId="77F7987B" w14:textId="6A067F18" w:rsidR="00DA0D65" w:rsidRDefault="00DA0D65" w:rsidP="00DA0D65">
            <w:pPr>
              <w:rPr>
                <w:rFonts w:ascii="Calibri" w:hAnsi="Calibri"/>
                <w:sz w:val="22"/>
                <w:szCs w:val="22"/>
              </w:rPr>
            </w:pPr>
          </w:p>
          <w:p w14:paraId="1D6FAB42" w14:textId="1738C559" w:rsidR="00034652" w:rsidRPr="00DA0D65" w:rsidRDefault="00034652" w:rsidP="00DA0D65">
            <w:pPr>
              <w:pStyle w:val="ListParagraph"/>
              <w:numPr>
                <w:ilvl w:val="0"/>
                <w:numId w:val="45"/>
              </w:numPr>
              <w:rPr>
                <w:rFonts w:ascii="Calibri" w:hAnsi="Calibri"/>
                <w:sz w:val="22"/>
                <w:szCs w:val="22"/>
              </w:rPr>
            </w:pPr>
            <w:r w:rsidRPr="00DA0D65">
              <w:rPr>
                <w:rFonts w:ascii="Calibri" w:hAnsi="Calibri"/>
                <w:sz w:val="22"/>
                <w:szCs w:val="22"/>
              </w:rPr>
              <w:t>Completing paperwork – paperwork for daily checks, EGS, PMs, orders, and hours.</w:t>
            </w:r>
          </w:p>
        </w:tc>
      </w:tr>
    </w:tbl>
    <w:p w14:paraId="2474BCB8" w14:textId="37BA4511" w:rsidR="007F0ACC" w:rsidRPr="0024406E" w:rsidRDefault="007F0ACC" w:rsidP="008D5A77">
      <w:pPr>
        <w:spacing w:after="120"/>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9078"/>
      </w:tblGrid>
      <w:tr w:rsidR="00362079" w:rsidRPr="0024406E" w14:paraId="4C40FAF8" w14:textId="77777777" w:rsidTr="00E8009E">
        <w:trPr>
          <w:trHeight w:val="421"/>
        </w:trPr>
        <w:tc>
          <w:tcPr>
            <w:tcW w:w="1452" w:type="dxa"/>
            <w:shd w:val="clear" w:color="auto" w:fill="D9D9D9"/>
          </w:tcPr>
          <w:p w14:paraId="2D789AB7" w14:textId="77777777" w:rsidR="00937F6E" w:rsidRDefault="00484396" w:rsidP="00811D87">
            <w:pPr>
              <w:rPr>
                <w:rFonts w:ascii="Calibri" w:hAnsi="Calibri"/>
                <w:b/>
                <w:sz w:val="22"/>
                <w:szCs w:val="22"/>
              </w:rPr>
            </w:pPr>
            <w:r w:rsidRPr="0024406E">
              <w:rPr>
                <w:rFonts w:ascii="Calibri" w:hAnsi="Calibri"/>
                <w:b/>
                <w:sz w:val="22"/>
                <w:szCs w:val="22"/>
              </w:rPr>
              <w:t>Equipment</w:t>
            </w:r>
            <w:r w:rsidR="00DC2664">
              <w:rPr>
                <w:rFonts w:ascii="Calibri" w:hAnsi="Calibri"/>
                <w:b/>
                <w:sz w:val="22"/>
                <w:szCs w:val="22"/>
              </w:rPr>
              <w:t>/</w:t>
            </w:r>
          </w:p>
          <w:p w14:paraId="06D416FB" w14:textId="77777777" w:rsidR="00362079" w:rsidRPr="0024406E" w:rsidRDefault="00DC2664" w:rsidP="00811D87">
            <w:pPr>
              <w:rPr>
                <w:rFonts w:ascii="Calibri" w:hAnsi="Calibri"/>
                <w:b/>
                <w:sz w:val="22"/>
                <w:szCs w:val="22"/>
              </w:rPr>
            </w:pPr>
            <w:r>
              <w:rPr>
                <w:rFonts w:ascii="Calibri" w:hAnsi="Calibri"/>
                <w:b/>
                <w:sz w:val="22"/>
                <w:szCs w:val="22"/>
              </w:rPr>
              <w:t>Tools</w:t>
            </w:r>
            <w:r w:rsidR="00484396" w:rsidRPr="0024406E">
              <w:rPr>
                <w:rFonts w:ascii="Calibri" w:hAnsi="Calibri"/>
                <w:b/>
                <w:sz w:val="22"/>
                <w:szCs w:val="22"/>
              </w:rPr>
              <w:t>:</w:t>
            </w:r>
          </w:p>
        </w:tc>
        <w:tc>
          <w:tcPr>
            <w:tcW w:w="9078" w:type="dxa"/>
            <w:shd w:val="clear" w:color="auto" w:fill="auto"/>
          </w:tcPr>
          <w:p w14:paraId="173F25BE" w14:textId="19E19855" w:rsidR="0095042F" w:rsidRDefault="0095042F" w:rsidP="0095042F">
            <w:pPr>
              <w:numPr>
                <w:ilvl w:val="0"/>
                <w:numId w:val="29"/>
              </w:numPr>
              <w:rPr>
                <w:rFonts w:ascii="Calibri" w:hAnsi="Calibri"/>
                <w:sz w:val="22"/>
                <w:szCs w:val="22"/>
              </w:rPr>
            </w:pPr>
            <w:r w:rsidRPr="0095042F">
              <w:rPr>
                <w:rFonts w:ascii="Calibri" w:hAnsi="Calibri"/>
                <w:sz w:val="22"/>
                <w:szCs w:val="22"/>
              </w:rPr>
              <w:t>Sm</w:t>
            </w:r>
            <w:r w:rsidR="00F32619">
              <w:rPr>
                <w:rFonts w:ascii="Calibri" w:hAnsi="Calibri"/>
                <w:sz w:val="22"/>
                <w:szCs w:val="22"/>
              </w:rPr>
              <w:t>all hand tools, such as pliers</w:t>
            </w:r>
            <w:r w:rsidRPr="0095042F">
              <w:rPr>
                <w:rFonts w:ascii="Calibri" w:hAnsi="Calibri"/>
                <w:sz w:val="22"/>
                <w:szCs w:val="22"/>
              </w:rPr>
              <w:t xml:space="preserve"> and screwdrivers (~1 lbs)</w:t>
            </w:r>
          </w:p>
          <w:p w14:paraId="7E9DC486" w14:textId="20DDF1CF" w:rsidR="009B51ED" w:rsidRDefault="009B51ED" w:rsidP="0095042F">
            <w:pPr>
              <w:numPr>
                <w:ilvl w:val="0"/>
                <w:numId w:val="29"/>
              </w:numPr>
              <w:rPr>
                <w:rFonts w:ascii="Calibri" w:hAnsi="Calibri"/>
                <w:sz w:val="22"/>
                <w:szCs w:val="22"/>
              </w:rPr>
            </w:pPr>
            <w:r>
              <w:rPr>
                <w:rFonts w:ascii="Calibri" w:hAnsi="Calibri"/>
                <w:sz w:val="22"/>
                <w:szCs w:val="22"/>
              </w:rPr>
              <w:t>Wire connectors (&lt;1 lbs)</w:t>
            </w:r>
          </w:p>
          <w:p w14:paraId="7D924718" w14:textId="4BFA67CB" w:rsidR="000520EF" w:rsidRPr="0095042F" w:rsidRDefault="000520EF" w:rsidP="0095042F">
            <w:pPr>
              <w:numPr>
                <w:ilvl w:val="0"/>
                <w:numId w:val="29"/>
              </w:numPr>
              <w:rPr>
                <w:rFonts w:ascii="Calibri" w:hAnsi="Calibri"/>
                <w:sz w:val="22"/>
                <w:szCs w:val="22"/>
              </w:rPr>
            </w:pPr>
            <w:r>
              <w:rPr>
                <w:rFonts w:ascii="Calibri" w:hAnsi="Calibri"/>
                <w:sz w:val="22"/>
                <w:szCs w:val="22"/>
              </w:rPr>
              <w:t>Voltmeters (~1 lbs)</w:t>
            </w:r>
          </w:p>
          <w:p w14:paraId="0ECFD132" w14:textId="61CAC8E4" w:rsidR="0095042F" w:rsidRDefault="0095042F" w:rsidP="00F32619">
            <w:pPr>
              <w:numPr>
                <w:ilvl w:val="0"/>
                <w:numId w:val="29"/>
              </w:numPr>
              <w:rPr>
                <w:rFonts w:ascii="Calibri" w:hAnsi="Calibri"/>
                <w:sz w:val="22"/>
                <w:szCs w:val="22"/>
              </w:rPr>
            </w:pPr>
            <w:r w:rsidRPr="0095042F">
              <w:rPr>
                <w:rFonts w:ascii="Calibri" w:hAnsi="Calibri"/>
                <w:sz w:val="22"/>
                <w:szCs w:val="22"/>
              </w:rPr>
              <w:t>Power drill (~4-5 lbs)</w:t>
            </w:r>
          </w:p>
          <w:p w14:paraId="3B89CE16" w14:textId="7CAE03B0" w:rsidR="0048177C" w:rsidRPr="00F32619" w:rsidRDefault="0048177C" w:rsidP="00F32619">
            <w:pPr>
              <w:numPr>
                <w:ilvl w:val="0"/>
                <w:numId w:val="29"/>
              </w:numPr>
              <w:rPr>
                <w:rFonts w:ascii="Calibri" w:hAnsi="Calibri"/>
                <w:sz w:val="22"/>
                <w:szCs w:val="22"/>
              </w:rPr>
            </w:pPr>
            <w:r>
              <w:rPr>
                <w:rFonts w:ascii="Calibri" w:hAnsi="Calibri"/>
                <w:sz w:val="22"/>
                <w:szCs w:val="22"/>
              </w:rPr>
              <w:t>Tool bag (~25 lbs when full)</w:t>
            </w:r>
          </w:p>
          <w:p w14:paraId="55991127" w14:textId="77777777" w:rsidR="0095042F" w:rsidRPr="0095042F" w:rsidRDefault="0095042F" w:rsidP="0095042F">
            <w:pPr>
              <w:numPr>
                <w:ilvl w:val="0"/>
                <w:numId w:val="29"/>
              </w:numPr>
              <w:rPr>
                <w:rFonts w:ascii="Calibri" w:hAnsi="Calibri"/>
                <w:sz w:val="22"/>
                <w:szCs w:val="22"/>
              </w:rPr>
            </w:pPr>
            <w:r w:rsidRPr="0095042F">
              <w:rPr>
                <w:rFonts w:ascii="Calibri" w:hAnsi="Calibri"/>
                <w:sz w:val="22"/>
                <w:szCs w:val="22"/>
              </w:rPr>
              <w:t>Step ladder (~7 lbs)</w:t>
            </w:r>
          </w:p>
          <w:p w14:paraId="6C33E287" w14:textId="77777777" w:rsidR="0095042F" w:rsidRPr="0095042F" w:rsidRDefault="0095042F" w:rsidP="0095042F">
            <w:pPr>
              <w:numPr>
                <w:ilvl w:val="0"/>
                <w:numId w:val="29"/>
              </w:numPr>
              <w:rPr>
                <w:rFonts w:ascii="Calibri" w:hAnsi="Calibri"/>
                <w:sz w:val="22"/>
                <w:szCs w:val="22"/>
              </w:rPr>
            </w:pPr>
            <w:proofErr w:type="gramStart"/>
            <w:r w:rsidRPr="0095042F">
              <w:rPr>
                <w:rFonts w:ascii="Calibri" w:hAnsi="Calibri"/>
                <w:sz w:val="22"/>
                <w:szCs w:val="22"/>
              </w:rPr>
              <w:t>10 foot</w:t>
            </w:r>
            <w:proofErr w:type="gramEnd"/>
            <w:r w:rsidRPr="0095042F">
              <w:rPr>
                <w:rFonts w:ascii="Calibri" w:hAnsi="Calibri"/>
                <w:sz w:val="22"/>
                <w:szCs w:val="22"/>
              </w:rPr>
              <w:t xml:space="preserve"> ladder (~30 lbs)</w:t>
            </w:r>
          </w:p>
          <w:p w14:paraId="4ED13DE9" w14:textId="269AB90E" w:rsidR="00484396" w:rsidRPr="0024406E" w:rsidRDefault="0095042F" w:rsidP="0095042F">
            <w:pPr>
              <w:numPr>
                <w:ilvl w:val="0"/>
                <w:numId w:val="29"/>
              </w:numPr>
              <w:rPr>
                <w:rFonts w:ascii="Calibri" w:hAnsi="Calibri"/>
                <w:sz w:val="22"/>
                <w:szCs w:val="22"/>
              </w:rPr>
            </w:pPr>
            <w:r w:rsidRPr="0095042F">
              <w:rPr>
                <w:rFonts w:ascii="Calibri" w:hAnsi="Calibri"/>
                <w:sz w:val="22"/>
                <w:szCs w:val="22"/>
              </w:rPr>
              <w:t>Rags</w:t>
            </w:r>
          </w:p>
        </w:tc>
      </w:tr>
    </w:tbl>
    <w:p w14:paraId="73E8E870" w14:textId="09250FB5" w:rsidR="00362079" w:rsidRPr="0024406E" w:rsidRDefault="00362079" w:rsidP="008D5A77">
      <w:pPr>
        <w:spacing w:after="120"/>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9071"/>
      </w:tblGrid>
      <w:tr w:rsidR="004D5564" w:rsidRPr="0024406E" w14:paraId="605455DA" w14:textId="77777777" w:rsidTr="00206420">
        <w:trPr>
          <w:trHeight w:val="421"/>
        </w:trPr>
        <w:tc>
          <w:tcPr>
            <w:tcW w:w="1459" w:type="dxa"/>
            <w:shd w:val="clear" w:color="auto" w:fill="D9D9D9"/>
          </w:tcPr>
          <w:p w14:paraId="492A038D" w14:textId="77777777" w:rsidR="004D5564" w:rsidRPr="0024406E" w:rsidRDefault="00484396" w:rsidP="00DC2664">
            <w:pPr>
              <w:spacing w:after="120"/>
              <w:rPr>
                <w:rFonts w:ascii="Calibri" w:hAnsi="Calibri"/>
                <w:b/>
                <w:sz w:val="22"/>
                <w:szCs w:val="22"/>
              </w:rPr>
            </w:pPr>
            <w:r w:rsidRPr="0024406E">
              <w:rPr>
                <w:rFonts w:ascii="Calibri" w:hAnsi="Calibri"/>
                <w:b/>
                <w:sz w:val="22"/>
                <w:szCs w:val="22"/>
              </w:rPr>
              <w:t>Exposures</w:t>
            </w:r>
            <w:r w:rsidR="00DC2664">
              <w:rPr>
                <w:rFonts w:ascii="Calibri" w:hAnsi="Calibri"/>
                <w:b/>
                <w:sz w:val="22"/>
                <w:szCs w:val="22"/>
              </w:rPr>
              <w:t xml:space="preserve"> / Environment:</w:t>
            </w:r>
          </w:p>
        </w:tc>
        <w:tc>
          <w:tcPr>
            <w:tcW w:w="9071" w:type="dxa"/>
            <w:shd w:val="clear" w:color="auto" w:fill="auto"/>
          </w:tcPr>
          <w:p w14:paraId="7072769B" w14:textId="02A4D9DA" w:rsidR="0095042F" w:rsidRDefault="0095042F" w:rsidP="0095042F">
            <w:pPr>
              <w:numPr>
                <w:ilvl w:val="0"/>
                <w:numId w:val="29"/>
              </w:numPr>
              <w:rPr>
                <w:rFonts w:ascii="Calibri" w:hAnsi="Calibri"/>
                <w:sz w:val="22"/>
                <w:szCs w:val="22"/>
              </w:rPr>
            </w:pPr>
            <w:r w:rsidRPr="0095042F">
              <w:rPr>
                <w:rFonts w:ascii="Calibri" w:hAnsi="Calibri"/>
                <w:sz w:val="22"/>
                <w:szCs w:val="22"/>
              </w:rPr>
              <w:t>High voltage equipment</w:t>
            </w:r>
          </w:p>
          <w:p w14:paraId="0946365F" w14:textId="05DEEEF2" w:rsidR="008E77F9" w:rsidRPr="0095042F" w:rsidRDefault="008E77F9" w:rsidP="0095042F">
            <w:pPr>
              <w:numPr>
                <w:ilvl w:val="0"/>
                <w:numId w:val="29"/>
              </w:numPr>
              <w:rPr>
                <w:rFonts w:ascii="Calibri" w:hAnsi="Calibri"/>
                <w:sz w:val="22"/>
                <w:szCs w:val="22"/>
              </w:rPr>
            </w:pPr>
            <w:r>
              <w:rPr>
                <w:rFonts w:ascii="Calibri" w:hAnsi="Calibri"/>
                <w:sz w:val="22"/>
                <w:szCs w:val="22"/>
              </w:rPr>
              <w:t>Arc flashes</w:t>
            </w:r>
          </w:p>
          <w:p w14:paraId="723D08FF" w14:textId="77777777" w:rsidR="0095042F" w:rsidRPr="0095042F" w:rsidRDefault="0095042F" w:rsidP="0095042F">
            <w:pPr>
              <w:numPr>
                <w:ilvl w:val="0"/>
                <w:numId w:val="29"/>
              </w:numPr>
              <w:rPr>
                <w:rFonts w:ascii="Calibri" w:hAnsi="Calibri"/>
                <w:sz w:val="22"/>
                <w:szCs w:val="22"/>
              </w:rPr>
            </w:pPr>
            <w:r w:rsidRPr="0095042F">
              <w:rPr>
                <w:rFonts w:ascii="Calibri" w:hAnsi="Calibri"/>
                <w:sz w:val="22"/>
                <w:szCs w:val="22"/>
              </w:rPr>
              <w:t>Hot temperatures</w:t>
            </w:r>
          </w:p>
          <w:p w14:paraId="2A8F2609" w14:textId="77777777" w:rsidR="0095042F" w:rsidRPr="0095042F" w:rsidRDefault="0095042F" w:rsidP="0095042F">
            <w:pPr>
              <w:numPr>
                <w:ilvl w:val="0"/>
                <w:numId w:val="29"/>
              </w:numPr>
              <w:rPr>
                <w:rFonts w:ascii="Calibri" w:hAnsi="Calibri"/>
                <w:sz w:val="22"/>
                <w:szCs w:val="22"/>
              </w:rPr>
            </w:pPr>
            <w:r w:rsidRPr="0095042F">
              <w:rPr>
                <w:rFonts w:ascii="Calibri" w:hAnsi="Calibri"/>
                <w:sz w:val="22"/>
                <w:szCs w:val="22"/>
              </w:rPr>
              <w:t>Cold temperatures</w:t>
            </w:r>
          </w:p>
          <w:p w14:paraId="50B2E370" w14:textId="77777777" w:rsidR="0095042F" w:rsidRPr="0095042F" w:rsidRDefault="0095042F" w:rsidP="0095042F">
            <w:pPr>
              <w:numPr>
                <w:ilvl w:val="0"/>
                <w:numId w:val="29"/>
              </w:numPr>
              <w:rPr>
                <w:rFonts w:ascii="Calibri" w:hAnsi="Calibri"/>
                <w:sz w:val="22"/>
                <w:szCs w:val="22"/>
              </w:rPr>
            </w:pPr>
            <w:r w:rsidRPr="0095042F">
              <w:rPr>
                <w:rFonts w:ascii="Calibri" w:hAnsi="Calibri"/>
                <w:sz w:val="22"/>
                <w:szCs w:val="22"/>
              </w:rPr>
              <w:t>Working from heights</w:t>
            </w:r>
          </w:p>
          <w:p w14:paraId="79CC140E" w14:textId="77777777" w:rsidR="0095042F" w:rsidRPr="0095042F" w:rsidRDefault="0095042F" w:rsidP="0095042F">
            <w:pPr>
              <w:numPr>
                <w:ilvl w:val="0"/>
                <w:numId w:val="29"/>
              </w:numPr>
              <w:rPr>
                <w:rFonts w:ascii="Calibri" w:hAnsi="Calibri"/>
                <w:sz w:val="22"/>
                <w:szCs w:val="22"/>
              </w:rPr>
            </w:pPr>
            <w:r w:rsidRPr="0095042F">
              <w:rPr>
                <w:rFonts w:ascii="Calibri" w:hAnsi="Calibri"/>
                <w:sz w:val="22"/>
                <w:szCs w:val="22"/>
              </w:rPr>
              <w:t>Pinch points</w:t>
            </w:r>
          </w:p>
          <w:p w14:paraId="252A4B28" w14:textId="77777777" w:rsidR="0095042F" w:rsidRPr="0095042F" w:rsidRDefault="0095042F" w:rsidP="0095042F">
            <w:pPr>
              <w:numPr>
                <w:ilvl w:val="0"/>
                <w:numId w:val="29"/>
              </w:numPr>
              <w:rPr>
                <w:rFonts w:ascii="Calibri" w:hAnsi="Calibri"/>
                <w:sz w:val="22"/>
                <w:szCs w:val="22"/>
              </w:rPr>
            </w:pPr>
            <w:r w:rsidRPr="0095042F">
              <w:rPr>
                <w:rFonts w:ascii="Calibri" w:hAnsi="Calibri"/>
                <w:sz w:val="22"/>
                <w:szCs w:val="22"/>
              </w:rPr>
              <w:t>Rain</w:t>
            </w:r>
          </w:p>
          <w:p w14:paraId="629210ED" w14:textId="77777777" w:rsidR="0095042F" w:rsidRPr="0095042F" w:rsidRDefault="0095042F" w:rsidP="0095042F">
            <w:pPr>
              <w:numPr>
                <w:ilvl w:val="0"/>
                <w:numId w:val="29"/>
              </w:numPr>
              <w:rPr>
                <w:rFonts w:ascii="Calibri" w:hAnsi="Calibri"/>
                <w:sz w:val="22"/>
                <w:szCs w:val="22"/>
              </w:rPr>
            </w:pPr>
            <w:r w:rsidRPr="0095042F">
              <w:rPr>
                <w:rFonts w:ascii="Calibri" w:hAnsi="Calibri"/>
                <w:sz w:val="22"/>
                <w:szCs w:val="22"/>
              </w:rPr>
              <w:t>Snow</w:t>
            </w:r>
          </w:p>
          <w:p w14:paraId="18A0344F" w14:textId="77777777" w:rsidR="0095042F" w:rsidRPr="0095042F" w:rsidRDefault="0095042F" w:rsidP="0095042F">
            <w:pPr>
              <w:numPr>
                <w:ilvl w:val="0"/>
                <w:numId w:val="29"/>
              </w:numPr>
              <w:rPr>
                <w:rFonts w:ascii="Calibri" w:hAnsi="Calibri"/>
                <w:sz w:val="22"/>
                <w:szCs w:val="22"/>
              </w:rPr>
            </w:pPr>
            <w:r w:rsidRPr="0095042F">
              <w:rPr>
                <w:rFonts w:ascii="Calibri" w:hAnsi="Calibri"/>
                <w:sz w:val="22"/>
                <w:szCs w:val="22"/>
              </w:rPr>
              <w:t>Ice</w:t>
            </w:r>
          </w:p>
          <w:p w14:paraId="550376DE" w14:textId="77777777" w:rsidR="0095042F" w:rsidRPr="0095042F" w:rsidRDefault="0095042F" w:rsidP="0095042F">
            <w:pPr>
              <w:numPr>
                <w:ilvl w:val="0"/>
                <w:numId w:val="29"/>
              </w:numPr>
              <w:rPr>
                <w:rFonts w:ascii="Calibri" w:hAnsi="Calibri"/>
                <w:sz w:val="22"/>
                <w:szCs w:val="22"/>
              </w:rPr>
            </w:pPr>
            <w:r w:rsidRPr="0095042F">
              <w:rPr>
                <w:rFonts w:ascii="Calibri" w:hAnsi="Calibri"/>
                <w:sz w:val="22"/>
                <w:szCs w:val="22"/>
              </w:rPr>
              <w:t>Wind</w:t>
            </w:r>
          </w:p>
          <w:p w14:paraId="377D6339" w14:textId="71337DD8" w:rsidR="00484396" w:rsidRPr="0095042F" w:rsidRDefault="0095042F" w:rsidP="0095042F">
            <w:pPr>
              <w:numPr>
                <w:ilvl w:val="0"/>
                <w:numId w:val="29"/>
              </w:numPr>
              <w:rPr>
                <w:rFonts w:ascii="Calibri" w:hAnsi="Calibri"/>
                <w:sz w:val="22"/>
                <w:szCs w:val="22"/>
              </w:rPr>
            </w:pPr>
            <w:r w:rsidRPr="0095042F">
              <w:rPr>
                <w:rFonts w:ascii="Calibri" w:hAnsi="Calibri"/>
                <w:sz w:val="22"/>
                <w:szCs w:val="22"/>
              </w:rPr>
              <w:t>Overhead hazards</w:t>
            </w:r>
          </w:p>
        </w:tc>
      </w:tr>
    </w:tbl>
    <w:p w14:paraId="1E6E655D" w14:textId="77777777" w:rsidR="004D5564" w:rsidRPr="0024406E" w:rsidRDefault="004D5564" w:rsidP="008D5A77">
      <w:pPr>
        <w:spacing w:after="120"/>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830"/>
      </w:tblGrid>
      <w:tr w:rsidR="00E2710C" w:rsidRPr="0024406E" w14:paraId="3E044ECB" w14:textId="77777777" w:rsidTr="00206420">
        <w:trPr>
          <w:trHeight w:val="775"/>
        </w:trPr>
        <w:tc>
          <w:tcPr>
            <w:tcW w:w="2700" w:type="dxa"/>
            <w:shd w:val="clear" w:color="auto" w:fill="D9D9D9"/>
          </w:tcPr>
          <w:p w14:paraId="0C335A1C" w14:textId="77777777" w:rsidR="00937F6E" w:rsidRDefault="00E2710C" w:rsidP="00811D87">
            <w:pPr>
              <w:rPr>
                <w:rFonts w:ascii="Calibri" w:hAnsi="Calibri"/>
                <w:b/>
                <w:sz w:val="22"/>
                <w:szCs w:val="22"/>
              </w:rPr>
            </w:pPr>
            <w:r w:rsidRPr="0024406E">
              <w:rPr>
                <w:rFonts w:ascii="Calibri" w:hAnsi="Calibri"/>
                <w:b/>
                <w:sz w:val="22"/>
                <w:szCs w:val="22"/>
              </w:rPr>
              <w:t xml:space="preserve">Personal Protective </w:t>
            </w:r>
          </w:p>
          <w:p w14:paraId="291495ED" w14:textId="77777777" w:rsidR="00E2710C" w:rsidRPr="0024406E" w:rsidRDefault="00E2710C" w:rsidP="00811D87">
            <w:pPr>
              <w:rPr>
                <w:rFonts w:ascii="Calibri" w:hAnsi="Calibri"/>
                <w:b/>
                <w:sz w:val="22"/>
                <w:szCs w:val="22"/>
              </w:rPr>
            </w:pPr>
            <w:r w:rsidRPr="0024406E">
              <w:rPr>
                <w:rFonts w:ascii="Calibri" w:hAnsi="Calibri"/>
                <w:b/>
                <w:sz w:val="22"/>
                <w:szCs w:val="22"/>
              </w:rPr>
              <w:t>Equipment Required</w:t>
            </w:r>
            <w:r w:rsidR="00F25D11" w:rsidRPr="0024406E">
              <w:rPr>
                <w:rFonts w:ascii="Calibri" w:hAnsi="Calibri"/>
                <w:b/>
                <w:sz w:val="22"/>
                <w:szCs w:val="22"/>
              </w:rPr>
              <w:t>:</w:t>
            </w:r>
          </w:p>
        </w:tc>
        <w:tc>
          <w:tcPr>
            <w:tcW w:w="7830" w:type="dxa"/>
            <w:shd w:val="clear" w:color="auto" w:fill="auto"/>
          </w:tcPr>
          <w:p w14:paraId="3404AD2E" w14:textId="04E7B513" w:rsidR="00F9197E" w:rsidRPr="000966CC" w:rsidRDefault="00F9197E" w:rsidP="000966CC">
            <w:pPr>
              <w:numPr>
                <w:ilvl w:val="0"/>
                <w:numId w:val="29"/>
              </w:numPr>
              <w:rPr>
                <w:rFonts w:ascii="Calibri" w:hAnsi="Calibri"/>
                <w:sz w:val="22"/>
                <w:szCs w:val="22"/>
              </w:rPr>
            </w:pPr>
            <w:r w:rsidRPr="00F9197E">
              <w:rPr>
                <w:rFonts w:ascii="Calibri" w:hAnsi="Calibri"/>
                <w:sz w:val="22"/>
                <w:szCs w:val="22"/>
              </w:rPr>
              <w:t>Steel toed boots</w:t>
            </w:r>
          </w:p>
          <w:p w14:paraId="32748DBC" w14:textId="77777777" w:rsidR="00F9197E" w:rsidRPr="00F9197E" w:rsidRDefault="00F9197E" w:rsidP="00F9197E">
            <w:pPr>
              <w:numPr>
                <w:ilvl w:val="0"/>
                <w:numId w:val="29"/>
              </w:numPr>
              <w:rPr>
                <w:rFonts w:ascii="Calibri" w:hAnsi="Calibri"/>
                <w:sz w:val="22"/>
                <w:szCs w:val="22"/>
              </w:rPr>
            </w:pPr>
            <w:r w:rsidRPr="00F9197E">
              <w:rPr>
                <w:rFonts w:ascii="Calibri" w:hAnsi="Calibri"/>
                <w:sz w:val="22"/>
                <w:szCs w:val="22"/>
              </w:rPr>
              <w:t>Foam safety eyewear (</w:t>
            </w:r>
            <w:proofErr w:type="spellStart"/>
            <w:r w:rsidRPr="00F9197E">
              <w:rPr>
                <w:rFonts w:ascii="Calibri" w:hAnsi="Calibri"/>
                <w:sz w:val="22"/>
                <w:szCs w:val="22"/>
              </w:rPr>
              <w:t>fectoggle</w:t>
            </w:r>
            <w:proofErr w:type="spellEnd"/>
            <w:r w:rsidRPr="00F9197E">
              <w:rPr>
                <w:rFonts w:ascii="Calibri" w:hAnsi="Calibri"/>
                <w:sz w:val="22"/>
                <w:szCs w:val="22"/>
              </w:rPr>
              <w:t>)</w:t>
            </w:r>
          </w:p>
          <w:p w14:paraId="6C6D73E7" w14:textId="77777777" w:rsidR="00084647" w:rsidRPr="00F9197E" w:rsidRDefault="00F9197E" w:rsidP="00F9197E">
            <w:pPr>
              <w:numPr>
                <w:ilvl w:val="0"/>
                <w:numId w:val="29"/>
              </w:numPr>
              <w:rPr>
                <w:rFonts w:ascii="Calibri" w:hAnsi="Calibri"/>
              </w:rPr>
            </w:pPr>
            <w:r w:rsidRPr="00F9197E">
              <w:rPr>
                <w:rFonts w:ascii="Calibri" w:hAnsi="Calibri"/>
                <w:sz w:val="22"/>
                <w:szCs w:val="22"/>
              </w:rPr>
              <w:t>Long sleeves and pants</w:t>
            </w:r>
          </w:p>
        </w:tc>
      </w:tr>
      <w:tr w:rsidR="00314293" w:rsidRPr="0024406E" w14:paraId="7A0A1730" w14:textId="77777777" w:rsidTr="00206420">
        <w:trPr>
          <w:trHeight w:val="70"/>
        </w:trPr>
        <w:tc>
          <w:tcPr>
            <w:tcW w:w="2700" w:type="dxa"/>
            <w:shd w:val="clear" w:color="auto" w:fill="D9D9D9"/>
          </w:tcPr>
          <w:p w14:paraId="464F8E8C" w14:textId="77777777" w:rsidR="00314293" w:rsidRDefault="00314293" w:rsidP="00811D87">
            <w:pPr>
              <w:rPr>
                <w:rFonts w:ascii="Calibri" w:hAnsi="Calibri"/>
                <w:b/>
                <w:sz w:val="22"/>
                <w:szCs w:val="22"/>
              </w:rPr>
            </w:pPr>
            <w:r w:rsidRPr="0024406E">
              <w:rPr>
                <w:rFonts w:ascii="Calibri" w:hAnsi="Calibri"/>
                <w:b/>
                <w:sz w:val="22"/>
                <w:szCs w:val="22"/>
              </w:rPr>
              <w:t>Personal Protective</w:t>
            </w:r>
          </w:p>
          <w:p w14:paraId="751C71AA" w14:textId="77777777" w:rsidR="00314293" w:rsidRPr="0024406E" w:rsidRDefault="00314293" w:rsidP="00811D87">
            <w:pPr>
              <w:rPr>
                <w:rFonts w:ascii="Calibri" w:hAnsi="Calibri"/>
                <w:b/>
                <w:sz w:val="22"/>
                <w:szCs w:val="22"/>
              </w:rPr>
            </w:pPr>
            <w:r w:rsidRPr="0024406E">
              <w:rPr>
                <w:rFonts w:ascii="Calibri" w:hAnsi="Calibri"/>
                <w:b/>
                <w:sz w:val="22"/>
                <w:szCs w:val="22"/>
              </w:rPr>
              <w:t xml:space="preserve"> Equipment </w:t>
            </w:r>
            <w:r>
              <w:rPr>
                <w:rFonts w:ascii="Calibri" w:hAnsi="Calibri"/>
                <w:b/>
                <w:sz w:val="22"/>
                <w:szCs w:val="22"/>
              </w:rPr>
              <w:t>as Required</w:t>
            </w:r>
            <w:r w:rsidRPr="0024406E">
              <w:rPr>
                <w:rFonts w:ascii="Calibri" w:hAnsi="Calibri"/>
                <w:b/>
                <w:sz w:val="22"/>
                <w:szCs w:val="22"/>
              </w:rPr>
              <w:t>:</w:t>
            </w:r>
          </w:p>
        </w:tc>
        <w:tc>
          <w:tcPr>
            <w:tcW w:w="7830" w:type="dxa"/>
            <w:shd w:val="clear" w:color="auto" w:fill="auto"/>
          </w:tcPr>
          <w:p w14:paraId="0D05B5CD" w14:textId="05E334F5" w:rsidR="0095042F" w:rsidRDefault="0095042F" w:rsidP="0095042F">
            <w:pPr>
              <w:numPr>
                <w:ilvl w:val="0"/>
                <w:numId w:val="29"/>
              </w:numPr>
              <w:rPr>
                <w:rFonts w:ascii="Calibri" w:hAnsi="Calibri"/>
                <w:sz w:val="22"/>
                <w:szCs w:val="22"/>
              </w:rPr>
            </w:pPr>
            <w:r w:rsidRPr="00F9197E">
              <w:rPr>
                <w:rFonts w:ascii="Calibri" w:hAnsi="Calibri"/>
                <w:sz w:val="22"/>
                <w:szCs w:val="22"/>
              </w:rPr>
              <w:t>Hard hat</w:t>
            </w:r>
          </w:p>
          <w:p w14:paraId="4BDA91F4" w14:textId="2EE7B2AF" w:rsidR="000966CC" w:rsidRPr="000966CC" w:rsidRDefault="000966CC" w:rsidP="000966CC">
            <w:pPr>
              <w:numPr>
                <w:ilvl w:val="0"/>
                <w:numId w:val="29"/>
              </w:numPr>
              <w:rPr>
                <w:rFonts w:ascii="Calibri" w:hAnsi="Calibri"/>
                <w:sz w:val="22"/>
                <w:szCs w:val="22"/>
              </w:rPr>
            </w:pPr>
            <w:r>
              <w:rPr>
                <w:rFonts w:ascii="Calibri" w:hAnsi="Calibri"/>
                <w:sz w:val="22"/>
                <w:szCs w:val="22"/>
              </w:rPr>
              <w:t>Gloves</w:t>
            </w:r>
          </w:p>
          <w:p w14:paraId="7416DD03" w14:textId="77777777" w:rsidR="00314293" w:rsidRDefault="0095042F" w:rsidP="00811D87">
            <w:pPr>
              <w:numPr>
                <w:ilvl w:val="0"/>
                <w:numId w:val="29"/>
              </w:numPr>
              <w:rPr>
                <w:rFonts w:ascii="Calibri" w:hAnsi="Calibri"/>
                <w:sz w:val="22"/>
                <w:szCs w:val="22"/>
              </w:rPr>
            </w:pPr>
            <w:r w:rsidRPr="00F9197E">
              <w:rPr>
                <w:rFonts w:ascii="Calibri" w:hAnsi="Calibri"/>
                <w:sz w:val="22"/>
                <w:szCs w:val="22"/>
              </w:rPr>
              <w:t>Safety vest or high visibility stripes</w:t>
            </w:r>
          </w:p>
          <w:p w14:paraId="1AA13E65" w14:textId="77777777" w:rsidR="000966CC" w:rsidRDefault="000966CC" w:rsidP="000966CC">
            <w:pPr>
              <w:numPr>
                <w:ilvl w:val="0"/>
                <w:numId w:val="29"/>
              </w:numPr>
              <w:rPr>
                <w:rFonts w:ascii="Calibri" w:hAnsi="Calibri"/>
                <w:sz w:val="22"/>
                <w:szCs w:val="22"/>
              </w:rPr>
            </w:pPr>
            <w:r>
              <w:rPr>
                <w:rFonts w:ascii="Calibri" w:hAnsi="Calibri"/>
                <w:sz w:val="22"/>
                <w:szCs w:val="22"/>
              </w:rPr>
              <w:t>Arc flash resistant coveralls</w:t>
            </w:r>
          </w:p>
          <w:p w14:paraId="36E3647D" w14:textId="77777777" w:rsidR="000966CC" w:rsidRDefault="000966CC" w:rsidP="000966CC">
            <w:pPr>
              <w:numPr>
                <w:ilvl w:val="0"/>
                <w:numId w:val="29"/>
              </w:numPr>
              <w:rPr>
                <w:rFonts w:ascii="Calibri" w:hAnsi="Calibri"/>
                <w:sz w:val="22"/>
                <w:szCs w:val="22"/>
              </w:rPr>
            </w:pPr>
            <w:r>
              <w:rPr>
                <w:rFonts w:ascii="Calibri" w:hAnsi="Calibri"/>
                <w:sz w:val="22"/>
                <w:szCs w:val="22"/>
              </w:rPr>
              <w:t>Arc flash resistant face shield</w:t>
            </w:r>
          </w:p>
          <w:p w14:paraId="5B5C2BD3" w14:textId="344D5765" w:rsidR="008E77F9" w:rsidRPr="000966CC" w:rsidRDefault="000966CC" w:rsidP="000966CC">
            <w:pPr>
              <w:numPr>
                <w:ilvl w:val="0"/>
                <w:numId w:val="29"/>
              </w:numPr>
              <w:rPr>
                <w:rFonts w:ascii="Calibri" w:hAnsi="Calibri"/>
                <w:sz w:val="22"/>
                <w:szCs w:val="22"/>
              </w:rPr>
            </w:pPr>
            <w:r>
              <w:rPr>
                <w:rFonts w:ascii="Calibri" w:hAnsi="Calibri"/>
                <w:sz w:val="22"/>
                <w:szCs w:val="22"/>
              </w:rPr>
              <w:t>Arc flash resistant gloves</w:t>
            </w:r>
          </w:p>
        </w:tc>
      </w:tr>
    </w:tbl>
    <w:p w14:paraId="70288EF6" w14:textId="77777777" w:rsidR="001C5CD4" w:rsidRDefault="001C5CD4" w:rsidP="008D5A77">
      <w:pPr>
        <w:rPr>
          <w:rFonts w:ascii="Calibri" w:hAnsi="Calibri"/>
          <w:sz w:val="22"/>
          <w:szCs w:val="22"/>
        </w:rPr>
      </w:pPr>
    </w:p>
    <w:p w14:paraId="5F015D64" w14:textId="03243959" w:rsidR="00C22991" w:rsidRDefault="00C22991">
      <w:pPr>
        <w:rPr>
          <w:rFonts w:ascii="Calibri" w:hAnsi="Calibri"/>
          <w:sz w:val="22"/>
          <w:szCs w:val="22"/>
        </w:rPr>
      </w:pPr>
      <w:r>
        <w:rPr>
          <w:rFonts w:ascii="Calibri" w:hAnsi="Calibri"/>
          <w:sz w:val="22"/>
          <w:szCs w:val="22"/>
        </w:rPr>
        <w:br w:type="page"/>
      </w:r>
    </w:p>
    <w:p w14:paraId="1FB8BE49" w14:textId="77777777" w:rsidR="004550AE" w:rsidRDefault="004550AE" w:rsidP="008D5A77">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13"/>
      </w:tblGrid>
      <w:tr w:rsidR="00FF27A3" w:rsidRPr="0024406E" w14:paraId="12D184BE" w14:textId="77777777" w:rsidTr="00F5503A">
        <w:trPr>
          <w:jc w:val="center"/>
        </w:trPr>
        <w:tc>
          <w:tcPr>
            <w:tcW w:w="6289" w:type="dxa"/>
            <w:gridSpan w:val="2"/>
            <w:shd w:val="clear" w:color="auto" w:fill="D9D9D9"/>
          </w:tcPr>
          <w:p w14:paraId="5268A011" w14:textId="77777777" w:rsidR="00FF27A3" w:rsidRPr="0024406E" w:rsidRDefault="00FF27A3" w:rsidP="00BC37BE">
            <w:pPr>
              <w:jc w:val="center"/>
              <w:rPr>
                <w:rFonts w:ascii="Calibri" w:hAnsi="Calibri"/>
                <w:b/>
                <w:sz w:val="22"/>
                <w:szCs w:val="22"/>
              </w:rPr>
            </w:pPr>
            <w:r w:rsidRPr="0024406E">
              <w:rPr>
                <w:rFonts w:ascii="Calibri" w:hAnsi="Calibri"/>
                <w:b/>
                <w:sz w:val="22"/>
                <w:szCs w:val="22"/>
              </w:rPr>
              <w:t>NOC STRENGTH LEVEL</w:t>
            </w:r>
            <w:r>
              <w:rPr>
                <w:rFonts w:ascii="Calibri" w:hAnsi="Calibri"/>
                <w:b/>
                <w:sz w:val="22"/>
                <w:szCs w:val="22"/>
              </w:rPr>
              <w:t xml:space="preserve"> KEY</w:t>
            </w:r>
          </w:p>
        </w:tc>
      </w:tr>
      <w:tr w:rsidR="00FF27A3" w:rsidRPr="0024406E" w14:paraId="5232A63B" w14:textId="77777777" w:rsidTr="00F5503A">
        <w:trPr>
          <w:jc w:val="center"/>
        </w:trPr>
        <w:tc>
          <w:tcPr>
            <w:tcW w:w="2376" w:type="dxa"/>
            <w:shd w:val="clear" w:color="auto" w:fill="F2F2F2"/>
          </w:tcPr>
          <w:p w14:paraId="0ADE3B54" w14:textId="77777777" w:rsidR="00FF27A3" w:rsidRPr="00B43A5F" w:rsidRDefault="00FF27A3" w:rsidP="00320955">
            <w:pPr>
              <w:jc w:val="both"/>
              <w:rPr>
                <w:rFonts w:ascii="Calibri" w:hAnsi="Calibri"/>
                <w:b/>
                <w:sz w:val="22"/>
                <w:szCs w:val="22"/>
              </w:rPr>
            </w:pPr>
            <w:r w:rsidRPr="00B43A5F">
              <w:rPr>
                <w:rFonts w:ascii="Calibri" w:hAnsi="Calibri"/>
                <w:b/>
                <w:sz w:val="22"/>
                <w:szCs w:val="22"/>
              </w:rPr>
              <w:t>Strength Level</w:t>
            </w:r>
          </w:p>
        </w:tc>
        <w:tc>
          <w:tcPr>
            <w:tcW w:w="3913" w:type="dxa"/>
            <w:shd w:val="clear" w:color="auto" w:fill="F2F2F2"/>
          </w:tcPr>
          <w:p w14:paraId="0A96B1E0" w14:textId="77777777" w:rsidR="00FF27A3" w:rsidRPr="00B43A5F" w:rsidRDefault="00FF27A3" w:rsidP="00320955">
            <w:pPr>
              <w:jc w:val="both"/>
              <w:rPr>
                <w:rFonts w:ascii="Calibri" w:hAnsi="Calibri"/>
                <w:b/>
                <w:sz w:val="22"/>
                <w:szCs w:val="22"/>
              </w:rPr>
            </w:pPr>
            <w:r w:rsidRPr="00B43A5F">
              <w:rPr>
                <w:rFonts w:ascii="Calibri" w:hAnsi="Calibri"/>
                <w:b/>
                <w:sz w:val="22"/>
                <w:szCs w:val="22"/>
              </w:rPr>
              <w:t>Definition</w:t>
            </w:r>
          </w:p>
        </w:tc>
      </w:tr>
      <w:tr w:rsidR="00FF27A3" w:rsidRPr="0024406E" w14:paraId="62DF9C15" w14:textId="77777777" w:rsidTr="00F5503A">
        <w:trPr>
          <w:jc w:val="center"/>
        </w:trPr>
        <w:tc>
          <w:tcPr>
            <w:tcW w:w="2376" w:type="dxa"/>
            <w:shd w:val="clear" w:color="auto" w:fill="auto"/>
          </w:tcPr>
          <w:p w14:paraId="7C2006B0" w14:textId="77777777" w:rsidR="00FF27A3" w:rsidRPr="00B43A5F" w:rsidRDefault="00FF27A3" w:rsidP="00320955">
            <w:pPr>
              <w:jc w:val="both"/>
              <w:rPr>
                <w:rFonts w:ascii="Calibri" w:hAnsi="Calibri"/>
                <w:b/>
                <w:sz w:val="22"/>
                <w:szCs w:val="22"/>
              </w:rPr>
            </w:pPr>
            <w:r w:rsidRPr="00B43A5F">
              <w:rPr>
                <w:rFonts w:ascii="Calibri" w:hAnsi="Calibri"/>
                <w:b/>
                <w:sz w:val="22"/>
                <w:szCs w:val="22"/>
              </w:rPr>
              <w:t>Limited</w:t>
            </w:r>
            <w:r w:rsidR="00CD51CF">
              <w:rPr>
                <w:rFonts w:ascii="Calibri" w:hAnsi="Calibri"/>
                <w:b/>
                <w:sz w:val="22"/>
                <w:szCs w:val="22"/>
              </w:rPr>
              <w:t xml:space="preserve"> (Lim)</w:t>
            </w:r>
          </w:p>
        </w:tc>
        <w:tc>
          <w:tcPr>
            <w:tcW w:w="3913" w:type="dxa"/>
            <w:shd w:val="clear" w:color="auto" w:fill="auto"/>
          </w:tcPr>
          <w:p w14:paraId="73AD854C" w14:textId="77777777" w:rsidR="00FF27A3" w:rsidRPr="0024406E" w:rsidRDefault="00FF27A3" w:rsidP="00320955">
            <w:pPr>
              <w:jc w:val="both"/>
              <w:rPr>
                <w:rFonts w:ascii="Calibri" w:hAnsi="Calibri"/>
                <w:sz w:val="22"/>
                <w:szCs w:val="22"/>
              </w:rPr>
            </w:pPr>
            <w:r w:rsidRPr="0024406E">
              <w:rPr>
                <w:rFonts w:ascii="Calibri" w:hAnsi="Calibri"/>
                <w:sz w:val="22"/>
                <w:szCs w:val="22"/>
              </w:rPr>
              <w:t>Up to 5 kg (11 pounds)</w:t>
            </w:r>
          </w:p>
        </w:tc>
      </w:tr>
      <w:tr w:rsidR="00FF27A3" w:rsidRPr="0024406E" w14:paraId="7F254AA3" w14:textId="77777777" w:rsidTr="00F5503A">
        <w:trPr>
          <w:jc w:val="center"/>
        </w:trPr>
        <w:tc>
          <w:tcPr>
            <w:tcW w:w="2376" w:type="dxa"/>
            <w:shd w:val="clear" w:color="auto" w:fill="auto"/>
          </w:tcPr>
          <w:p w14:paraId="3773CBFD" w14:textId="77777777" w:rsidR="00FF27A3" w:rsidRPr="00B43A5F" w:rsidRDefault="00FF27A3" w:rsidP="00320955">
            <w:pPr>
              <w:jc w:val="both"/>
              <w:rPr>
                <w:rFonts w:ascii="Calibri" w:hAnsi="Calibri"/>
                <w:b/>
                <w:sz w:val="22"/>
                <w:szCs w:val="22"/>
              </w:rPr>
            </w:pPr>
            <w:r w:rsidRPr="00B43A5F">
              <w:rPr>
                <w:rFonts w:ascii="Calibri" w:hAnsi="Calibri"/>
                <w:b/>
                <w:sz w:val="22"/>
                <w:szCs w:val="22"/>
              </w:rPr>
              <w:t>Light</w:t>
            </w:r>
            <w:r w:rsidR="00CD51CF">
              <w:rPr>
                <w:rFonts w:ascii="Calibri" w:hAnsi="Calibri"/>
                <w:b/>
                <w:sz w:val="22"/>
                <w:szCs w:val="22"/>
              </w:rPr>
              <w:t xml:space="preserve"> (L)</w:t>
            </w:r>
          </w:p>
        </w:tc>
        <w:tc>
          <w:tcPr>
            <w:tcW w:w="3913" w:type="dxa"/>
            <w:shd w:val="clear" w:color="auto" w:fill="auto"/>
          </w:tcPr>
          <w:p w14:paraId="70657423" w14:textId="77777777" w:rsidR="00FF27A3" w:rsidRPr="0024406E" w:rsidRDefault="00FF27A3" w:rsidP="00320955">
            <w:pPr>
              <w:jc w:val="both"/>
              <w:rPr>
                <w:rFonts w:ascii="Calibri" w:hAnsi="Calibri"/>
                <w:sz w:val="22"/>
                <w:szCs w:val="22"/>
              </w:rPr>
            </w:pPr>
            <w:r>
              <w:rPr>
                <w:rFonts w:ascii="Calibri" w:hAnsi="Calibri"/>
                <w:sz w:val="22"/>
                <w:szCs w:val="22"/>
              </w:rPr>
              <w:t>5 kg to 10 kg (11 – 22 pounds)</w:t>
            </w:r>
          </w:p>
        </w:tc>
      </w:tr>
      <w:tr w:rsidR="00FF27A3" w:rsidRPr="0024406E" w14:paraId="54948A41" w14:textId="77777777" w:rsidTr="00F5503A">
        <w:trPr>
          <w:jc w:val="center"/>
        </w:trPr>
        <w:tc>
          <w:tcPr>
            <w:tcW w:w="2376" w:type="dxa"/>
            <w:shd w:val="clear" w:color="auto" w:fill="auto"/>
          </w:tcPr>
          <w:p w14:paraId="54AD4D05" w14:textId="77777777" w:rsidR="00FF27A3" w:rsidRPr="00B43A5F" w:rsidRDefault="00FF27A3" w:rsidP="00320955">
            <w:pPr>
              <w:jc w:val="both"/>
              <w:rPr>
                <w:rFonts w:ascii="Calibri" w:hAnsi="Calibri"/>
                <w:b/>
                <w:sz w:val="22"/>
                <w:szCs w:val="22"/>
              </w:rPr>
            </w:pPr>
            <w:r w:rsidRPr="00B43A5F">
              <w:rPr>
                <w:rFonts w:ascii="Calibri" w:hAnsi="Calibri"/>
                <w:b/>
                <w:sz w:val="22"/>
                <w:szCs w:val="22"/>
              </w:rPr>
              <w:t>Medium</w:t>
            </w:r>
            <w:r w:rsidR="00CD51CF">
              <w:rPr>
                <w:rFonts w:ascii="Calibri" w:hAnsi="Calibri"/>
                <w:b/>
                <w:sz w:val="22"/>
                <w:szCs w:val="22"/>
              </w:rPr>
              <w:t xml:space="preserve"> (M)</w:t>
            </w:r>
          </w:p>
        </w:tc>
        <w:tc>
          <w:tcPr>
            <w:tcW w:w="3913" w:type="dxa"/>
            <w:shd w:val="clear" w:color="auto" w:fill="auto"/>
          </w:tcPr>
          <w:p w14:paraId="177091C2" w14:textId="77777777" w:rsidR="00FF27A3" w:rsidRPr="0024406E" w:rsidRDefault="00FF27A3" w:rsidP="00320955">
            <w:pPr>
              <w:jc w:val="both"/>
              <w:rPr>
                <w:rFonts w:ascii="Calibri" w:hAnsi="Calibri"/>
                <w:sz w:val="22"/>
                <w:szCs w:val="22"/>
              </w:rPr>
            </w:pPr>
            <w:r>
              <w:rPr>
                <w:rFonts w:ascii="Calibri" w:hAnsi="Calibri"/>
                <w:sz w:val="22"/>
                <w:szCs w:val="22"/>
              </w:rPr>
              <w:t>10 kg to 20 kg (22 – 44 pounds)</w:t>
            </w:r>
          </w:p>
        </w:tc>
      </w:tr>
      <w:tr w:rsidR="00FF27A3" w:rsidRPr="0024406E" w14:paraId="27B3896E" w14:textId="77777777" w:rsidTr="00F5503A">
        <w:trPr>
          <w:jc w:val="center"/>
        </w:trPr>
        <w:tc>
          <w:tcPr>
            <w:tcW w:w="2376" w:type="dxa"/>
            <w:shd w:val="clear" w:color="auto" w:fill="auto"/>
          </w:tcPr>
          <w:p w14:paraId="6188C417" w14:textId="77777777" w:rsidR="00FF27A3" w:rsidRPr="00B43A5F" w:rsidRDefault="00FF27A3" w:rsidP="00320955">
            <w:pPr>
              <w:jc w:val="both"/>
              <w:rPr>
                <w:rFonts w:ascii="Calibri" w:hAnsi="Calibri"/>
                <w:b/>
                <w:sz w:val="22"/>
                <w:szCs w:val="22"/>
              </w:rPr>
            </w:pPr>
            <w:r w:rsidRPr="00B43A5F">
              <w:rPr>
                <w:rFonts w:ascii="Calibri" w:hAnsi="Calibri"/>
                <w:b/>
                <w:sz w:val="22"/>
                <w:szCs w:val="22"/>
              </w:rPr>
              <w:t>Heavy</w:t>
            </w:r>
            <w:r w:rsidR="00CD51CF">
              <w:rPr>
                <w:rFonts w:ascii="Calibri" w:hAnsi="Calibri"/>
                <w:b/>
                <w:sz w:val="22"/>
                <w:szCs w:val="22"/>
              </w:rPr>
              <w:t xml:space="preserve"> (H)</w:t>
            </w:r>
          </w:p>
        </w:tc>
        <w:tc>
          <w:tcPr>
            <w:tcW w:w="3913" w:type="dxa"/>
            <w:shd w:val="clear" w:color="auto" w:fill="auto"/>
          </w:tcPr>
          <w:p w14:paraId="56D79672" w14:textId="77777777" w:rsidR="00FF27A3" w:rsidRPr="0024406E" w:rsidRDefault="00FF27A3" w:rsidP="00320955">
            <w:pPr>
              <w:jc w:val="both"/>
              <w:rPr>
                <w:rFonts w:ascii="Calibri" w:hAnsi="Calibri"/>
                <w:sz w:val="22"/>
                <w:szCs w:val="22"/>
              </w:rPr>
            </w:pPr>
            <w:r>
              <w:rPr>
                <w:rFonts w:ascii="Calibri" w:hAnsi="Calibri"/>
                <w:sz w:val="22"/>
                <w:szCs w:val="22"/>
              </w:rPr>
              <w:t>Greater than 20 kg (44 pounds plus)</w:t>
            </w:r>
          </w:p>
        </w:tc>
      </w:tr>
    </w:tbl>
    <w:p w14:paraId="2DABF7A9" w14:textId="77777777" w:rsidR="00BC37BE" w:rsidRPr="00B43A5F" w:rsidRDefault="00BC37BE" w:rsidP="00BC37BE">
      <w:pPr>
        <w:jc w:val="center"/>
        <w:rPr>
          <w:rFonts w:ascii="Calibri" w:hAnsi="Calibri"/>
          <w:b/>
          <w:i/>
          <w:sz w:val="20"/>
        </w:rPr>
      </w:pPr>
      <w:r>
        <w:rPr>
          <w:rFonts w:ascii="Calibri" w:hAnsi="Calibri"/>
          <w:b/>
          <w:i/>
          <w:sz w:val="20"/>
        </w:rPr>
        <w:t>*Strength Level Key based on the National Occupational Classification</w:t>
      </w:r>
    </w:p>
    <w:p w14:paraId="3948D8CD" w14:textId="77777777" w:rsidR="00BC37BE" w:rsidRDefault="00BC37BE" w:rsidP="008D5A77">
      <w:pPr>
        <w:rPr>
          <w:rFonts w:ascii="Calibri" w:hAnsi="Calibri"/>
          <w:sz w:val="22"/>
          <w:szCs w:val="22"/>
        </w:rPr>
      </w:pPr>
    </w:p>
    <w:tbl>
      <w:tblPr>
        <w:tblpPr w:leftFromText="180" w:rightFromText="180" w:vertAnchor="text" w:horzAnchor="page" w:tblpX="215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3827"/>
      </w:tblGrid>
      <w:tr w:rsidR="00FF27A3" w:rsidRPr="0024406E" w14:paraId="57A1FA81" w14:textId="77777777" w:rsidTr="00FF27A3">
        <w:tc>
          <w:tcPr>
            <w:tcW w:w="7938" w:type="dxa"/>
            <w:gridSpan w:val="3"/>
            <w:shd w:val="clear" w:color="auto" w:fill="D9D9D9"/>
          </w:tcPr>
          <w:p w14:paraId="3AB1F21C" w14:textId="77777777" w:rsidR="00FF27A3" w:rsidRPr="0024406E" w:rsidRDefault="00FF27A3" w:rsidP="00FF27A3">
            <w:pPr>
              <w:jc w:val="center"/>
              <w:rPr>
                <w:rFonts w:ascii="Calibri" w:hAnsi="Calibri"/>
                <w:b/>
                <w:sz w:val="22"/>
                <w:szCs w:val="22"/>
              </w:rPr>
            </w:pPr>
            <w:r>
              <w:rPr>
                <w:rFonts w:ascii="Calibri" w:hAnsi="Calibri"/>
                <w:b/>
                <w:sz w:val="22"/>
                <w:szCs w:val="22"/>
              </w:rPr>
              <w:t>FREQUENCY KEY</w:t>
            </w:r>
          </w:p>
        </w:tc>
      </w:tr>
      <w:tr w:rsidR="00FF27A3" w:rsidRPr="0024406E" w14:paraId="6D1EB628" w14:textId="77777777" w:rsidTr="00FF27A3">
        <w:tc>
          <w:tcPr>
            <w:tcW w:w="2268" w:type="dxa"/>
            <w:shd w:val="clear" w:color="auto" w:fill="F2F2F2"/>
          </w:tcPr>
          <w:p w14:paraId="7C141B00" w14:textId="77777777" w:rsidR="00FF27A3" w:rsidRPr="00B43A5F" w:rsidRDefault="00FF27A3" w:rsidP="00FF27A3">
            <w:pPr>
              <w:rPr>
                <w:rFonts w:ascii="Calibri" w:hAnsi="Calibri"/>
                <w:b/>
                <w:sz w:val="22"/>
                <w:szCs w:val="22"/>
              </w:rPr>
            </w:pPr>
            <w:r>
              <w:rPr>
                <w:rFonts w:ascii="Calibri" w:hAnsi="Calibri"/>
                <w:b/>
                <w:sz w:val="22"/>
                <w:szCs w:val="22"/>
              </w:rPr>
              <w:t>Frequency</w:t>
            </w:r>
          </w:p>
        </w:tc>
        <w:tc>
          <w:tcPr>
            <w:tcW w:w="1843" w:type="dxa"/>
            <w:shd w:val="clear" w:color="auto" w:fill="F2F2F2"/>
          </w:tcPr>
          <w:p w14:paraId="2A5CBDAC" w14:textId="77777777" w:rsidR="00FF27A3" w:rsidRPr="00B43A5F" w:rsidRDefault="00FF27A3" w:rsidP="00FF27A3">
            <w:pPr>
              <w:rPr>
                <w:rFonts w:ascii="Calibri" w:hAnsi="Calibri"/>
                <w:b/>
                <w:sz w:val="22"/>
                <w:szCs w:val="22"/>
              </w:rPr>
            </w:pPr>
            <w:r>
              <w:rPr>
                <w:rFonts w:ascii="Calibri" w:hAnsi="Calibri"/>
                <w:b/>
                <w:sz w:val="22"/>
                <w:szCs w:val="22"/>
              </w:rPr>
              <w:t>% of Workday</w:t>
            </w:r>
          </w:p>
        </w:tc>
        <w:tc>
          <w:tcPr>
            <w:tcW w:w="3827" w:type="dxa"/>
            <w:shd w:val="clear" w:color="auto" w:fill="F2F2F2"/>
          </w:tcPr>
          <w:p w14:paraId="42E52DE6" w14:textId="77777777" w:rsidR="00FF27A3" w:rsidRDefault="00FF27A3" w:rsidP="00FF27A3">
            <w:pPr>
              <w:rPr>
                <w:rFonts w:ascii="Calibri" w:hAnsi="Calibri"/>
                <w:b/>
                <w:sz w:val="22"/>
                <w:szCs w:val="22"/>
              </w:rPr>
            </w:pPr>
            <w:r>
              <w:rPr>
                <w:rFonts w:ascii="Calibri" w:hAnsi="Calibri"/>
                <w:b/>
                <w:sz w:val="22"/>
                <w:szCs w:val="22"/>
              </w:rPr>
              <w:t xml:space="preserve">Hours – Based on </w:t>
            </w:r>
            <w:proofErr w:type="gramStart"/>
            <w:r>
              <w:rPr>
                <w:rFonts w:ascii="Calibri" w:hAnsi="Calibri"/>
                <w:b/>
                <w:sz w:val="22"/>
                <w:szCs w:val="22"/>
              </w:rPr>
              <w:t>8 hour</w:t>
            </w:r>
            <w:proofErr w:type="gramEnd"/>
            <w:r>
              <w:rPr>
                <w:rFonts w:ascii="Calibri" w:hAnsi="Calibri"/>
                <w:b/>
                <w:sz w:val="22"/>
                <w:szCs w:val="22"/>
              </w:rPr>
              <w:t xml:space="preserve"> Workday</w:t>
            </w:r>
          </w:p>
        </w:tc>
      </w:tr>
      <w:tr w:rsidR="00FF27A3" w:rsidRPr="0024406E" w14:paraId="02F68CFB" w14:textId="77777777" w:rsidTr="00FF27A3">
        <w:tc>
          <w:tcPr>
            <w:tcW w:w="2268" w:type="dxa"/>
            <w:shd w:val="clear" w:color="auto" w:fill="auto"/>
          </w:tcPr>
          <w:p w14:paraId="4E3F020F" w14:textId="77777777" w:rsidR="00FF27A3" w:rsidRPr="00B43A5F" w:rsidRDefault="00FF27A3" w:rsidP="00FF27A3">
            <w:pPr>
              <w:rPr>
                <w:rFonts w:ascii="Calibri" w:hAnsi="Calibri"/>
                <w:b/>
                <w:sz w:val="22"/>
                <w:szCs w:val="22"/>
              </w:rPr>
            </w:pPr>
            <w:r>
              <w:rPr>
                <w:rFonts w:ascii="Calibri" w:hAnsi="Calibri"/>
                <w:b/>
                <w:sz w:val="22"/>
                <w:szCs w:val="22"/>
              </w:rPr>
              <w:t>Not Required (N/R)</w:t>
            </w:r>
          </w:p>
        </w:tc>
        <w:tc>
          <w:tcPr>
            <w:tcW w:w="1843" w:type="dxa"/>
            <w:shd w:val="clear" w:color="auto" w:fill="auto"/>
          </w:tcPr>
          <w:p w14:paraId="623ED815" w14:textId="77777777" w:rsidR="00FF27A3" w:rsidRPr="0024406E" w:rsidRDefault="00FF27A3" w:rsidP="00FF27A3">
            <w:pPr>
              <w:rPr>
                <w:rFonts w:ascii="Calibri" w:hAnsi="Calibri"/>
                <w:sz w:val="22"/>
                <w:szCs w:val="22"/>
              </w:rPr>
            </w:pPr>
            <w:r>
              <w:rPr>
                <w:rFonts w:ascii="Calibri" w:hAnsi="Calibri"/>
                <w:sz w:val="22"/>
                <w:szCs w:val="22"/>
              </w:rPr>
              <w:t>0%</w:t>
            </w:r>
          </w:p>
        </w:tc>
        <w:tc>
          <w:tcPr>
            <w:tcW w:w="3827" w:type="dxa"/>
          </w:tcPr>
          <w:p w14:paraId="1FF48748" w14:textId="77777777" w:rsidR="00FF27A3" w:rsidRPr="0024406E" w:rsidRDefault="00FF27A3" w:rsidP="00FF27A3">
            <w:pPr>
              <w:rPr>
                <w:rFonts w:ascii="Calibri" w:hAnsi="Calibri"/>
                <w:sz w:val="22"/>
                <w:szCs w:val="22"/>
              </w:rPr>
            </w:pPr>
            <w:r>
              <w:rPr>
                <w:rFonts w:ascii="Calibri" w:hAnsi="Calibri"/>
                <w:sz w:val="22"/>
                <w:szCs w:val="22"/>
              </w:rPr>
              <w:t>0</w:t>
            </w:r>
          </w:p>
        </w:tc>
      </w:tr>
      <w:tr w:rsidR="00FF27A3" w:rsidRPr="0024406E" w14:paraId="55B64CA7" w14:textId="77777777" w:rsidTr="00FF27A3">
        <w:tc>
          <w:tcPr>
            <w:tcW w:w="2268" w:type="dxa"/>
            <w:shd w:val="clear" w:color="auto" w:fill="auto"/>
          </w:tcPr>
          <w:p w14:paraId="478B3906" w14:textId="77777777" w:rsidR="00FF27A3" w:rsidRPr="00B43A5F" w:rsidRDefault="00FF27A3" w:rsidP="00FF27A3">
            <w:pPr>
              <w:rPr>
                <w:rFonts w:ascii="Calibri" w:hAnsi="Calibri"/>
                <w:b/>
                <w:sz w:val="22"/>
                <w:szCs w:val="22"/>
              </w:rPr>
            </w:pPr>
            <w:r>
              <w:rPr>
                <w:rFonts w:ascii="Calibri" w:hAnsi="Calibri"/>
                <w:b/>
                <w:sz w:val="22"/>
                <w:szCs w:val="22"/>
              </w:rPr>
              <w:t>Rarely (R)</w:t>
            </w:r>
          </w:p>
        </w:tc>
        <w:tc>
          <w:tcPr>
            <w:tcW w:w="1843" w:type="dxa"/>
            <w:shd w:val="clear" w:color="auto" w:fill="auto"/>
          </w:tcPr>
          <w:p w14:paraId="43176BBB" w14:textId="77777777" w:rsidR="00FF27A3" w:rsidRPr="0024406E" w:rsidRDefault="00FF27A3" w:rsidP="00FF27A3">
            <w:pPr>
              <w:rPr>
                <w:rFonts w:ascii="Calibri" w:hAnsi="Calibri"/>
                <w:sz w:val="22"/>
                <w:szCs w:val="22"/>
              </w:rPr>
            </w:pPr>
            <w:r>
              <w:rPr>
                <w:rFonts w:ascii="Calibri" w:hAnsi="Calibri"/>
                <w:sz w:val="22"/>
                <w:szCs w:val="22"/>
              </w:rPr>
              <w:t>1 – 5%</w:t>
            </w:r>
          </w:p>
        </w:tc>
        <w:tc>
          <w:tcPr>
            <w:tcW w:w="3827" w:type="dxa"/>
          </w:tcPr>
          <w:p w14:paraId="748CB986" w14:textId="77777777" w:rsidR="00FF27A3" w:rsidRDefault="00FF27A3" w:rsidP="00FF27A3">
            <w:pPr>
              <w:rPr>
                <w:rFonts w:ascii="Calibri" w:hAnsi="Calibri"/>
                <w:sz w:val="22"/>
                <w:szCs w:val="22"/>
              </w:rPr>
            </w:pPr>
            <w:r>
              <w:rPr>
                <w:rFonts w:ascii="Calibri" w:hAnsi="Calibri"/>
                <w:sz w:val="22"/>
                <w:szCs w:val="22"/>
              </w:rPr>
              <w:t>&lt;25 min/day</w:t>
            </w:r>
          </w:p>
        </w:tc>
      </w:tr>
      <w:tr w:rsidR="00FF27A3" w:rsidRPr="0024406E" w14:paraId="445FAEDC" w14:textId="77777777" w:rsidTr="00FF27A3">
        <w:tc>
          <w:tcPr>
            <w:tcW w:w="2268" w:type="dxa"/>
            <w:shd w:val="clear" w:color="auto" w:fill="auto"/>
          </w:tcPr>
          <w:p w14:paraId="4DA78FFD" w14:textId="77777777" w:rsidR="00FF27A3" w:rsidRPr="00B43A5F" w:rsidRDefault="00FF27A3" w:rsidP="00FF27A3">
            <w:pPr>
              <w:rPr>
                <w:rFonts w:ascii="Calibri" w:hAnsi="Calibri"/>
                <w:b/>
                <w:sz w:val="22"/>
                <w:szCs w:val="22"/>
              </w:rPr>
            </w:pPr>
            <w:r>
              <w:rPr>
                <w:rFonts w:ascii="Calibri" w:hAnsi="Calibri"/>
                <w:b/>
                <w:sz w:val="22"/>
                <w:szCs w:val="22"/>
              </w:rPr>
              <w:t>Occasionally (O)</w:t>
            </w:r>
          </w:p>
        </w:tc>
        <w:tc>
          <w:tcPr>
            <w:tcW w:w="1843" w:type="dxa"/>
            <w:shd w:val="clear" w:color="auto" w:fill="auto"/>
          </w:tcPr>
          <w:p w14:paraId="304BB746" w14:textId="77777777" w:rsidR="00FF27A3" w:rsidRPr="0024406E" w:rsidRDefault="00FF27A3" w:rsidP="00FF27A3">
            <w:pPr>
              <w:rPr>
                <w:rFonts w:ascii="Calibri" w:hAnsi="Calibri"/>
                <w:sz w:val="22"/>
                <w:szCs w:val="22"/>
              </w:rPr>
            </w:pPr>
            <w:r>
              <w:rPr>
                <w:rFonts w:ascii="Calibri" w:hAnsi="Calibri"/>
                <w:sz w:val="22"/>
                <w:szCs w:val="22"/>
              </w:rPr>
              <w:t>6 – 33%</w:t>
            </w:r>
          </w:p>
        </w:tc>
        <w:tc>
          <w:tcPr>
            <w:tcW w:w="3827" w:type="dxa"/>
          </w:tcPr>
          <w:p w14:paraId="63C2D484" w14:textId="77777777" w:rsidR="00FF27A3" w:rsidRDefault="00FF27A3" w:rsidP="00FF27A3">
            <w:pPr>
              <w:rPr>
                <w:rFonts w:ascii="Calibri" w:hAnsi="Calibri"/>
                <w:sz w:val="22"/>
                <w:szCs w:val="22"/>
              </w:rPr>
            </w:pPr>
            <w:r>
              <w:rPr>
                <w:rFonts w:ascii="Calibri" w:hAnsi="Calibri"/>
                <w:sz w:val="22"/>
                <w:szCs w:val="22"/>
              </w:rPr>
              <w:t>25 min to 2 hours 40 min/day</w:t>
            </w:r>
          </w:p>
        </w:tc>
      </w:tr>
      <w:tr w:rsidR="00FF27A3" w:rsidRPr="0024406E" w14:paraId="37052227" w14:textId="77777777" w:rsidTr="00FF27A3">
        <w:tc>
          <w:tcPr>
            <w:tcW w:w="2268" w:type="dxa"/>
            <w:shd w:val="clear" w:color="auto" w:fill="auto"/>
          </w:tcPr>
          <w:p w14:paraId="25C3FEC5" w14:textId="77777777" w:rsidR="00FF27A3" w:rsidRPr="00B43A5F" w:rsidRDefault="00FF27A3" w:rsidP="00FF27A3">
            <w:pPr>
              <w:tabs>
                <w:tab w:val="center" w:pos="952"/>
              </w:tabs>
              <w:rPr>
                <w:rFonts w:ascii="Calibri" w:hAnsi="Calibri"/>
                <w:b/>
                <w:sz w:val="22"/>
                <w:szCs w:val="22"/>
              </w:rPr>
            </w:pPr>
            <w:r>
              <w:rPr>
                <w:rFonts w:ascii="Calibri" w:hAnsi="Calibri"/>
                <w:b/>
                <w:sz w:val="22"/>
                <w:szCs w:val="22"/>
              </w:rPr>
              <w:t>Frequently (F)</w:t>
            </w:r>
          </w:p>
        </w:tc>
        <w:tc>
          <w:tcPr>
            <w:tcW w:w="1843" w:type="dxa"/>
            <w:shd w:val="clear" w:color="auto" w:fill="auto"/>
          </w:tcPr>
          <w:p w14:paraId="6B11A507" w14:textId="77777777" w:rsidR="00FF27A3" w:rsidRPr="0024406E" w:rsidRDefault="00FF27A3" w:rsidP="00FF27A3">
            <w:pPr>
              <w:rPr>
                <w:rFonts w:ascii="Calibri" w:hAnsi="Calibri"/>
                <w:sz w:val="22"/>
                <w:szCs w:val="22"/>
              </w:rPr>
            </w:pPr>
            <w:r>
              <w:rPr>
                <w:rFonts w:ascii="Calibri" w:hAnsi="Calibri"/>
                <w:sz w:val="22"/>
                <w:szCs w:val="22"/>
              </w:rPr>
              <w:t>34 – 66%</w:t>
            </w:r>
          </w:p>
        </w:tc>
        <w:tc>
          <w:tcPr>
            <w:tcW w:w="3827" w:type="dxa"/>
          </w:tcPr>
          <w:p w14:paraId="1EF4F91A" w14:textId="77777777" w:rsidR="00FF27A3" w:rsidRDefault="00FF27A3" w:rsidP="00FF27A3">
            <w:pPr>
              <w:rPr>
                <w:rFonts w:ascii="Calibri" w:hAnsi="Calibri"/>
                <w:sz w:val="22"/>
                <w:szCs w:val="22"/>
              </w:rPr>
            </w:pPr>
            <w:r>
              <w:rPr>
                <w:rFonts w:ascii="Calibri" w:hAnsi="Calibri"/>
                <w:sz w:val="22"/>
                <w:szCs w:val="22"/>
              </w:rPr>
              <w:t>2 hours 41 min to 5 hours 17 min/day</w:t>
            </w:r>
          </w:p>
        </w:tc>
      </w:tr>
      <w:tr w:rsidR="00FF27A3" w:rsidRPr="0024406E" w14:paraId="6531C5FF" w14:textId="77777777" w:rsidTr="00FF27A3">
        <w:tc>
          <w:tcPr>
            <w:tcW w:w="2268" w:type="dxa"/>
            <w:shd w:val="clear" w:color="auto" w:fill="auto"/>
          </w:tcPr>
          <w:p w14:paraId="5AFC057D" w14:textId="77777777" w:rsidR="00FF27A3" w:rsidRDefault="00FF27A3" w:rsidP="00FF27A3">
            <w:pPr>
              <w:tabs>
                <w:tab w:val="center" w:pos="952"/>
              </w:tabs>
              <w:rPr>
                <w:rFonts w:ascii="Calibri" w:hAnsi="Calibri"/>
                <w:b/>
                <w:sz w:val="22"/>
                <w:szCs w:val="22"/>
              </w:rPr>
            </w:pPr>
            <w:r>
              <w:rPr>
                <w:rFonts w:ascii="Calibri" w:hAnsi="Calibri"/>
                <w:b/>
                <w:sz w:val="22"/>
                <w:szCs w:val="22"/>
              </w:rPr>
              <w:t>Constantly (C)</w:t>
            </w:r>
          </w:p>
        </w:tc>
        <w:tc>
          <w:tcPr>
            <w:tcW w:w="1843" w:type="dxa"/>
            <w:shd w:val="clear" w:color="auto" w:fill="auto"/>
          </w:tcPr>
          <w:p w14:paraId="116B65A7" w14:textId="77777777" w:rsidR="00FF27A3" w:rsidRDefault="00FF27A3" w:rsidP="00FF27A3">
            <w:pPr>
              <w:rPr>
                <w:rFonts w:ascii="Calibri" w:hAnsi="Calibri"/>
                <w:sz w:val="22"/>
                <w:szCs w:val="22"/>
              </w:rPr>
            </w:pPr>
            <w:r>
              <w:rPr>
                <w:rFonts w:ascii="Calibri" w:hAnsi="Calibri"/>
                <w:sz w:val="22"/>
                <w:szCs w:val="22"/>
              </w:rPr>
              <w:t>67 – 100%</w:t>
            </w:r>
          </w:p>
        </w:tc>
        <w:tc>
          <w:tcPr>
            <w:tcW w:w="3827" w:type="dxa"/>
          </w:tcPr>
          <w:p w14:paraId="602777F4" w14:textId="77777777" w:rsidR="00FF27A3" w:rsidRDefault="00FF27A3" w:rsidP="00FF27A3">
            <w:pPr>
              <w:rPr>
                <w:rFonts w:ascii="Calibri" w:hAnsi="Calibri"/>
                <w:sz w:val="22"/>
                <w:szCs w:val="22"/>
              </w:rPr>
            </w:pPr>
            <w:r>
              <w:rPr>
                <w:rFonts w:ascii="Calibri" w:hAnsi="Calibri"/>
                <w:sz w:val="22"/>
                <w:szCs w:val="22"/>
              </w:rPr>
              <w:t>5 hours 18 min to 8 hours/day</w:t>
            </w:r>
          </w:p>
        </w:tc>
      </w:tr>
    </w:tbl>
    <w:p w14:paraId="4185B93A" w14:textId="77777777" w:rsidR="00937F6E" w:rsidRDefault="00937F6E" w:rsidP="008D5A77">
      <w:pPr>
        <w:rPr>
          <w:rFonts w:ascii="Calibri" w:hAnsi="Calibri"/>
          <w:sz w:val="22"/>
          <w:szCs w:val="22"/>
        </w:rPr>
      </w:pPr>
    </w:p>
    <w:p w14:paraId="421FCDFF" w14:textId="77777777" w:rsidR="00937F6E" w:rsidRDefault="00937F6E" w:rsidP="008D5A77">
      <w:pPr>
        <w:rPr>
          <w:rFonts w:ascii="Calibri" w:hAnsi="Calibri"/>
          <w:sz w:val="22"/>
          <w:szCs w:val="22"/>
        </w:rPr>
      </w:pPr>
    </w:p>
    <w:p w14:paraId="592E8700" w14:textId="77777777" w:rsidR="00937F6E" w:rsidRDefault="00937F6E" w:rsidP="008D5A77">
      <w:pPr>
        <w:rPr>
          <w:rFonts w:ascii="Calibri" w:hAnsi="Calibri"/>
          <w:sz w:val="22"/>
          <w:szCs w:val="22"/>
        </w:rPr>
      </w:pPr>
    </w:p>
    <w:p w14:paraId="68FE0342" w14:textId="77777777" w:rsidR="00937F6E" w:rsidRPr="0024406E" w:rsidRDefault="00937F6E" w:rsidP="008D5A77">
      <w:pPr>
        <w:rPr>
          <w:rFonts w:ascii="Calibri" w:hAnsi="Calibri"/>
          <w:sz w:val="22"/>
          <w:szCs w:val="22"/>
        </w:rPr>
      </w:pPr>
    </w:p>
    <w:p w14:paraId="73CFE945" w14:textId="77777777" w:rsidR="00BC37BE" w:rsidRDefault="00BC37BE" w:rsidP="00BC37BE">
      <w:pPr>
        <w:jc w:val="center"/>
        <w:rPr>
          <w:rFonts w:ascii="Calibri" w:hAnsi="Calibri"/>
          <w:sz w:val="22"/>
          <w:szCs w:val="22"/>
        </w:rPr>
      </w:pPr>
    </w:p>
    <w:p w14:paraId="0A34E44C" w14:textId="77777777" w:rsidR="00BC37BE" w:rsidRDefault="00BC37BE" w:rsidP="00BC37BE">
      <w:pPr>
        <w:jc w:val="center"/>
        <w:rPr>
          <w:rFonts w:ascii="Calibri" w:hAnsi="Calibri"/>
          <w:sz w:val="22"/>
          <w:szCs w:val="22"/>
        </w:rPr>
      </w:pPr>
    </w:p>
    <w:p w14:paraId="2A26DE33" w14:textId="77777777" w:rsidR="00BC37BE" w:rsidRDefault="00BC37BE" w:rsidP="00BC37BE">
      <w:pPr>
        <w:jc w:val="center"/>
        <w:rPr>
          <w:rFonts w:ascii="Calibri" w:hAnsi="Calibri"/>
          <w:sz w:val="22"/>
          <w:szCs w:val="22"/>
        </w:rPr>
      </w:pPr>
    </w:p>
    <w:p w14:paraId="302712E9" w14:textId="77777777" w:rsidR="00BC37BE" w:rsidRDefault="00BC37BE" w:rsidP="00BC37BE">
      <w:pPr>
        <w:jc w:val="center"/>
        <w:rPr>
          <w:rFonts w:ascii="Calibri" w:hAnsi="Calibri"/>
          <w:sz w:val="22"/>
          <w:szCs w:val="22"/>
        </w:rPr>
      </w:pPr>
    </w:p>
    <w:p w14:paraId="660D39F4" w14:textId="77777777" w:rsidR="001C5CD4" w:rsidRDefault="004D3B9B" w:rsidP="00BC37BE">
      <w:pPr>
        <w:jc w:val="center"/>
        <w:rPr>
          <w:rFonts w:ascii="Calibri" w:hAnsi="Calibri"/>
          <w:b/>
          <w:i/>
          <w:sz w:val="20"/>
        </w:rPr>
      </w:pPr>
      <w:r>
        <w:rPr>
          <w:rFonts w:ascii="Calibri" w:hAnsi="Calibri"/>
          <w:b/>
          <w:i/>
          <w:sz w:val="20"/>
        </w:rPr>
        <w:t>*</w:t>
      </w:r>
      <w:r w:rsidR="00B43A5F" w:rsidRPr="00B43A5F">
        <w:rPr>
          <w:rFonts w:ascii="Calibri" w:hAnsi="Calibri"/>
          <w:b/>
          <w:i/>
          <w:sz w:val="20"/>
        </w:rPr>
        <w:t xml:space="preserve">Frequency </w:t>
      </w:r>
      <w:r>
        <w:rPr>
          <w:rFonts w:ascii="Calibri" w:hAnsi="Calibri"/>
          <w:b/>
          <w:i/>
          <w:sz w:val="20"/>
        </w:rPr>
        <w:t>Key</w:t>
      </w:r>
      <w:r w:rsidR="00B43A5F" w:rsidRPr="00B43A5F">
        <w:rPr>
          <w:rFonts w:ascii="Calibri" w:hAnsi="Calibri"/>
          <w:b/>
          <w:i/>
          <w:sz w:val="20"/>
        </w:rPr>
        <w:t xml:space="preserve"> </w:t>
      </w:r>
      <w:r>
        <w:rPr>
          <w:rFonts w:ascii="Calibri" w:hAnsi="Calibri"/>
          <w:b/>
          <w:i/>
          <w:sz w:val="20"/>
        </w:rPr>
        <w:t>b</w:t>
      </w:r>
      <w:r w:rsidR="00B43A5F" w:rsidRPr="00B43A5F">
        <w:rPr>
          <w:rFonts w:ascii="Calibri" w:hAnsi="Calibri"/>
          <w:b/>
          <w:i/>
          <w:sz w:val="20"/>
        </w:rPr>
        <w:t>ased on WCB Alberta Recommendations</w:t>
      </w:r>
    </w:p>
    <w:p w14:paraId="24752028" w14:textId="77777777" w:rsidR="001E7F05" w:rsidRPr="0024406E" w:rsidRDefault="001E7F05" w:rsidP="008D5A77">
      <w:pPr>
        <w:rPr>
          <w:rFonts w:ascii="Calibri" w:hAnsi="Calibri"/>
          <w:b/>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6"/>
        <w:gridCol w:w="706"/>
        <w:gridCol w:w="706"/>
        <w:gridCol w:w="706"/>
        <w:gridCol w:w="707"/>
        <w:gridCol w:w="4479"/>
      </w:tblGrid>
      <w:tr w:rsidR="007F39D1" w:rsidRPr="0024406E" w14:paraId="7425116F" w14:textId="77777777" w:rsidTr="00206420">
        <w:trPr>
          <w:cantSplit/>
        </w:trPr>
        <w:tc>
          <w:tcPr>
            <w:tcW w:w="2520" w:type="dxa"/>
            <w:shd w:val="pct15" w:color="auto" w:fill="FFFFFF"/>
          </w:tcPr>
          <w:p w14:paraId="3C5F6231" w14:textId="77777777" w:rsidR="007F39D1" w:rsidRPr="0024406E" w:rsidRDefault="007F39D1"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531" w:type="dxa"/>
            <w:gridSpan w:val="5"/>
            <w:shd w:val="pct15" w:color="auto" w:fill="FFFFFF"/>
          </w:tcPr>
          <w:p w14:paraId="3246CC77" w14:textId="77777777" w:rsidR="007F39D1" w:rsidRPr="0024406E" w:rsidRDefault="007F39D1" w:rsidP="00810918">
            <w:pPr>
              <w:jc w:val="center"/>
              <w:rPr>
                <w:rFonts w:ascii="Calibri" w:hAnsi="Calibri"/>
                <w:b/>
                <w:sz w:val="22"/>
                <w:szCs w:val="22"/>
              </w:rPr>
            </w:pPr>
            <w:r w:rsidRPr="0024406E">
              <w:rPr>
                <w:rFonts w:ascii="Calibri" w:hAnsi="Calibri"/>
                <w:b/>
                <w:sz w:val="22"/>
                <w:szCs w:val="22"/>
              </w:rPr>
              <w:t>Frequency</w:t>
            </w:r>
            <w:r w:rsidR="004A70AF">
              <w:rPr>
                <w:rFonts w:ascii="Calibri" w:hAnsi="Calibri"/>
                <w:b/>
                <w:sz w:val="22"/>
                <w:szCs w:val="22"/>
              </w:rPr>
              <w:t xml:space="preserve"> / NOC Strength Level</w:t>
            </w:r>
          </w:p>
        </w:tc>
        <w:tc>
          <w:tcPr>
            <w:tcW w:w="4479" w:type="dxa"/>
            <w:shd w:val="pct15" w:color="auto" w:fill="FFFFFF"/>
          </w:tcPr>
          <w:p w14:paraId="611EC2D3" w14:textId="77777777" w:rsidR="007F39D1" w:rsidRPr="0024406E" w:rsidRDefault="007F39D1" w:rsidP="00811D87">
            <w:pPr>
              <w:pStyle w:val="Heading9"/>
              <w:rPr>
                <w:rFonts w:ascii="Calibri" w:hAnsi="Calibri"/>
                <w:sz w:val="22"/>
                <w:szCs w:val="22"/>
              </w:rPr>
            </w:pPr>
            <w:r w:rsidRPr="0024406E">
              <w:rPr>
                <w:rFonts w:ascii="Calibri" w:hAnsi="Calibri"/>
                <w:sz w:val="22"/>
                <w:szCs w:val="22"/>
              </w:rPr>
              <w:t>Details/</w:t>
            </w:r>
            <w:r w:rsidR="004A70AF">
              <w:rPr>
                <w:rFonts w:ascii="Calibri" w:hAnsi="Calibri"/>
                <w:sz w:val="22"/>
                <w:szCs w:val="22"/>
              </w:rPr>
              <w:t xml:space="preserve"> </w:t>
            </w:r>
            <w:r w:rsidRPr="0024406E">
              <w:rPr>
                <w:rFonts w:ascii="Calibri" w:hAnsi="Calibri"/>
                <w:sz w:val="22"/>
                <w:szCs w:val="22"/>
              </w:rPr>
              <w:t>Measurements</w:t>
            </w:r>
          </w:p>
        </w:tc>
      </w:tr>
      <w:tr w:rsidR="00DD391A" w:rsidRPr="0024406E" w14:paraId="7EA31053" w14:textId="77777777" w:rsidTr="00206420">
        <w:trPr>
          <w:cantSplit/>
        </w:trPr>
        <w:tc>
          <w:tcPr>
            <w:tcW w:w="2520" w:type="dxa"/>
            <w:shd w:val="pct15" w:color="auto" w:fill="FFFFFF"/>
          </w:tcPr>
          <w:p w14:paraId="4D1AC809" w14:textId="77777777" w:rsidR="00DD391A" w:rsidRPr="0024406E" w:rsidRDefault="00DD391A" w:rsidP="008659C5">
            <w:pPr>
              <w:pStyle w:val="Heading1"/>
              <w:rPr>
                <w:rFonts w:ascii="Calibri" w:hAnsi="Calibri"/>
                <w:sz w:val="22"/>
                <w:szCs w:val="22"/>
                <w:lang w:val="en-CA"/>
              </w:rPr>
            </w:pPr>
          </w:p>
        </w:tc>
        <w:tc>
          <w:tcPr>
            <w:tcW w:w="706" w:type="dxa"/>
            <w:shd w:val="pct15" w:color="auto" w:fill="FFFFFF"/>
          </w:tcPr>
          <w:p w14:paraId="1778CCBA" w14:textId="77777777" w:rsidR="00DD391A" w:rsidRDefault="00DD391A" w:rsidP="008659C5">
            <w:pPr>
              <w:jc w:val="center"/>
              <w:rPr>
                <w:rFonts w:ascii="Calibri" w:hAnsi="Calibri"/>
                <w:b/>
                <w:sz w:val="22"/>
                <w:szCs w:val="22"/>
              </w:rPr>
            </w:pPr>
            <w:r>
              <w:rPr>
                <w:rFonts w:ascii="Calibri" w:hAnsi="Calibri"/>
                <w:b/>
                <w:sz w:val="22"/>
                <w:szCs w:val="22"/>
              </w:rPr>
              <w:t>N/R</w:t>
            </w:r>
          </w:p>
        </w:tc>
        <w:tc>
          <w:tcPr>
            <w:tcW w:w="706" w:type="dxa"/>
            <w:shd w:val="pct15" w:color="auto" w:fill="FFFFFF"/>
          </w:tcPr>
          <w:p w14:paraId="1052ABAD" w14:textId="77777777" w:rsidR="00DD391A" w:rsidRDefault="00DD391A" w:rsidP="008659C5">
            <w:pPr>
              <w:jc w:val="center"/>
              <w:rPr>
                <w:rFonts w:ascii="Calibri" w:hAnsi="Calibri"/>
                <w:b/>
                <w:sz w:val="22"/>
                <w:szCs w:val="22"/>
              </w:rPr>
            </w:pPr>
            <w:r>
              <w:rPr>
                <w:rFonts w:ascii="Calibri" w:hAnsi="Calibri"/>
                <w:b/>
                <w:sz w:val="22"/>
                <w:szCs w:val="22"/>
              </w:rPr>
              <w:t>R</w:t>
            </w:r>
          </w:p>
        </w:tc>
        <w:tc>
          <w:tcPr>
            <w:tcW w:w="706" w:type="dxa"/>
            <w:shd w:val="pct15" w:color="auto" w:fill="FFFFFF"/>
          </w:tcPr>
          <w:p w14:paraId="4E90D6DA" w14:textId="77777777" w:rsidR="00DD391A" w:rsidRDefault="00DD391A" w:rsidP="008659C5">
            <w:pPr>
              <w:jc w:val="center"/>
              <w:rPr>
                <w:rFonts w:ascii="Calibri" w:hAnsi="Calibri"/>
                <w:b/>
                <w:sz w:val="22"/>
                <w:szCs w:val="22"/>
              </w:rPr>
            </w:pPr>
            <w:r>
              <w:rPr>
                <w:rFonts w:ascii="Calibri" w:hAnsi="Calibri"/>
                <w:b/>
                <w:sz w:val="22"/>
                <w:szCs w:val="22"/>
              </w:rPr>
              <w:t>O</w:t>
            </w:r>
          </w:p>
        </w:tc>
        <w:tc>
          <w:tcPr>
            <w:tcW w:w="706" w:type="dxa"/>
            <w:shd w:val="pct15" w:color="auto" w:fill="FFFFFF"/>
          </w:tcPr>
          <w:p w14:paraId="258F3C38" w14:textId="77777777" w:rsidR="00DD391A" w:rsidRDefault="00DD391A" w:rsidP="008659C5">
            <w:pPr>
              <w:jc w:val="center"/>
              <w:rPr>
                <w:rFonts w:ascii="Calibri" w:hAnsi="Calibri"/>
                <w:b/>
                <w:sz w:val="22"/>
                <w:szCs w:val="22"/>
              </w:rPr>
            </w:pPr>
            <w:r>
              <w:rPr>
                <w:rFonts w:ascii="Calibri" w:hAnsi="Calibri"/>
                <w:b/>
                <w:sz w:val="22"/>
                <w:szCs w:val="22"/>
              </w:rPr>
              <w:t>F</w:t>
            </w:r>
          </w:p>
        </w:tc>
        <w:tc>
          <w:tcPr>
            <w:tcW w:w="707" w:type="dxa"/>
            <w:shd w:val="pct15" w:color="auto" w:fill="FFFFFF"/>
          </w:tcPr>
          <w:p w14:paraId="0305EDB7" w14:textId="77777777" w:rsidR="00DD391A" w:rsidRPr="0024406E" w:rsidRDefault="00DD391A" w:rsidP="008659C5">
            <w:pPr>
              <w:jc w:val="center"/>
              <w:rPr>
                <w:rFonts w:ascii="Calibri" w:hAnsi="Calibri"/>
                <w:b/>
                <w:sz w:val="22"/>
                <w:szCs w:val="22"/>
              </w:rPr>
            </w:pPr>
            <w:r>
              <w:rPr>
                <w:rFonts w:ascii="Calibri" w:hAnsi="Calibri"/>
                <w:b/>
                <w:sz w:val="22"/>
                <w:szCs w:val="22"/>
              </w:rPr>
              <w:t>C</w:t>
            </w:r>
          </w:p>
        </w:tc>
        <w:tc>
          <w:tcPr>
            <w:tcW w:w="4479" w:type="dxa"/>
            <w:shd w:val="pct15" w:color="auto" w:fill="FFFFFF"/>
          </w:tcPr>
          <w:p w14:paraId="157D2FE5" w14:textId="77777777" w:rsidR="00DD391A" w:rsidRPr="0024406E" w:rsidRDefault="00DD391A" w:rsidP="008659C5">
            <w:pPr>
              <w:pStyle w:val="Heading9"/>
              <w:rPr>
                <w:rFonts w:ascii="Calibri" w:hAnsi="Calibri"/>
                <w:sz w:val="22"/>
                <w:szCs w:val="22"/>
              </w:rPr>
            </w:pPr>
          </w:p>
        </w:tc>
      </w:tr>
      <w:tr w:rsidR="00DD391A" w:rsidRPr="0024406E" w14:paraId="786E5038" w14:textId="77777777" w:rsidTr="00206420">
        <w:trPr>
          <w:cantSplit/>
        </w:trPr>
        <w:tc>
          <w:tcPr>
            <w:tcW w:w="10530" w:type="dxa"/>
            <w:gridSpan w:val="7"/>
            <w:shd w:val="pct15" w:color="auto" w:fill="FFFFFF"/>
          </w:tcPr>
          <w:p w14:paraId="50B63078" w14:textId="77777777" w:rsidR="00DD391A" w:rsidRPr="0024406E" w:rsidRDefault="00DD391A" w:rsidP="004A765D">
            <w:pPr>
              <w:pStyle w:val="Heading9"/>
              <w:jc w:val="both"/>
              <w:rPr>
                <w:rFonts w:ascii="Calibri" w:hAnsi="Calibri"/>
                <w:sz w:val="22"/>
                <w:szCs w:val="22"/>
              </w:rPr>
            </w:pPr>
            <w:r>
              <w:rPr>
                <w:rFonts w:ascii="Calibri" w:hAnsi="Calibri"/>
                <w:sz w:val="22"/>
                <w:szCs w:val="22"/>
              </w:rPr>
              <w:t>Material Handling:</w:t>
            </w:r>
          </w:p>
        </w:tc>
      </w:tr>
      <w:tr w:rsidR="00DD391A" w:rsidRPr="0024406E" w14:paraId="74FEBA4C" w14:textId="77777777" w:rsidTr="00206420">
        <w:trPr>
          <w:cantSplit/>
          <w:trHeight w:val="547"/>
        </w:trPr>
        <w:tc>
          <w:tcPr>
            <w:tcW w:w="2520" w:type="dxa"/>
            <w:tcBorders>
              <w:bottom w:val="single" w:sz="4" w:space="0" w:color="auto"/>
            </w:tcBorders>
          </w:tcPr>
          <w:p w14:paraId="3B087260" w14:textId="77777777" w:rsidR="00DD391A" w:rsidRPr="0024406E" w:rsidRDefault="00DD391A" w:rsidP="004A765D">
            <w:pPr>
              <w:rPr>
                <w:rFonts w:ascii="Calibri" w:hAnsi="Calibri"/>
                <w:b/>
                <w:sz w:val="22"/>
                <w:szCs w:val="22"/>
              </w:rPr>
            </w:pPr>
            <w:r w:rsidRPr="0024406E">
              <w:rPr>
                <w:rFonts w:ascii="Calibri" w:hAnsi="Calibri"/>
                <w:b/>
                <w:sz w:val="22"/>
                <w:szCs w:val="22"/>
              </w:rPr>
              <w:t>Floor to Waist Level Lifting</w:t>
            </w:r>
          </w:p>
        </w:tc>
        <w:tc>
          <w:tcPr>
            <w:tcW w:w="706" w:type="dxa"/>
          </w:tcPr>
          <w:p w14:paraId="4E18946E" w14:textId="77777777" w:rsidR="00DD391A" w:rsidRPr="0024406E" w:rsidRDefault="00DD391A" w:rsidP="004D1386">
            <w:pPr>
              <w:jc w:val="center"/>
              <w:rPr>
                <w:rFonts w:ascii="Calibri" w:hAnsi="Calibri"/>
                <w:sz w:val="22"/>
                <w:szCs w:val="22"/>
              </w:rPr>
            </w:pPr>
          </w:p>
        </w:tc>
        <w:tc>
          <w:tcPr>
            <w:tcW w:w="706" w:type="dxa"/>
          </w:tcPr>
          <w:p w14:paraId="20032BB6" w14:textId="734BE124" w:rsidR="00DD391A" w:rsidRPr="0024406E" w:rsidRDefault="0028106E" w:rsidP="004D1386">
            <w:pPr>
              <w:jc w:val="center"/>
              <w:rPr>
                <w:rFonts w:ascii="Calibri" w:hAnsi="Calibri"/>
                <w:sz w:val="22"/>
                <w:szCs w:val="22"/>
              </w:rPr>
            </w:pPr>
            <w:r>
              <w:rPr>
                <w:rFonts w:ascii="Calibri" w:hAnsi="Calibri"/>
                <w:sz w:val="22"/>
                <w:szCs w:val="22"/>
              </w:rPr>
              <w:t>H</w:t>
            </w:r>
          </w:p>
        </w:tc>
        <w:tc>
          <w:tcPr>
            <w:tcW w:w="706" w:type="dxa"/>
          </w:tcPr>
          <w:p w14:paraId="34B0A03D" w14:textId="25A777E0" w:rsidR="00DD391A" w:rsidRPr="0024406E" w:rsidRDefault="0028106E" w:rsidP="004D1386">
            <w:pPr>
              <w:jc w:val="center"/>
              <w:rPr>
                <w:rFonts w:ascii="Calibri" w:hAnsi="Calibri"/>
                <w:sz w:val="22"/>
                <w:szCs w:val="22"/>
              </w:rPr>
            </w:pPr>
            <w:r>
              <w:rPr>
                <w:rFonts w:ascii="Calibri" w:hAnsi="Calibri"/>
                <w:sz w:val="22"/>
                <w:szCs w:val="22"/>
              </w:rPr>
              <w:t>M</w:t>
            </w:r>
          </w:p>
        </w:tc>
        <w:tc>
          <w:tcPr>
            <w:tcW w:w="706" w:type="dxa"/>
          </w:tcPr>
          <w:p w14:paraId="770003B2" w14:textId="37187C7C" w:rsidR="00DD391A" w:rsidRPr="0024406E" w:rsidRDefault="0028106E" w:rsidP="004D1386">
            <w:pPr>
              <w:jc w:val="center"/>
              <w:rPr>
                <w:rFonts w:ascii="Calibri" w:hAnsi="Calibri"/>
                <w:sz w:val="22"/>
                <w:szCs w:val="22"/>
              </w:rPr>
            </w:pPr>
            <w:r>
              <w:rPr>
                <w:rFonts w:ascii="Calibri" w:hAnsi="Calibri"/>
                <w:sz w:val="22"/>
                <w:szCs w:val="22"/>
              </w:rPr>
              <w:t>Lim</w:t>
            </w:r>
          </w:p>
        </w:tc>
        <w:tc>
          <w:tcPr>
            <w:tcW w:w="707" w:type="dxa"/>
          </w:tcPr>
          <w:p w14:paraId="569AC510" w14:textId="77777777" w:rsidR="00DD391A" w:rsidRPr="0024406E" w:rsidRDefault="00DD391A" w:rsidP="004D1386">
            <w:pPr>
              <w:jc w:val="center"/>
              <w:rPr>
                <w:rFonts w:ascii="Calibri" w:hAnsi="Calibri"/>
                <w:sz w:val="22"/>
                <w:szCs w:val="22"/>
              </w:rPr>
            </w:pPr>
          </w:p>
        </w:tc>
        <w:tc>
          <w:tcPr>
            <w:tcW w:w="4479" w:type="dxa"/>
          </w:tcPr>
          <w:p w14:paraId="4EAB2B4A" w14:textId="6B3FC48B" w:rsidR="003F2B8A" w:rsidRPr="003F2B8A" w:rsidRDefault="003F2B8A" w:rsidP="003F2B8A">
            <w:pPr>
              <w:numPr>
                <w:ilvl w:val="0"/>
                <w:numId w:val="38"/>
              </w:numPr>
              <w:rPr>
                <w:rFonts w:ascii="Calibri" w:hAnsi="Calibri"/>
                <w:sz w:val="22"/>
                <w:szCs w:val="22"/>
              </w:rPr>
            </w:pPr>
            <w:r w:rsidRPr="003F2B8A">
              <w:rPr>
                <w:rFonts w:ascii="Calibri" w:hAnsi="Calibri"/>
                <w:sz w:val="22"/>
                <w:szCs w:val="22"/>
              </w:rPr>
              <w:t>Heavy lifting may occur with machinery and appliances such as washing machines and dryers (&gt;44 lbs)</w:t>
            </w:r>
            <w:r w:rsidR="000966CC">
              <w:rPr>
                <w:rFonts w:ascii="Calibri" w:hAnsi="Calibri"/>
                <w:sz w:val="22"/>
                <w:szCs w:val="22"/>
              </w:rPr>
              <w:t>.</w:t>
            </w:r>
          </w:p>
          <w:p w14:paraId="17A883D0" w14:textId="3C6DD85A" w:rsidR="003F2B8A" w:rsidRPr="003F2B8A" w:rsidRDefault="003F2B8A" w:rsidP="003F2B8A">
            <w:pPr>
              <w:numPr>
                <w:ilvl w:val="1"/>
                <w:numId w:val="38"/>
              </w:numPr>
              <w:rPr>
                <w:rFonts w:ascii="Calibri" w:hAnsi="Calibri"/>
                <w:sz w:val="22"/>
                <w:szCs w:val="22"/>
              </w:rPr>
            </w:pPr>
            <w:r w:rsidRPr="003F2B8A">
              <w:rPr>
                <w:rFonts w:ascii="Calibri" w:hAnsi="Calibri"/>
                <w:sz w:val="22"/>
                <w:szCs w:val="22"/>
              </w:rPr>
              <w:t xml:space="preserve"> A laborer or anoth</w:t>
            </w:r>
            <w:r w:rsidR="007C2B46">
              <w:rPr>
                <w:rFonts w:ascii="Calibri" w:hAnsi="Calibri"/>
                <w:sz w:val="22"/>
                <w:szCs w:val="22"/>
              </w:rPr>
              <w:t>er maintenance staff member can</w:t>
            </w:r>
            <w:r w:rsidRPr="003F2B8A">
              <w:rPr>
                <w:rFonts w:ascii="Calibri" w:hAnsi="Calibri"/>
                <w:sz w:val="22"/>
                <w:szCs w:val="22"/>
              </w:rPr>
              <w:t xml:space="preserve"> assist with heavy lifting.</w:t>
            </w:r>
          </w:p>
          <w:p w14:paraId="5CB15414" w14:textId="4A9A18A6" w:rsidR="003F408A" w:rsidRPr="003F408A" w:rsidRDefault="0027041C" w:rsidP="003F408A">
            <w:pPr>
              <w:numPr>
                <w:ilvl w:val="0"/>
                <w:numId w:val="38"/>
              </w:numPr>
              <w:rPr>
                <w:rFonts w:ascii="Calibri" w:hAnsi="Calibri"/>
                <w:sz w:val="22"/>
                <w:szCs w:val="22"/>
              </w:rPr>
            </w:pPr>
            <w:r>
              <w:rPr>
                <w:rFonts w:ascii="Calibri" w:hAnsi="Calibri"/>
                <w:sz w:val="22"/>
                <w:szCs w:val="22"/>
              </w:rPr>
              <w:t>Light to m</w:t>
            </w:r>
            <w:r w:rsidR="003F2B8A" w:rsidRPr="003F2B8A">
              <w:rPr>
                <w:rFonts w:ascii="Calibri" w:hAnsi="Calibri"/>
                <w:sz w:val="22"/>
                <w:szCs w:val="22"/>
              </w:rPr>
              <w:t>edium level lifting may occur with (but not limited to):</w:t>
            </w:r>
          </w:p>
          <w:p w14:paraId="7960BC7E" w14:textId="58BA7FF7" w:rsidR="003F408A" w:rsidRDefault="003F408A" w:rsidP="003F2B8A">
            <w:pPr>
              <w:numPr>
                <w:ilvl w:val="1"/>
                <w:numId w:val="38"/>
              </w:numPr>
              <w:rPr>
                <w:rFonts w:ascii="Calibri" w:hAnsi="Calibri"/>
                <w:sz w:val="22"/>
                <w:szCs w:val="22"/>
              </w:rPr>
            </w:pPr>
            <w:r>
              <w:rPr>
                <w:rFonts w:ascii="Calibri" w:hAnsi="Calibri"/>
                <w:sz w:val="22"/>
                <w:szCs w:val="22"/>
              </w:rPr>
              <w:t>Tool bag (25 lbs when full)</w:t>
            </w:r>
          </w:p>
          <w:p w14:paraId="11D5C1FA" w14:textId="737C0F38" w:rsidR="003F2B8A" w:rsidRDefault="003F2B8A" w:rsidP="003F2B8A">
            <w:pPr>
              <w:numPr>
                <w:ilvl w:val="1"/>
                <w:numId w:val="38"/>
              </w:numPr>
              <w:rPr>
                <w:rFonts w:ascii="Calibri" w:hAnsi="Calibri"/>
                <w:sz w:val="22"/>
                <w:szCs w:val="22"/>
              </w:rPr>
            </w:pPr>
            <w:proofErr w:type="gramStart"/>
            <w:r w:rsidRPr="003F2B8A">
              <w:rPr>
                <w:rFonts w:ascii="Calibri" w:hAnsi="Calibri"/>
                <w:sz w:val="22"/>
                <w:szCs w:val="22"/>
              </w:rPr>
              <w:t>10 foot</w:t>
            </w:r>
            <w:proofErr w:type="gramEnd"/>
            <w:r w:rsidRPr="003F2B8A">
              <w:rPr>
                <w:rFonts w:ascii="Calibri" w:hAnsi="Calibri"/>
                <w:sz w:val="22"/>
                <w:szCs w:val="22"/>
              </w:rPr>
              <w:t xml:space="preserve"> ladder (30 lbs)</w:t>
            </w:r>
          </w:p>
          <w:p w14:paraId="09F6F286" w14:textId="1979AE98" w:rsidR="000966CC" w:rsidRPr="003F2B8A" w:rsidRDefault="009B51ED" w:rsidP="003F2B8A">
            <w:pPr>
              <w:numPr>
                <w:ilvl w:val="1"/>
                <w:numId w:val="38"/>
              </w:numPr>
              <w:rPr>
                <w:rFonts w:ascii="Calibri" w:hAnsi="Calibri"/>
                <w:sz w:val="22"/>
                <w:szCs w:val="22"/>
              </w:rPr>
            </w:pPr>
            <w:r>
              <w:rPr>
                <w:rFonts w:ascii="Calibri" w:hAnsi="Calibri"/>
                <w:sz w:val="22"/>
                <w:szCs w:val="22"/>
              </w:rPr>
              <w:t>Machine parts</w:t>
            </w:r>
            <w:r w:rsidR="0027041C">
              <w:rPr>
                <w:rFonts w:ascii="Calibri" w:hAnsi="Calibri"/>
                <w:sz w:val="22"/>
                <w:szCs w:val="22"/>
              </w:rPr>
              <w:t>, such as a motor (~15 lbs)</w:t>
            </w:r>
          </w:p>
          <w:p w14:paraId="507F5010" w14:textId="77777777" w:rsidR="003F2B8A" w:rsidRPr="003F2B8A" w:rsidRDefault="003F2B8A" w:rsidP="003F2B8A">
            <w:pPr>
              <w:numPr>
                <w:ilvl w:val="0"/>
                <w:numId w:val="38"/>
              </w:numPr>
              <w:rPr>
                <w:rFonts w:ascii="Calibri" w:hAnsi="Calibri"/>
                <w:sz w:val="22"/>
                <w:szCs w:val="22"/>
              </w:rPr>
            </w:pPr>
            <w:r w:rsidRPr="003F2B8A">
              <w:rPr>
                <w:rFonts w:ascii="Calibri" w:hAnsi="Calibri"/>
                <w:sz w:val="22"/>
                <w:szCs w:val="22"/>
              </w:rPr>
              <w:t>Limited level lifting may occur with (but not limited to):</w:t>
            </w:r>
          </w:p>
          <w:p w14:paraId="5297B81C" w14:textId="77777777" w:rsidR="000520EF" w:rsidRPr="000520EF" w:rsidRDefault="000520EF" w:rsidP="000520EF">
            <w:pPr>
              <w:numPr>
                <w:ilvl w:val="1"/>
                <w:numId w:val="38"/>
              </w:numPr>
              <w:rPr>
                <w:rFonts w:ascii="Calibri" w:hAnsi="Calibri"/>
                <w:sz w:val="22"/>
                <w:szCs w:val="22"/>
              </w:rPr>
            </w:pPr>
            <w:r w:rsidRPr="000520EF">
              <w:rPr>
                <w:rFonts w:ascii="Calibri" w:hAnsi="Calibri"/>
                <w:sz w:val="22"/>
                <w:szCs w:val="22"/>
              </w:rPr>
              <w:t>Small hand tools (~1 lbs)</w:t>
            </w:r>
          </w:p>
          <w:p w14:paraId="217EEA9B" w14:textId="77777777" w:rsidR="000520EF" w:rsidRPr="000520EF" w:rsidRDefault="000520EF" w:rsidP="000520EF">
            <w:pPr>
              <w:numPr>
                <w:ilvl w:val="1"/>
                <w:numId w:val="38"/>
              </w:numPr>
              <w:rPr>
                <w:rFonts w:ascii="Calibri" w:hAnsi="Calibri"/>
                <w:sz w:val="22"/>
                <w:szCs w:val="22"/>
              </w:rPr>
            </w:pPr>
            <w:r w:rsidRPr="000520EF">
              <w:rPr>
                <w:rFonts w:ascii="Calibri" w:hAnsi="Calibri"/>
                <w:sz w:val="22"/>
                <w:szCs w:val="22"/>
              </w:rPr>
              <w:t>Voltmeter (~1 lbs)</w:t>
            </w:r>
          </w:p>
          <w:p w14:paraId="1CFB0D62" w14:textId="77777777" w:rsidR="000520EF" w:rsidRPr="000520EF" w:rsidRDefault="000520EF" w:rsidP="000520EF">
            <w:pPr>
              <w:numPr>
                <w:ilvl w:val="1"/>
                <w:numId w:val="38"/>
              </w:numPr>
              <w:rPr>
                <w:rFonts w:ascii="Calibri" w:hAnsi="Calibri"/>
                <w:sz w:val="22"/>
                <w:szCs w:val="22"/>
              </w:rPr>
            </w:pPr>
            <w:r w:rsidRPr="000520EF">
              <w:rPr>
                <w:rFonts w:ascii="Calibri" w:hAnsi="Calibri"/>
                <w:sz w:val="22"/>
                <w:szCs w:val="22"/>
              </w:rPr>
              <w:t>Power drill (4-5 lbs)</w:t>
            </w:r>
          </w:p>
          <w:p w14:paraId="0A86EB54" w14:textId="663D309B" w:rsidR="0028106E" w:rsidRPr="000966CC" w:rsidRDefault="000520EF" w:rsidP="000520EF">
            <w:pPr>
              <w:numPr>
                <w:ilvl w:val="1"/>
                <w:numId w:val="38"/>
              </w:numPr>
              <w:rPr>
                <w:rFonts w:ascii="Calibri" w:hAnsi="Calibri"/>
                <w:sz w:val="22"/>
                <w:szCs w:val="22"/>
              </w:rPr>
            </w:pPr>
            <w:r w:rsidRPr="000520EF">
              <w:rPr>
                <w:rFonts w:ascii="Calibri" w:hAnsi="Calibri"/>
                <w:sz w:val="22"/>
                <w:szCs w:val="22"/>
              </w:rPr>
              <w:t>Rags (&lt; 1 lbs)</w:t>
            </w:r>
          </w:p>
        </w:tc>
      </w:tr>
      <w:tr w:rsidR="00DD391A" w:rsidRPr="0024406E" w14:paraId="10AC246B" w14:textId="77777777" w:rsidTr="00206420">
        <w:trPr>
          <w:cantSplit/>
          <w:trHeight w:val="569"/>
        </w:trPr>
        <w:tc>
          <w:tcPr>
            <w:tcW w:w="2520" w:type="dxa"/>
            <w:tcBorders>
              <w:bottom w:val="single" w:sz="4" w:space="0" w:color="auto"/>
            </w:tcBorders>
          </w:tcPr>
          <w:p w14:paraId="6B3DEC12" w14:textId="1B04259C" w:rsidR="00DD391A" w:rsidRPr="0024406E" w:rsidRDefault="00DD391A" w:rsidP="004A765D">
            <w:pPr>
              <w:rPr>
                <w:rFonts w:ascii="Calibri" w:hAnsi="Calibri"/>
                <w:b/>
                <w:sz w:val="22"/>
                <w:szCs w:val="22"/>
              </w:rPr>
            </w:pPr>
            <w:r>
              <w:rPr>
                <w:rFonts w:ascii="Calibri" w:hAnsi="Calibri"/>
                <w:b/>
                <w:sz w:val="22"/>
                <w:szCs w:val="22"/>
              </w:rPr>
              <w:t>Knee to Waist Level Lifting</w:t>
            </w:r>
          </w:p>
        </w:tc>
        <w:tc>
          <w:tcPr>
            <w:tcW w:w="706" w:type="dxa"/>
          </w:tcPr>
          <w:p w14:paraId="41964F1F" w14:textId="77777777" w:rsidR="00DD391A" w:rsidRPr="0024406E" w:rsidRDefault="00DD391A" w:rsidP="004D1386">
            <w:pPr>
              <w:jc w:val="center"/>
              <w:rPr>
                <w:rFonts w:ascii="Calibri" w:hAnsi="Calibri"/>
                <w:sz w:val="22"/>
                <w:szCs w:val="22"/>
              </w:rPr>
            </w:pPr>
          </w:p>
        </w:tc>
        <w:tc>
          <w:tcPr>
            <w:tcW w:w="706" w:type="dxa"/>
          </w:tcPr>
          <w:p w14:paraId="3E663759" w14:textId="10455754" w:rsidR="00DD391A" w:rsidRPr="0024406E" w:rsidRDefault="0028106E" w:rsidP="004D1386">
            <w:pPr>
              <w:jc w:val="center"/>
              <w:rPr>
                <w:rFonts w:ascii="Calibri" w:hAnsi="Calibri"/>
                <w:sz w:val="22"/>
                <w:szCs w:val="22"/>
              </w:rPr>
            </w:pPr>
            <w:r>
              <w:rPr>
                <w:rFonts w:ascii="Calibri" w:hAnsi="Calibri"/>
                <w:sz w:val="22"/>
                <w:szCs w:val="22"/>
              </w:rPr>
              <w:t>H</w:t>
            </w:r>
          </w:p>
        </w:tc>
        <w:tc>
          <w:tcPr>
            <w:tcW w:w="706" w:type="dxa"/>
          </w:tcPr>
          <w:p w14:paraId="72661810" w14:textId="5263D4B0" w:rsidR="00DD391A" w:rsidRPr="0024406E" w:rsidRDefault="0028106E" w:rsidP="004D1386">
            <w:pPr>
              <w:jc w:val="center"/>
              <w:rPr>
                <w:rFonts w:ascii="Calibri" w:hAnsi="Calibri"/>
                <w:sz w:val="22"/>
                <w:szCs w:val="22"/>
              </w:rPr>
            </w:pPr>
            <w:r>
              <w:rPr>
                <w:rFonts w:ascii="Calibri" w:hAnsi="Calibri"/>
                <w:sz w:val="22"/>
                <w:szCs w:val="22"/>
              </w:rPr>
              <w:t>M</w:t>
            </w:r>
          </w:p>
        </w:tc>
        <w:tc>
          <w:tcPr>
            <w:tcW w:w="706" w:type="dxa"/>
          </w:tcPr>
          <w:p w14:paraId="51B609A2" w14:textId="285E9DC8" w:rsidR="00DD391A" w:rsidRPr="0024406E" w:rsidRDefault="0028106E" w:rsidP="004D1386">
            <w:pPr>
              <w:jc w:val="center"/>
              <w:rPr>
                <w:rFonts w:ascii="Calibri" w:hAnsi="Calibri"/>
                <w:sz w:val="22"/>
                <w:szCs w:val="22"/>
              </w:rPr>
            </w:pPr>
            <w:r>
              <w:rPr>
                <w:rFonts w:ascii="Calibri" w:hAnsi="Calibri"/>
                <w:sz w:val="22"/>
                <w:szCs w:val="22"/>
              </w:rPr>
              <w:t>Lim</w:t>
            </w:r>
          </w:p>
        </w:tc>
        <w:tc>
          <w:tcPr>
            <w:tcW w:w="707" w:type="dxa"/>
          </w:tcPr>
          <w:p w14:paraId="4F9C7460" w14:textId="77777777" w:rsidR="00DD391A" w:rsidRPr="0024406E" w:rsidRDefault="00DD391A" w:rsidP="004D1386">
            <w:pPr>
              <w:jc w:val="center"/>
              <w:rPr>
                <w:rFonts w:ascii="Calibri" w:hAnsi="Calibri"/>
                <w:sz w:val="22"/>
                <w:szCs w:val="22"/>
              </w:rPr>
            </w:pPr>
          </w:p>
        </w:tc>
        <w:tc>
          <w:tcPr>
            <w:tcW w:w="4479" w:type="dxa"/>
          </w:tcPr>
          <w:p w14:paraId="40296FA0" w14:textId="4895996F" w:rsidR="00DD391A" w:rsidRPr="00F4498C" w:rsidRDefault="0028106E" w:rsidP="00F4498C">
            <w:pPr>
              <w:pStyle w:val="ListParagraph"/>
              <w:numPr>
                <w:ilvl w:val="0"/>
                <w:numId w:val="44"/>
              </w:numPr>
              <w:rPr>
                <w:rFonts w:ascii="Calibri" w:hAnsi="Calibri"/>
                <w:sz w:val="22"/>
                <w:szCs w:val="22"/>
              </w:rPr>
            </w:pPr>
            <w:r w:rsidRPr="00F4498C">
              <w:rPr>
                <w:rFonts w:ascii="Calibri" w:hAnsi="Calibri"/>
                <w:sz w:val="22"/>
                <w:szCs w:val="22"/>
              </w:rPr>
              <w:t>As above</w:t>
            </w:r>
          </w:p>
        </w:tc>
      </w:tr>
      <w:tr w:rsidR="00DD391A" w:rsidRPr="0024406E" w14:paraId="63B828A3" w14:textId="77777777" w:rsidTr="00206420">
        <w:trPr>
          <w:cantSplit/>
          <w:trHeight w:val="629"/>
        </w:trPr>
        <w:tc>
          <w:tcPr>
            <w:tcW w:w="2520" w:type="dxa"/>
          </w:tcPr>
          <w:p w14:paraId="36FDE7CD" w14:textId="77777777" w:rsidR="00DD391A" w:rsidRPr="0024406E" w:rsidRDefault="00DD391A" w:rsidP="004A765D">
            <w:pPr>
              <w:rPr>
                <w:rFonts w:ascii="Calibri" w:hAnsi="Calibri"/>
                <w:b/>
                <w:sz w:val="22"/>
                <w:szCs w:val="22"/>
              </w:rPr>
            </w:pPr>
            <w:r w:rsidRPr="0024406E">
              <w:rPr>
                <w:rFonts w:ascii="Calibri" w:hAnsi="Calibri"/>
                <w:b/>
                <w:sz w:val="22"/>
                <w:szCs w:val="22"/>
              </w:rPr>
              <w:lastRenderedPageBreak/>
              <w:t>Waist to Waist Level Lifting</w:t>
            </w:r>
          </w:p>
        </w:tc>
        <w:tc>
          <w:tcPr>
            <w:tcW w:w="706" w:type="dxa"/>
          </w:tcPr>
          <w:p w14:paraId="45B26F86" w14:textId="77777777" w:rsidR="00DD391A" w:rsidRPr="0024406E" w:rsidRDefault="00DD391A" w:rsidP="004D1386">
            <w:pPr>
              <w:jc w:val="center"/>
              <w:rPr>
                <w:rFonts w:ascii="Calibri" w:hAnsi="Calibri"/>
                <w:sz w:val="22"/>
                <w:szCs w:val="22"/>
              </w:rPr>
            </w:pPr>
          </w:p>
        </w:tc>
        <w:tc>
          <w:tcPr>
            <w:tcW w:w="706" w:type="dxa"/>
          </w:tcPr>
          <w:p w14:paraId="696D4F87" w14:textId="28FAC4D6" w:rsidR="00DD391A" w:rsidRPr="0024406E" w:rsidRDefault="0028106E" w:rsidP="004D1386">
            <w:pPr>
              <w:jc w:val="center"/>
              <w:rPr>
                <w:rFonts w:ascii="Calibri" w:hAnsi="Calibri"/>
                <w:sz w:val="22"/>
                <w:szCs w:val="22"/>
              </w:rPr>
            </w:pPr>
            <w:r>
              <w:rPr>
                <w:rFonts w:ascii="Calibri" w:hAnsi="Calibri"/>
                <w:sz w:val="22"/>
                <w:szCs w:val="22"/>
              </w:rPr>
              <w:t>H</w:t>
            </w:r>
          </w:p>
        </w:tc>
        <w:tc>
          <w:tcPr>
            <w:tcW w:w="706" w:type="dxa"/>
          </w:tcPr>
          <w:p w14:paraId="2190E4CE" w14:textId="732ACF54" w:rsidR="00DD391A" w:rsidRPr="0024406E" w:rsidRDefault="0028106E" w:rsidP="004D1386">
            <w:pPr>
              <w:jc w:val="center"/>
              <w:rPr>
                <w:rFonts w:ascii="Calibri" w:hAnsi="Calibri"/>
                <w:sz w:val="22"/>
                <w:szCs w:val="22"/>
              </w:rPr>
            </w:pPr>
            <w:r>
              <w:rPr>
                <w:rFonts w:ascii="Calibri" w:hAnsi="Calibri"/>
                <w:sz w:val="22"/>
                <w:szCs w:val="22"/>
              </w:rPr>
              <w:t>M</w:t>
            </w:r>
          </w:p>
        </w:tc>
        <w:tc>
          <w:tcPr>
            <w:tcW w:w="706" w:type="dxa"/>
          </w:tcPr>
          <w:p w14:paraId="4EA688DA" w14:textId="49626768" w:rsidR="00DD391A" w:rsidRPr="0024406E" w:rsidRDefault="0028106E" w:rsidP="004D1386">
            <w:pPr>
              <w:jc w:val="center"/>
              <w:rPr>
                <w:rFonts w:ascii="Calibri" w:hAnsi="Calibri"/>
                <w:sz w:val="22"/>
                <w:szCs w:val="22"/>
              </w:rPr>
            </w:pPr>
            <w:r>
              <w:rPr>
                <w:rFonts w:ascii="Calibri" w:hAnsi="Calibri"/>
                <w:sz w:val="22"/>
                <w:szCs w:val="22"/>
              </w:rPr>
              <w:t>Lim</w:t>
            </w:r>
          </w:p>
        </w:tc>
        <w:tc>
          <w:tcPr>
            <w:tcW w:w="707" w:type="dxa"/>
          </w:tcPr>
          <w:p w14:paraId="65DD011D" w14:textId="77777777" w:rsidR="00DD391A" w:rsidRPr="0024406E" w:rsidRDefault="00DD391A" w:rsidP="004D1386">
            <w:pPr>
              <w:jc w:val="center"/>
              <w:rPr>
                <w:rFonts w:ascii="Calibri" w:hAnsi="Calibri"/>
                <w:sz w:val="22"/>
                <w:szCs w:val="22"/>
              </w:rPr>
            </w:pPr>
          </w:p>
        </w:tc>
        <w:tc>
          <w:tcPr>
            <w:tcW w:w="4479" w:type="dxa"/>
          </w:tcPr>
          <w:p w14:paraId="6A80A148" w14:textId="7C966322" w:rsidR="00DD391A" w:rsidRPr="00F4498C" w:rsidRDefault="0028106E" w:rsidP="00F4498C">
            <w:pPr>
              <w:pStyle w:val="ListParagraph"/>
              <w:numPr>
                <w:ilvl w:val="0"/>
                <w:numId w:val="44"/>
              </w:numPr>
              <w:rPr>
                <w:rFonts w:ascii="Calibri" w:hAnsi="Calibri"/>
                <w:sz w:val="22"/>
                <w:szCs w:val="22"/>
              </w:rPr>
            </w:pPr>
            <w:r w:rsidRPr="00F4498C">
              <w:rPr>
                <w:rFonts w:ascii="Calibri" w:hAnsi="Calibri"/>
                <w:sz w:val="22"/>
                <w:szCs w:val="22"/>
              </w:rPr>
              <w:t>As above</w:t>
            </w:r>
          </w:p>
        </w:tc>
      </w:tr>
      <w:tr w:rsidR="00DD391A" w:rsidRPr="0024406E" w14:paraId="0F5C1C0C" w14:textId="77777777" w:rsidTr="00206420">
        <w:trPr>
          <w:cantSplit/>
          <w:trHeight w:val="629"/>
        </w:trPr>
        <w:tc>
          <w:tcPr>
            <w:tcW w:w="2520" w:type="dxa"/>
          </w:tcPr>
          <w:p w14:paraId="2AFBDB1E" w14:textId="77777777" w:rsidR="00DD391A" w:rsidRPr="0024406E" w:rsidRDefault="00DD391A" w:rsidP="004A765D">
            <w:pPr>
              <w:rPr>
                <w:rFonts w:ascii="Calibri" w:hAnsi="Calibri"/>
                <w:b/>
                <w:sz w:val="22"/>
                <w:szCs w:val="22"/>
              </w:rPr>
            </w:pPr>
            <w:r>
              <w:rPr>
                <w:rFonts w:ascii="Calibri" w:hAnsi="Calibri"/>
                <w:b/>
                <w:sz w:val="22"/>
                <w:szCs w:val="22"/>
              </w:rPr>
              <w:t>Waist to Chest Level Lifting</w:t>
            </w:r>
          </w:p>
        </w:tc>
        <w:tc>
          <w:tcPr>
            <w:tcW w:w="706" w:type="dxa"/>
          </w:tcPr>
          <w:p w14:paraId="1B11E8F0" w14:textId="77777777" w:rsidR="00DD391A" w:rsidRPr="0024406E" w:rsidRDefault="00DD391A" w:rsidP="004D1386">
            <w:pPr>
              <w:jc w:val="center"/>
              <w:rPr>
                <w:rFonts w:ascii="Calibri" w:hAnsi="Calibri"/>
                <w:sz w:val="22"/>
                <w:szCs w:val="22"/>
              </w:rPr>
            </w:pPr>
          </w:p>
        </w:tc>
        <w:tc>
          <w:tcPr>
            <w:tcW w:w="706" w:type="dxa"/>
          </w:tcPr>
          <w:p w14:paraId="19220D44" w14:textId="77777777" w:rsidR="00DD391A" w:rsidRPr="0024406E" w:rsidRDefault="00DD391A" w:rsidP="004D1386">
            <w:pPr>
              <w:jc w:val="center"/>
              <w:rPr>
                <w:rFonts w:ascii="Calibri" w:hAnsi="Calibri"/>
                <w:sz w:val="22"/>
                <w:szCs w:val="22"/>
              </w:rPr>
            </w:pPr>
          </w:p>
        </w:tc>
        <w:tc>
          <w:tcPr>
            <w:tcW w:w="706" w:type="dxa"/>
          </w:tcPr>
          <w:p w14:paraId="4A63A785" w14:textId="77777777" w:rsidR="00DD391A" w:rsidRPr="0024406E" w:rsidRDefault="00DD391A" w:rsidP="004D1386">
            <w:pPr>
              <w:jc w:val="center"/>
              <w:rPr>
                <w:rFonts w:ascii="Calibri" w:hAnsi="Calibri"/>
                <w:sz w:val="22"/>
                <w:szCs w:val="22"/>
              </w:rPr>
            </w:pPr>
          </w:p>
        </w:tc>
        <w:tc>
          <w:tcPr>
            <w:tcW w:w="706" w:type="dxa"/>
          </w:tcPr>
          <w:p w14:paraId="6C1E6D89" w14:textId="41904133" w:rsidR="00DD391A" w:rsidRPr="0024406E" w:rsidRDefault="0028106E" w:rsidP="004D1386">
            <w:pPr>
              <w:jc w:val="center"/>
              <w:rPr>
                <w:rFonts w:ascii="Calibri" w:hAnsi="Calibri"/>
                <w:sz w:val="22"/>
                <w:szCs w:val="22"/>
              </w:rPr>
            </w:pPr>
            <w:r>
              <w:rPr>
                <w:rFonts w:ascii="Calibri" w:hAnsi="Calibri"/>
                <w:sz w:val="22"/>
                <w:szCs w:val="22"/>
              </w:rPr>
              <w:t>Lim</w:t>
            </w:r>
          </w:p>
        </w:tc>
        <w:tc>
          <w:tcPr>
            <w:tcW w:w="707" w:type="dxa"/>
          </w:tcPr>
          <w:p w14:paraId="665D00E7" w14:textId="77777777" w:rsidR="00DD391A" w:rsidRPr="0024406E" w:rsidRDefault="00DD391A" w:rsidP="004D1386">
            <w:pPr>
              <w:jc w:val="center"/>
              <w:rPr>
                <w:rFonts w:ascii="Calibri" w:hAnsi="Calibri"/>
                <w:sz w:val="22"/>
                <w:szCs w:val="22"/>
              </w:rPr>
            </w:pPr>
          </w:p>
        </w:tc>
        <w:tc>
          <w:tcPr>
            <w:tcW w:w="4479" w:type="dxa"/>
          </w:tcPr>
          <w:p w14:paraId="1DD54C7E" w14:textId="77777777" w:rsidR="0028106E" w:rsidRPr="0028106E" w:rsidRDefault="0028106E" w:rsidP="0028106E">
            <w:pPr>
              <w:numPr>
                <w:ilvl w:val="0"/>
                <w:numId w:val="39"/>
              </w:numPr>
              <w:rPr>
                <w:rFonts w:ascii="Calibri" w:hAnsi="Calibri"/>
                <w:sz w:val="22"/>
                <w:szCs w:val="22"/>
              </w:rPr>
            </w:pPr>
            <w:r w:rsidRPr="0028106E">
              <w:rPr>
                <w:rFonts w:ascii="Calibri" w:hAnsi="Calibri"/>
                <w:sz w:val="22"/>
                <w:szCs w:val="22"/>
              </w:rPr>
              <w:t>Limited level lifting may occur with (but not limited to):</w:t>
            </w:r>
          </w:p>
          <w:p w14:paraId="54C395F5" w14:textId="77777777" w:rsidR="000520EF" w:rsidRPr="000520EF" w:rsidRDefault="000520EF" w:rsidP="000520EF">
            <w:pPr>
              <w:numPr>
                <w:ilvl w:val="1"/>
                <w:numId w:val="39"/>
              </w:numPr>
              <w:rPr>
                <w:rFonts w:ascii="Calibri" w:hAnsi="Calibri"/>
                <w:sz w:val="22"/>
                <w:szCs w:val="22"/>
              </w:rPr>
            </w:pPr>
            <w:r w:rsidRPr="000520EF">
              <w:rPr>
                <w:rFonts w:ascii="Calibri" w:hAnsi="Calibri"/>
                <w:sz w:val="22"/>
                <w:szCs w:val="22"/>
              </w:rPr>
              <w:t>Small hand tools (~1 lbs)</w:t>
            </w:r>
          </w:p>
          <w:p w14:paraId="6E5CBD61" w14:textId="77777777" w:rsidR="000520EF" w:rsidRPr="000520EF" w:rsidRDefault="000520EF" w:rsidP="000520EF">
            <w:pPr>
              <w:numPr>
                <w:ilvl w:val="1"/>
                <w:numId w:val="39"/>
              </w:numPr>
              <w:rPr>
                <w:rFonts w:ascii="Calibri" w:hAnsi="Calibri"/>
                <w:sz w:val="22"/>
                <w:szCs w:val="22"/>
              </w:rPr>
            </w:pPr>
            <w:r w:rsidRPr="000520EF">
              <w:rPr>
                <w:rFonts w:ascii="Calibri" w:hAnsi="Calibri"/>
                <w:sz w:val="22"/>
                <w:szCs w:val="22"/>
              </w:rPr>
              <w:t>Voltmeter (~1 lbs)</w:t>
            </w:r>
          </w:p>
          <w:p w14:paraId="76DA2939" w14:textId="77777777" w:rsidR="000520EF" w:rsidRPr="000520EF" w:rsidRDefault="000520EF" w:rsidP="000520EF">
            <w:pPr>
              <w:numPr>
                <w:ilvl w:val="1"/>
                <w:numId w:val="39"/>
              </w:numPr>
              <w:rPr>
                <w:rFonts w:ascii="Calibri" w:hAnsi="Calibri"/>
                <w:sz w:val="22"/>
                <w:szCs w:val="22"/>
              </w:rPr>
            </w:pPr>
            <w:r w:rsidRPr="000520EF">
              <w:rPr>
                <w:rFonts w:ascii="Calibri" w:hAnsi="Calibri"/>
                <w:sz w:val="22"/>
                <w:szCs w:val="22"/>
              </w:rPr>
              <w:t>Power drill (4-5 lbs)</w:t>
            </w:r>
          </w:p>
          <w:p w14:paraId="4223BC47" w14:textId="77777777" w:rsidR="0028106E" w:rsidRDefault="000520EF" w:rsidP="000520EF">
            <w:pPr>
              <w:numPr>
                <w:ilvl w:val="1"/>
                <w:numId w:val="39"/>
              </w:numPr>
              <w:rPr>
                <w:rFonts w:ascii="Calibri" w:hAnsi="Calibri"/>
                <w:sz w:val="22"/>
                <w:szCs w:val="22"/>
              </w:rPr>
            </w:pPr>
            <w:r w:rsidRPr="000520EF">
              <w:rPr>
                <w:rFonts w:ascii="Calibri" w:hAnsi="Calibri"/>
                <w:sz w:val="22"/>
                <w:szCs w:val="22"/>
              </w:rPr>
              <w:t>Rags (&lt; 1 lbs)</w:t>
            </w:r>
          </w:p>
          <w:p w14:paraId="18F8798F" w14:textId="07ED3DA4" w:rsidR="00680AFD" w:rsidRPr="009B51ED" w:rsidRDefault="00680AFD" w:rsidP="000520EF">
            <w:pPr>
              <w:numPr>
                <w:ilvl w:val="1"/>
                <w:numId w:val="39"/>
              </w:numPr>
              <w:rPr>
                <w:rFonts w:ascii="Calibri" w:hAnsi="Calibri"/>
                <w:sz w:val="22"/>
                <w:szCs w:val="22"/>
              </w:rPr>
            </w:pPr>
            <w:r>
              <w:rPr>
                <w:rFonts w:ascii="Calibri" w:hAnsi="Calibri"/>
                <w:sz w:val="22"/>
                <w:szCs w:val="22"/>
              </w:rPr>
              <w:t>Small light fixtures (4-5 lbs)</w:t>
            </w:r>
          </w:p>
        </w:tc>
      </w:tr>
      <w:tr w:rsidR="00DD391A" w:rsidRPr="0024406E" w14:paraId="6BFD29CF" w14:textId="77777777" w:rsidTr="00206420">
        <w:trPr>
          <w:cantSplit/>
          <w:trHeight w:val="553"/>
        </w:trPr>
        <w:tc>
          <w:tcPr>
            <w:tcW w:w="2520" w:type="dxa"/>
          </w:tcPr>
          <w:p w14:paraId="5BACBB92" w14:textId="77777777" w:rsidR="00DD391A" w:rsidRPr="0024406E" w:rsidRDefault="00DD391A" w:rsidP="004A765D">
            <w:pPr>
              <w:rPr>
                <w:rFonts w:ascii="Calibri" w:hAnsi="Calibri"/>
                <w:b/>
                <w:sz w:val="22"/>
                <w:szCs w:val="22"/>
              </w:rPr>
            </w:pPr>
            <w:r w:rsidRPr="0024406E">
              <w:rPr>
                <w:rFonts w:ascii="Calibri" w:hAnsi="Calibri"/>
                <w:b/>
                <w:sz w:val="22"/>
                <w:szCs w:val="22"/>
              </w:rPr>
              <w:t>Waist to Shoulder Level Lifting</w:t>
            </w:r>
          </w:p>
        </w:tc>
        <w:tc>
          <w:tcPr>
            <w:tcW w:w="706" w:type="dxa"/>
          </w:tcPr>
          <w:p w14:paraId="0CA4A742" w14:textId="77777777" w:rsidR="00DD391A" w:rsidRPr="0024406E" w:rsidRDefault="00DD391A" w:rsidP="004D1386">
            <w:pPr>
              <w:jc w:val="center"/>
              <w:rPr>
                <w:rFonts w:ascii="Calibri" w:hAnsi="Calibri"/>
                <w:sz w:val="22"/>
                <w:szCs w:val="22"/>
              </w:rPr>
            </w:pPr>
          </w:p>
        </w:tc>
        <w:tc>
          <w:tcPr>
            <w:tcW w:w="706" w:type="dxa"/>
          </w:tcPr>
          <w:p w14:paraId="23B152F0" w14:textId="77777777" w:rsidR="00DD391A" w:rsidRPr="0024406E" w:rsidRDefault="00DD391A" w:rsidP="004D1386">
            <w:pPr>
              <w:jc w:val="center"/>
              <w:rPr>
                <w:rFonts w:ascii="Calibri" w:hAnsi="Calibri"/>
                <w:sz w:val="22"/>
                <w:szCs w:val="22"/>
              </w:rPr>
            </w:pPr>
          </w:p>
        </w:tc>
        <w:tc>
          <w:tcPr>
            <w:tcW w:w="706" w:type="dxa"/>
          </w:tcPr>
          <w:p w14:paraId="64C7915C" w14:textId="6C4871F9" w:rsidR="00DD391A" w:rsidRPr="0024406E" w:rsidRDefault="0028106E" w:rsidP="004D1386">
            <w:pPr>
              <w:jc w:val="center"/>
              <w:rPr>
                <w:rFonts w:ascii="Calibri" w:hAnsi="Calibri"/>
                <w:sz w:val="22"/>
                <w:szCs w:val="22"/>
              </w:rPr>
            </w:pPr>
            <w:r>
              <w:rPr>
                <w:rFonts w:ascii="Calibri" w:hAnsi="Calibri"/>
                <w:sz w:val="22"/>
                <w:szCs w:val="22"/>
              </w:rPr>
              <w:t>Lim</w:t>
            </w:r>
          </w:p>
        </w:tc>
        <w:tc>
          <w:tcPr>
            <w:tcW w:w="706" w:type="dxa"/>
          </w:tcPr>
          <w:p w14:paraId="57205DE6" w14:textId="77777777" w:rsidR="00DD391A" w:rsidRPr="0024406E" w:rsidRDefault="00DD391A" w:rsidP="004D1386">
            <w:pPr>
              <w:jc w:val="center"/>
              <w:rPr>
                <w:rFonts w:ascii="Calibri" w:hAnsi="Calibri"/>
                <w:sz w:val="22"/>
                <w:szCs w:val="22"/>
              </w:rPr>
            </w:pPr>
          </w:p>
        </w:tc>
        <w:tc>
          <w:tcPr>
            <w:tcW w:w="707" w:type="dxa"/>
          </w:tcPr>
          <w:p w14:paraId="0FBF147A" w14:textId="77777777" w:rsidR="00DD391A" w:rsidRPr="0024406E" w:rsidRDefault="00DD391A" w:rsidP="004D1386">
            <w:pPr>
              <w:jc w:val="center"/>
              <w:rPr>
                <w:rFonts w:ascii="Calibri" w:hAnsi="Calibri"/>
                <w:sz w:val="22"/>
                <w:szCs w:val="22"/>
              </w:rPr>
            </w:pPr>
          </w:p>
        </w:tc>
        <w:tc>
          <w:tcPr>
            <w:tcW w:w="4479" w:type="dxa"/>
          </w:tcPr>
          <w:p w14:paraId="30815095" w14:textId="0F59AB65" w:rsidR="00DD391A" w:rsidRPr="00F4498C" w:rsidRDefault="0028106E" w:rsidP="00F4498C">
            <w:pPr>
              <w:pStyle w:val="ListParagraph"/>
              <w:numPr>
                <w:ilvl w:val="0"/>
                <w:numId w:val="39"/>
              </w:numPr>
              <w:rPr>
                <w:rFonts w:ascii="Calibri" w:hAnsi="Calibri"/>
                <w:sz w:val="22"/>
                <w:szCs w:val="22"/>
              </w:rPr>
            </w:pPr>
            <w:r w:rsidRPr="00F4498C">
              <w:rPr>
                <w:rFonts w:ascii="Calibri" w:hAnsi="Calibri"/>
                <w:sz w:val="22"/>
                <w:szCs w:val="22"/>
              </w:rPr>
              <w:t>As above</w:t>
            </w:r>
          </w:p>
        </w:tc>
      </w:tr>
      <w:tr w:rsidR="00DD391A" w:rsidRPr="0024406E" w14:paraId="794745EE" w14:textId="77777777" w:rsidTr="00206420">
        <w:trPr>
          <w:cantSplit/>
          <w:trHeight w:val="620"/>
        </w:trPr>
        <w:tc>
          <w:tcPr>
            <w:tcW w:w="2520" w:type="dxa"/>
          </w:tcPr>
          <w:p w14:paraId="6A39E78D" w14:textId="77777777" w:rsidR="00DD391A" w:rsidRPr="0024406E" w:rsidRDefault="00DD391A" w:rsidP="004A765D">
            <w:pPr>
              <w:rPr>
                <w:rFonts w:ascii="Calibri" w:hAnsi="Calibri"/>
                <w:b/>
                <w:sz w:val="22"/>
                <w:szCs w:val="22"/>
              </w:rPr>
            </w:pPr>
            <w:r w:rsidRPr="0024406E">
              <w:rPr>
                <w:rFonts w:ascii="Calibri" w:hAnsi="Calibri"/>
                <w:b/>
                <w:sz w:val="22"/>
                <w:szCs w:val="22"/>
              </w:rPr>
              <w:t>Waist to Overhead Level Lifting</w:t>
            </w:r>
          </w:p>
        </w:tc>
        <w:tc>
          <w:tcPr>
            <w:tcW w:w="706" w:type="dxa"/>
          </w:tcPr>
          <w:p w14:paraId="4A750814" w14:textId="77777777" w:rsidR="00DD391A" w:rsidRPr="0024406E" w:rsidRDefault="00DD391A" w:rsidP="004D1386">
            <w:pPr>
              <w:jc w:val="center"/>
              <w:rPr>
                <w:rFonts w:ascii="Calibri" w:hAnsi="Calibri"/>
                <w:sz w:val="22"/>
                <w:szCs w:val="22"/>
              </w:rPr>
            </w:pPr>
          </w:p>
        </w:tc>
        <w:tc>
          <w:tcPr>
            <w:tcW w:w="706" w:type="dxa"/>
          </w:tcPr>
          <w:p w14:paraId="06C3CAC6" w14:textId="77777777" w:rsidR="00DD391A" w:rsidRPr="0024406E" w:rsidRDefault="00DD391A" w:rsidP="004D1386">
            <w:pPr>
              <w:jc w:val="center"/>
              <w:rPr>
                <w:rFonts w:ascii="Calibri" w:hAnsi="Calibri"/>
                <w:sz w:val="22"/>
                <w:szCs w:val="22"/>
              </w:rPr>
            </w:pPr>
          </w:p>
        </w:tc>
        <w:tc>
          <w:tcPr>
            <w:tcW w:w="706" w:type="dxa"/>
          </w:tcPr>
          <w:p w14:paraId="2046C9CD" w14:textId="68CAED6D" w:rsidR="00DD391A" w:rsidRPr="0024406E" w:rsidRDefault="0028106E" w:rsidP="004D1386">
            <w:pPr>
              <w:jc w:val="center"/>
              <w:rPr>
                <w:rFonts w:ascii="Calibri" w:hAnsi="Calibri"/>
                <w:sz w:val="22"/>
                <w:szCs w:val="22"/>
              </w:rPr>
            </w:pPr>
            <w:r>
              <w:rPr>
                <w:rFonts w:ascii="Calibri" w:hAnsi="Calibri"/>
                <w:sz w:val="22"/>
                <w:szCs w:val="22"/>
              </w:rPr>
              <w:t>Lim</w:t>
            </w:r>
          </w:p>
        </w:tc>
        <w:tc>
          <w:tcPr>
            <w:tcW w:w="706" w:type="dxa"/>
          </w:tcPr>
          <w:p w14:paraId="56B875F8" w14:textId="77777777" w:rsidR="00DD391A" w:rsidRPr="0024406E" w:rsidRDefault="00DD391A" w:rsidP="004D1386">
            <w:pPr>
              <w:jc w:val="center"/>
              <w:rPr>
                <w:rFonts w:ascii="Calibri" w:hAnsi="Calibri"/>
                <w:sz w:val="22"/>
                <w:szCs w:val="22"/>
              </w:rPr>
            </w:pPr>
          </w:p>
        </w:tc>
        <w:tc>
          <w:tcPr>
            <w:tcW w:w="707" w:type="dxa"/>
          </w:tcPr>
          <w:p w14:paraId="7D928348" w14:textId="77777777" w:rsidR="00DD391A" w:rsidRPr="0024406E" w:rsidRDefault="00DD391A" w:rsidP="004D1386">
            <w:pPr>
              <w:jc w:val="center"/>
              <w:rPr>
                <w:rFonts w:ascii="Calibri" w:hAnsi="Calibri"/>
                <w:sz w:val="22"/>
                <w:szCs w:val="22"/>
              </w:rPr>
            </w:pPr>
          </w:p>
        </w:tc>
        <w:tc>
          <w:tcPr>
            <w:tcW w:w="4479" w:type="dxa"/>
          </w:tcPr>
          <w:p w14:paraId="78C35957" w14:textId="17A074DB" w:rsidR="00DD391A" w:rsidRPr="00F4498C" w:rsidRDefault="0028106E" w:rsidP="00F4498C">
            <w:pPr>
              <w:pStyle w:val="ListParagraph"/>
              <w:numPr>
                <w:ilvl w:val="0"/>
                <w:numId w:val="39"/>
              </w:numPr>
              <w:rPr>
                <w:rFonts w:ascii="Calibri" w:hAnsi="Calibri"/>
                <w:sz w:val="22"/>
                <w:szCs w:val="22"/>
              </w:rPr>
            </w:pPr>
            <w:r w:rsidRPr="00F4498C">
              <w:rPr>
                <w:rFonts w:ascii="Calibri" w:hAnsi="Calibri"/>
                <w:sz w:val="22"/>
                <w:szCs w:val="22"/>
              </w:rPr>
              <w:t>As above</w:t>
            </w:r>
          </w:p>
        </w:tc>
      </w:tr>
      <w:tr w:rsidR="00DD391A" w:rsidRPr="0024406E" w14:paraId="23D9C503" w14:textId="77777777" w:rsidTr="00206420">
        <w:trPr>
          <w:cantSplit/>
          <w:trHeight w:val="539"/>
        </w:trPr>
        <w:tc>
          <w:tcPr>
            <w:tcW w:w="2520" w:type="dxa"/>
          </w:tcPr>
          <w:p w14:paraId="3E52A7E2" w14:textId="77777777" w:rsidR="00DD391A" w:rsidRPr="0024406E" w:rsidRDefault="00DD391A" w:rsidP="004A765D">
            <w:pPr>
              <w:rPr>
                <w:rFonts w:ascii="Calibri" w:hAnsi="Calibri"/>
                <w:b/>
                <w:sz w:val="22"/>
                <w:szCs w:val="22"/>
              </w:rPr>
            </w:pPr>
            <w:r w:rsidRPr="0024406E">
              <w:rPr>
                <w:rFonts w:ascii="Calibri" w:hAnsi="Calibri"/>
                <w:b/>
                <w:sz w:val="22"/>
                <w:szCs w:val="22"/>
              </w:rPr>
              <w:t>Front Carry</w:t>
            </w:r>
          </w:p>
        </w:tc>
        <w:tc>
          <w:tcPr>
            <w:tcW w:w="706" w:type="dxa"/>
          </w:tcPr>
          <w:p w14:paraId="03FF5CA7" w14:textId="77777777" w:rsidR="00DD391A" w:rsidRPr="0024406E" w:rsidRDefault="00DD391A" w:rsidP="004D1386">
            <w:pPr>
              <w:jc w:val="center"/>
              <w:rPr>
                <w:rFonts w:ascii="Calibri" w:hAnsi="Calibri"/>
                <w:sz w:val="22"/>
                <w:szCs w:val="22"/>
              </w:rPr>
            </w:pPr>
          </w:p>
        </w:tc>
        <w:tc>
          <w:tcPr>
            <w:tcW w:w="706" w:type="dxa"/>
          </w:tcPr>
          <w:p w14:paraId="76921415" w14:textId="21F1D9BD" w:rsidR="00DD391A" w:rsidRPr="0024406E" w:rsidRDefault="0044324C" w:rsidP="004D1386">
            <w:pPr>
              <w:jc w:val="center"/>
              <w:rPr>
                <w:rFonts w:ascii="Calibri" w:hAnsi="Calibri"/>
                <w:sz w:val="22"/>
                <w:szCs w:val="22"/>
              </w:rPr>
            </w:pPr>
            <w:r>
              <w:rPr>
                <w:rFonts w:ascii="Calibri" w:hAnsi="Calibri"/>
                <w:sz w:val="22"/>
                <w:szCs w:val="22"/>
              </w:rPr>
              <w:t>H</w:t>
            </w:r>
          </w:p>
        </w:tc>
        <w:tc>
          <w:tcPr>
            <w:tcW w:w="706" w:type="dxa"/>
          </w:tcPr>
          <w:p w14:paraId="5D196A48" w14:textId="50BA0C0F" w:rsidR="00DD391A" w:rsidRPr="0024406E" w:rsidRDefault="0044324C" w:rsidP="004D1386">
            <w:pPr>
              <w:jc w:val="center"/>
              <w:rPr>
                <w:rFonts w:ascii="Calibri" w:hAnsi="Calibri"/>
                <w:sz w:val="22"/>
                <w:szCs w:val="22"/>
              </w:rPr>
            </w:pPr>
            <w:r>
              <w:rPr>
                <w:rFonts w:ascii="Calibri" w:hAnsi="Calibri"/>
                <w:sz w:val="22"/>
                <w:szCs w:val="22"/>
              </w:rPr>
              <w:t>M</w:t>
            </w:r>
          </w:p>
        </w:tc>
        <w:tc>
          <w:tcPr>
            <w:tcW w:w="706" w:type="dxa"/>
          </w:tcPr>
          <w:p w14:paraId="330F215A" w14:textId="77777777" w:rsidR="00DD391A" w:rsidRPr="0024406E" w:rsidRDefault="00DD391A" w:rsidP="004D1386">
            <w:pPr>
              <w:jc w:val="center"/>
              <w:rPr>
                <w:rFonts w:ascii="Calibri" w:hAnsi="Calibri"/>
                <w:sz w:val="22"/>
                <w:szCs w:val="22"/>
              </w:rPr>
            </w:pPr>
          </w:p>
        </w:tc>
        <w:tc>
          <w:tcPr>
            <w:tcW w:w="707" w:type="dxa"/>
          </w:tcPr>
          <w:p w14:paraId="667F4153" w14:textId="77777777" w:rsidR="00DD391A" w:rsidRPr="0024406E" w:rsidRDefault="00DD391A" w:rsidP="004D1386">
            <w:pPr>
              <w:jc w:val="center"/>
              <w:rPr>
                <w:rFonts w:ascii="Calibri" w:hAnsi="Calibri"/>
                <w:sz w:val="22"/>
                <w:szCs w:val="22"/>
              </w:rPr>
            </w:pPr>
          </w:p>
        </w:tc>
        <w:tc>
          <w:tcPr>
            <w:tcW w:w="4479" w:type="dxa"/>
          </w:tcPr>
          <w:p w14:paraId="58C5BE71" w14:textId="77777777" w:rsidR="0028106E" w:rsidRPr="0028106E" w:rsidRDefault="0028106E" w:rsidP="0027041C">
            <w:pPr>
              <w:numPr>
                <w:ilvl w:val="0"/>
                <w:numId w:val="39"/>
              </w:numPr>
              <w:rPr>
                <w:rFonts w:ascii="Calibri" w:hAnsi="Calibri"/>
                <w:sz w:val="22"/>
                <w:szCs w:val="22"/>
              </w:rPr>
            </w:pPr>
            <w:r w:rsidRPr="0028106E">
              <w:rPr>
                <w:rFonts w:ascii="Calibri" w:hAnsi="Calibri"/>
                <w:sz w:val="22"/>
                <w:szCs w:val="22"/>
              </w:rPr>
              <w:t>Heavy level carrying may occur with machinery and appliances such as washing machines and dryers (&gt;44 lbs)</w:t>
            </w:r>
          </w:p>
          <w:p w14:paraId="3527D123" w14:textId="0CC5CB0C" w:rsidR="0028106E" w:rsidRPr="0028106E" w:rsidRDefault="0028106E" w:rsidP="0027041C">
            <w:pPr>
              <w:numPr>
                <w:ilvl w:val="1"/>
                <w:numId w:val="39"/>
              </w:numPr>
              <w:rPr>
                <w:rFonts w:ascii="Calibri" w:hAnsi="Calibri"/>
                <w:sz w:val="22"/>
                <w:szCs w:val="22"/>
              </w:rPr>
            </w:pPr>
            <w:r w:rsidRPr="0028106E">
              <w:rPr>
                <w:rFonts w:ascii="Calibri" w:hAnsi="Calibri"/>
                <w:sz w:val="22"/>
                <w:szCs w:val="22"/>
              </w:rPr>
              <w:t>A laborer or anoth</w:t>
            </w:r>
            <w:r w:rsidR="00EF7C62">
              <w:rPr>
                <w:rFonts w:ascii="Calibri" w:hAnsi="Calibri"/>
                <w:sz w:val="22"/>
                <w:szCs w:val="22"/>
              </w:rPr>
              <w:t>er maintenance staff member can</w:t>
            </w:r>
            <w:r w:rsidR="00707E04">
              <w:rPr>
                <w:rFonts w:ascii="Calibri" w:hAnsi="Calibri"/>
                <w:sz w:val="22"/>
                <w:szCs w:val="22"/>
              </w:rPr>
              <w:t xml:space="preserve"> assist with heavy carrying</w:t>
            </w:r>
            <w:r w:rsidRPr="0028106E">
              <w:rPr>
                <w:rFonts w:ascii="Calibri" w:hAnsi="Calibri"/>
                <w:sz w:val="22"/>
                <w:szCs w:val="22"/>
              </w:rPr>
              <w:t>.</w:t>
            </w:r>
          </w:p>
          <w:p w14:paraId="75644FF7" w14:textId="096B51A4" w:rsidR="00680AFD" w:rsidRPr="00680AFD" w:rsidRDefault="00680AFD" w:rsidP="00680AFD">
            <w:pPr>
              <w:numPr>
                <w:ilvl w:val="0"/>
                <w:numId w:val="39"/>
              </w:numPr>
              <w:rPr>
                <w:rFonts w:ascii="Calibri" w:hAnsi="Calibri"/>
                <w:sz w:val="22"/>
                <w:szCs w:val="22"/>
              </w:rPr>
            </w:pPr>
            <w:r>
              <w:rPr>
                <w:rFonts w:ascii="Calibri" w:hAnsi="Calibri"/>
                <w:sz w:val="22"/>
                <w:szCs w:val="22"/>
              </w:rPr>
              <w:t>Limited</w:t>
            </w:r>
            <w:r w:rsidR="0027041C">
              <w:rPr>
                <w:rFonts w:ascii="Calibri" w:hAnsi="Calibri"/>
                <w:sz w:val="22"/>
                <w:szCs w:val="22"/>
              </w:rPr>
              <w:t xml:space="preserve"> to m</w:t>
            </w:r>
            <w:r w:rsidR="00707E04">
              <w:rPr>
                <w:rFonts w:ascii="Calibri" w:hAnsi="Calibri"/>
                <w:sz w:val="22"/>
                <w:szCs w:val="22"/>
              </w:rPr>
              <w:t>edium level carrying</w:t>
            </w:r>
            <w:r w:rsidR="0027041C" w:rsidRPr="003F2B8A">
              <w:rPr>
                <w:rFonts w:ascii="Calibri" w:hAnsi="Calibri"/>
                <w:sz w:val="22"/>
                <w:szCs w:val="22"/>
              </w:rPr>
              <w:t xml:space="preserve"> may occur with (but not limited to):</w:t>
            </w:r>
          </w:p>
          <w:p w14:paraId="4135F761" w14:textId="67BEEF95" w:rsidR="00680AFD" w:rsidRDefault="00680AFD" w:rsidP="0027041C">
            <w:pPr>
              <w:numPr>
                <w:ilvl w:val="1"/>
                <w:numId w:val="39"/>
              </w:numPr>
              <w:rPr>
                <w:rFonts w:ascii="Calibri" w:hAnsi="Calibri"/>
                <w:sz w:val="22"/>
                <w:szCs w:val="22"/>
              </w:rPr>
            </w:pPr>
            <w:r>
              <w:rPr>
                <w:rFonts w:ascii="Calibri" w:hAnsi="Calibri"/>
                <w:sz w:val="22"/>
                <w:szCs w:val="22"/>
              </w:rPr>
              <w:t>Small hand tools (~1 lbs)</w:t>
            </w:r>
          </w:p>
          <w:p w14:paraId="3DABF7D9" w14:textId="23139488" w:rsidR="0027041C" w:rsidRDefault="0027041C" w:rsidP="0027041C">
            <w:pPr>
              <w:numPr>
                <w:ilvl w:val="1"/>
                <w:numId w:val="39"/>
              </w:numPr>
              <w:rPr>
                <w:rFonts w:ascii="Calibri" w:hAnsi="Calibri"/>
                <w:sz w:val="22"/>
                <w:szCs w:val="22"/>
              </w:rPr>
            </w:pPr>
            <w:proofErr w:type="gramStart"/>
            <w:r w:rsidRPr="003F2B8A">
              <w:rPr>
                <w:rFonts w:ascii="Calibri" w:hAnsi="Calibri"/>
                <w:sz w:val="22"/>
                <w:szCs w:val="22"/>
              </w:rPr>
              <w:t>10 foot</w:t>
            </w:r>
            <w:proofErr w:type="gramEnd"/>
            <w:r w:rsidRPr="003F2B8A">
              <w:rPr>
                <w:rFonts w:ascii="Calibri" w:hAnsi="Calibri"/>
                <w:sz w:val="22"/>
                <w:szCs w:val="22"/>
              </w:rPr>
              <w:t xml:space="preserve"> ladder (30 lbs)</w:t>
            </w:r>
          </w:p>
          <w:p w14:paraId="3AF9FFDE" w14:textId="74E1AA98" w:rsidR="000520EF" w:rsidRPr="0027041C" w:rsidRDefault="0027041C" w:rsidP="0027041C">
            <w:pPr>
              <w:numPr>
                <w:ilvl w:val="1"/>
                <w:numId w:val="39"/>
              </w:numPr>
              <w:rPr>
                <w:rFonts w:ascii="Calibri" w:hAnsi="Calibri"/>
                <w:sz w:val="22"/>
                <w:szCs w:val="22"/>
              </w:rPr>
            </w:pPr>
            <w:r>
              <w:rPr>
                <w:rFonts w:ascii="Calibri" w:hAnsi="Calibri"/>
                <w:sz w:val="22"/>
                <w:szCs w:val="22"/>
              </w:rPr>
              <w:t>Machine parts, such as a motor (~15 lbs)</w:t>
            </w:r>
          </w:p>
        </w:tc>
      </w:tr>
      <w:tr w:rsidR="0028106E" w:rsidRPr="0024406E" w14:paraId="15C2338B" w14:textId="77777777" w:rsidTr="00206420">
        <w:trPr>
          <w:cantSplit/>
          <w:trHeight w:val="431"/>
        </w:trPr>
        <w:tc>
          <w:tcPr>
            <w:tcW w:w="2520" w:type="dxa"/>
          </w:tcPr>
          <w:p w14:paraId="7467C400" w14:textId="77777777" w:rsidR="0028106E" w:rsidRPr="0024406E" w:rsidRDefault="0028106E" w:rsidP="0028106E">
            <w:pPr>
              <w:rPr>
                <w:rFonts w:ascii="Calibri" w:hAnsi="Calibri"/>
                <w:b/>
                <w:sz w:val="22"/>
                <w:szCs w:val="22"/>
              </w:rPr>
            </w:pPr>
            <w:r w:rsidRPr="0024406E">
              <w:rPr>
                <w:rFonts w:ascii="Calibri" w:hAnsi="Calibri"/>
                <w:b/>
                <w:sz w:val="22"/>
                <w:szCs w:val="22"/>
              </w:rPr>
              <w:t>Right</w:t>
            </w:r>
            <w:r>
              <w:rPr>
                <w:rFonts w:ascii="Calibri" w:hAnsi="Calibri"/>
                <w:b/>
                <w:sz w:val="22"/>
                <w:szCs w:val="22"/>
              </w:rPr>
              <w:t xml:space="preserve"> / </w:t>
            </w:r>
            <w:r w:rsidRPr="0024406E">
              <w:rPr>
                <w:rFonts w:ascii="Calibri" w:hAnsi="Calibri"/>
                <w:b/>
                <w:sz w:val="22"/>
                <w:szCs w:val="22"/>
              </w:rPr>
              <w:t>Left-handed Carry</w:t>
            </w:r>
            <w:r>
              <w:rPr>
                <w:rFonts w:ascii="Calibri" w:hAnsi="Calibri"/>
                <w:b/>
                <w:sz w:val="22"/>
                <w:szCs w:val="22"/>
              </w:rPr>
              <w:t xml:space="preserve"> (Dominant Hand)</w:t>
            </w:r>
          </w:p>
        </w:tc>
        <w:tc>
          <w:tcPr>
            <w:tcW w:w="706" w:type="dxa"/>
          </w:tcPr>
          <w:p w14:paraId="4BD731E1" w14:textId="77777777" w:rsidR="0028106E" w:rsidRPr="0024406E" w:rsidRDefault="0028106E" w:rsidP="004D1386">
            <w:pPr>
              <w:jc w:val="center"/>
              <w:rPr>
                <w:rFonts w:ascii="Calibri" w:hAnsi="Calibri"/>
                <w:sz w:val="22"/>
                <w:szCs w:val="22"/>
              </w:rPr>
            </w:pPr>
          </w:p>
        </w:tc>
        <w:tc>
          <w:tcPr>
            <w:tcW w:w="706" w:type="dxa"/>
          </w:tcPr>
          <w:p w14:paraId="19A16493" w14:textId="77777777" w:rsidR="0028106E" w:rsidRPr="0024406E" w:rsidRDefault="0028106E" w:rsidP="004D1386">
            <w:pPr>
              <w:jc w:val="center"/>
              <w:rPr>
                <w:rFonts w:ascii="Calibri" w:hAnsi="Calibri"/>
                <w:sz w:val="22"/>
                <w:szCs w:val="22"/>
              </w:rPr>
            </w:pPr>
          </w:p>
        </w:tc>
        <w:tc>
          <w:tcPr>
            <w:tcW w:w="706" w:type="dxa"/>
          </w:tcPr>
          <w:p w14:paraId="5F9C1B17" w14:textId="312BFBFD" w:rsidR="0028106E" w:rsidRPr="0024406E" w:rsidRDefault="0028106E" w:rsidP="000520EF">
            <w:pPr>
              <w:rPr>
                <w:rFonts w:ascii="Calibri" w:hAnsi="Calibri"/>
                <w:sz w:val="22"/>
                <w:szCs w:val="22"/>
              </w:rPr>
            </w:pPr>
          </w:p>
        </w:tc>
        <w:tc>
          <w:tcPr>
            <w:tcW w:w="706" w:type="dxa"/>
          </w:tcPr>
          <w:p w14:paraId="02C82A56" w14:textId="168F9AB6" w:rsidR="0028106E" w:rsidRPr="0024406E" w:rsidRDefault="0044324C" w:rsidP="004D1386">
            <w:pPr>
              <w:jc w:val="center"/>
              <w:rPr>
                <w:rFonts w:ascii="Calibri" w:hAnsi="Calibri"/>
                <w:sz w:val="22"/>
                <w:szCs w:val="22"/>
              </w:rPr>
            </w:pPr>
            <w:r>
              <w:rPr>
                <w:rFonts w:ascii="Calibri" w:hAnsi="Calibri"/>
                <w:sz w:val="22"/>
                <w:szCs w:val="22"/>
              </w:rPr>
              <w:t>Lim</w:t>
            </w:r>
          </w:p>
        </w:tc>
        <w:tc>
          <w:tcPr>
            <w:tcW w:w="707" w:type="dxa"/>
          </w:tcPr>
          <w:p w14:paraId="540CC4B6" w14:textId="77777777" w:rsidR="0028106E" w:rsidRPr="0024406E" w:rsidRDefault="0028106E" w:rsidP="004D1386">
            <w:pPr>
              <w:jc w:val="center"/>
              <w:rPr>
                <w:rFonts w:ascii="Calibri" w:hAnsi="Calibri"/>
                <w:sz w:val="22"/>
                <w:szCs w:val="22"/>
              </w:rPr>
            </w:pPr>
          </w:p>
        </w:tc>
        <w:tc>
          <w:tcPr>
            <w:tcW w:w="4479" w:type="dxa"/>
          </w:tcPr>
          <w:p w14:paraId="056F0CDF" w14:textId="6B9A7D10" w:rsidR="0028106E" w:rsidRPr="000520EF" w:rsidRDefault="0028106E" w:rsidP="000520EF">
            <w:pPr>
              <w:pStyle w:val="BodyText2"/>
              <w:numPr>
                <w:ilvl w:val="0"/>
                <w:numId w:val="39"/>
              </w:numPr>
              <w:rPr>
                <w:rFonts w:ascii="Calibri" w:hAnsi="Calibri"/>
                <w:sz w:val="22"/>
                <w:szCs w:val="22"/>
              </w:rPr>
            </w:pPr>
            <w:r w:rsidRPr="000520EF">
              <w:rPr>
                <w:rFonts w:ascii="Calibri" w:hAnsi="Calibri"/>
                <w:sz w:val="22"/>
                <w:szCs w:val="22"/>
              </w:rPr>
              <w:t>Limited level carrying may occur with (but not limited to):</w:t>
            </w:r>
          </w:p>
          <w:p w14:paraId="104D68BC" w14:textId="74B5936E" w:rsidR="0028106E" w:rsidRDefault="0028106E" w:rsidP="0028106E">
            <w:pPr>
              <w:pStyle w:val="BodyText2"/>
              <w:numPr>
                <w:ilvl w:val="1"/>
                <w:numId w:val="39"/>
              </w:numPr>
              <w:rPr>
                <w:rFonts w:ascii="Calibri" w:hAnsi="Calibri"/>
                <w:sz w:val="22"/>
                <w:szCs w:val="22"/>
              </w:rPr>
            </w:pPr>
            <w:r w:rsidRPr="006416EE">
              <w:rPr>
                <w:rFonts w:ascii="Calibri" w:hAnsi="Calibri"/>
                <w:sz w:val="22"/>
                <w:szCs w:val="22"/>
              </w:rPr>
              <w:t>Small hand tools (~1 lbs)</w:t>
            </w:r>
          </w:p>
          <w:p w14:paraId="74E5C869" w14:textId="71C4E033" w:rsidR="000520EF" w:rsidRPr="006416EE" w:rsidRDefault="000520EF" w:rsidP="0028106E">
            <w:pPr>
              <w:pStyle w:val="BodyText2"/>
              <w:numPr>
                <w:ilvl w:val="1"/>
                <w:numId w:val="39"/>
              </w:numPr>
              <w:rPr>
                <w:rFonts w:ascii="Calibri" w:hAnsi="Calibri"/>
                <w:sz w:val="22"/>
                <w:szCs w:val="22"/>
              </w:rPr>
            </w:pPr>
            <w:r>
              <w:rPr>
                <w:rFonts w:ascii="Calibri" w:hAnsi="Calibri"/>
                <w:sz w:val="22"/>
                <w:szCs w:val="22"/>
              </w:rPr>
              <w:t>Voltmeter (~1 lbs)</w:t>
            </w:r>
          </w:p>
          <w:p w14:paraId="2846204A" w14:textId="77777777" w:rsidR="0028106E" w:rsidRDefault="0028106E" w:rsidP="0028106E">
            <w:pPr>
              <w:pStyle w:val="BodyText2"/>
              <w:numPr>
                <w:ilvl w:val="1"/>
                <w:numId w:val="39"/>
              </w:numPr>
              <w:rPr>
                <w:rFonts w:ascii="Calibri" w:hAnsi="Calibri"/>
                <w:sz w:val="22"/>
                <w:szCs w:val="22"/>
              </w:rPr>
            </w:pPr>
            <w:r w:rsidRPr="006416EE">
              <w:rPr>
                <w:rFonts w:ascii="Calibri" w:hAnsi="Calibri"/>
                <w:sz w:val="22"/>
                <w:szCs w:val="22"/>
              </w:rPr>
              <w:t>Power drill (4-5 lbs)</w:t>
            </w:r>
          </w:p>
          <w:p w14:paraId="08E35F0D" w14:textId="00FD9BA2" w:rsidR="0028106E" w:rsidRPr="000966CC" w:rsidRDefault="0028106E" w:rsidP="000966CC">
            <w:pPr>
              <w:pStyle w:val="BodyText2"/>
              <w:numPr>
                <w:ilvl w:val="1"/>
                <w:numId w:val="39"/>
              </w:numPr>
              <w:rPr>
                <w:rFonts w:ascii="Calibri" w:hAnsi="Calibri"/>
                <w:sz w:val="22"/>
                <w:szCs w:val="22"/>
              </w:rPr>
            </w:pPr>
            <w:r w:rsidRPr="0028106E">
              <w:rPr>
                <w:rFonts w:ascii="Calibri" w:hAnsi="Calibri"/>
                <w:sz w:val="22"/>
                <w:szCs w:val="22"/>
              </w:rPr>
              <w:t>Rags (&lt; 1 lbs)</w:t>
            </w:r>
          </w:p>
        </w:tc>
      </w:tr>
      <w:tr w:rsidR="0028106E" w:rsidRPr="0024406E" w14:paraId="1EFA4457" w14:textId="77777777" w:rsidTr="00206420">
        <w:trPr>
          <w:cantSplit/>
          <w:trHeight w:val="431"/>
        </w:trPr>
        <w:tc>
          <w:tcPr>
            <w:tcW w:w="2520" w:type="dxa"/>
          </w:tcPr>
          <w:p w14:paraId="5640095A" w14:textId="77777777" w:rsidR="0028106E" w:rsidRPr="0024406E" w:rsidRDefault="0028106E" w:rsidP="0028106E">
            <w:pPr>
              <w:rPr>
                <w:rFonts w:ascii="Calibri" w:hAnsi="Calibri"/>
                <w:b/>
                <w:sz w:val="22"/>
                <w:szCs w:val="22"/>
              </w:rPr>
            </w:pPr>
            <w:r>
              <w:rPr>
                <w:rFonts w:ascii="Calibri" w:hAnsi="Calibri"/>
                <w:b/>
                <w:sz w:val="22"/>
                <w:szCs w:val="22"/>
              </w:rPr>
              <w:t>Shoulder Carry</w:t>
            </w:r>
          </w:p>
        </w:tc>
        <w:tc>
          <w:tcPr>
            <w:tcW w:w="706" w:type="dxa"/>
          </w:tcPr>
          <w:p w14:paraId="71B3A1D3" w14:textId="77777777" w:rsidR="0028106E" w:rsidRPr="0024406E" w:rsidRDefault="0028106E" w:rsidP="004D1386">
            <w:pPr>
              <w:jc w:val="center"/>
              <w:rPr>
                <w:rFonts w:ascii="Calibri" w:hAnsi="Calibri"/>
                <w:sz w:val="22"/>
                <w:szCs w:val="22"/>
              </w:rPr>
            </w:pPr>
          </w:p>
        </w:tc>
        <w:tc>
          <w:tcPr>
            <w:tcW w:w="706" w:type="dxa"/>
          </w:tcPr>
          <w:p w14:paraId="13541D95" w14:textId="5449EA4F" w:rsidR="0028106E" w:rsidRPr="0024406E" w:rsidRDefault="0027041C" w:rsidP="004D1386">
            <w:pPr>
              <w:jc w:val="center"/>
              <w:rPr>
                <w:rFonts w:ascii="Calibri" w:hAnsi="Calibri"/>
                <w:sz w:val="22"/>
                <w:szCs w:val="22"/>
              </w:rPr>
            </w:pPr>
            <w:r>
              <w:rPr>
                <w:rFonts w:ascii="Calibri" w:hAnsi="Calibri"/>
                <w:sz w:val="22"/>
                <w:szCs w:val="22"/>
              </w:rPr>
              <w:t>M</w:t>
            </w:r>
          </w:p>
        </w:tc>
        <w:tc>
          <w:tcPr>
            <w:tcW w:w="706" w:type="dxa"/>
          </w:tcPr>
          <w:p w14:paraId="1CFF8F69" w14:textId="47192819" w:rsidR="0028106E" w:rsidRPr="0024406E" w:rsidRDefault="0028106E" w:rsidP="004D1386">
            <w:pPr>
              <w:jc w:val="center"/>
              <w:rPr>
                <w:rFonts w:ascii="Calibri" w:hAnsi="Calibri"/>
                <w:sz w:val="22"/>
                <w:szCs w:val="22"/>
              </w:rPr>
            </w:pPr>
          </w:p>
        </w:tc>
        <w:tc>
          <w:tcPr>
            <w:tcW w:w="706" w:type="dxa"/>
          </w:tcPr>
          <w:p w14:paraId="132D5E0D" w14:textId="77777777" w:rsidR="0028106E" w:rsidRPr="0024406E" w:rsidRDefault="0028106E" w:rsidP="004D1386">
            <w:pPr>
              <w:jc w:val="center"/>
              <w:rPr>
                <w:rFonts w:ascii="Calibri" w:hAnsi="Calibri"/>
                <w:sz w:val="22"/>
                <w:szCs w:val="22"/>
              </w:rPr>
            </w:pPr>
          </w:p>
        </w:tc>
        <w:tc>
          <w:tcPr>
            <w:tcW w:w="707" w:type="dxa"/>
          </w:tcPr>
          <w:p w14:paraId="4E7DE752" w14:textId="77777777" w:rsidR="0028106E" w:rsidRPr="0024406E" w:rsidRDefault="0028106E" w:rsidP="004D1386">
            <w:pPr>
              <w:jc w:val="center"/>
              <w:rPr>
                <w:rFonts w:ascii="Calibri" w:hAnsi="Calibri"/>
                <w:sz w:val="22"/>
                <w:szCs w:val="22"/>
              </w:rPr>
            </w:pPr>
          </w:p>
        </w:tc>
        <w:tc>
          <w:tcPr>
            <w:tcW w:w="4479" w:type="dxa"/>
          </w:tcPr>
          <w:p w14:paraId="4F202362" w14:textId="3E95AFFA" w:rsidR="0028106E" w:rsidRPr="0024406E" w:rsidRDefault="0028106E" w:rsidP="0028106E">
            <w:pPr>
              <w:pStyle w:val="BodyText2"/>
              <w:numPr>
                <w:ilvl w:val="0"/>
                <w:numId w:val="41"/>
              </w:numPr>
              <w:rPr>
                <w:rFonts w:ascii="Calibri" w:hAnsi="Calibri"/>
                <w:sz w:val="22"/>
                <w:szCs w:val="22"/>
              </w:rPr>
            </w:pPr>
            <w:r>
              <w:rPr>
                <w:rFonts w:ascii="Calibri" w:hAnsi="Calibri"/>
                <w:sz w:val="22"/>
                <w:szCs w:val="22"/>
              </w:rPr>
              <w:t>Medium level carrying may occur when usi</w:t>
            </w:r>
            <w:r w:rsidR="00680AFD">
              <w:rPr>
                <w:rFonts w:ascii="Calibri" w:hAnsi="Calibri"/>
                <w:sz w:val="22"/>
                <w:szCs w:val="22"/>
              </w:rPr>
              <w:t>ng a shoulder strap to carry a</w:t>
            </w:r>
            <w:r>
              <w:rPr>
                <w:rFonts w:ascii="Calibri" w:hAnsi="Calibri"/>
                <w:sz w:val="22"/>
                <w:szCs w:val="22"/>
              </w:rPr>
              <w:t xml:space="preserve"> tool bag</w:t>
            </w:r>
            <w:r w:rsidR="00680AFD">
              <w:rPr>
                <w:rFonts w:ascii="Calibri" w:hAnsi="Calibri"/>
                <w:sz w:val="22"/>
                <w:szCs w:val="22"/>
              </w:rPr>
              <w:t xml:space="preserve"> (up to 25 lbs).</w:t>
            </w:r>
          </w:p>
        </w:tc>
      </w:tr>
      <w:tr w:rsidR="0028106E" w:rsidRPr="0024406E" w14:paraId="4275A8DA" w14:textId="77777777" w:rsidTr="00206420">
        <w:trPr>
          <w:cantSplit/>
        </w:trPr>
        <w:tc>
          <w:tcPr>
            <w:tcW w:w="2520" w:type="dxa"/>
          </w:tcPr>
          <w:p w14:paraId="021C7A00" w14:textId="77777777" w:rsidR="0028106E" w:rsidRDefault="0028106E" w:rsidP="0028106E">
            <w:pPr>
              <w:rPr>
                <w:rFonts w:ascii="Calibri" w:hAnsi="Calibri"/>
                <w:b/>
                <w:sz w:val="22"/>
                <w:szCs w:val="22"/>
              </w:rPr>
            </w:pPr>
            <w:r>
              <w:rPr>
                <w:rFonts w:ascii="Calibri" w:hAnsi="Calibri"/>
                <w:b/>
                <w:sz w:val="22"/>
                <w:szCs w:val="22"/>
              </w:rPr>
              <w:t>Static</w:t>
            </w:r>
          </w:p>
          <w:p w14:paraId="198114EA" w14:textId="77777777" w:rsidR="0028106E" w:rsidRPr="0024406E" w:rsidRDefault="0028106E" w:rsidP="0028106E">
            <w:pPr>
              <w:rPr>
                <w:rFonts w:ascii="Calibri" w:hAnsi="Calibri"/>
                <w:b/>
                <w:sz w:val="22"/>
                <w:szCs w:val="22"/>
              </w:rPr>
            </w:pPr>
            <w:r w:rsidRPr="0024406E">
              <w:rPr>
                <w:rFonts w:ascii="Calibri" w:hAnsi="Calibri"/>
                <w:b/>
                <w:sz w:val="22"/>
                <w:szCs w:val="22"/>
              </w:rPr>
              <w:t>Pushing/Pulling</w:t>
            </w:r>
            <w:r>
              <w:rPr>
                <w:rFonts w:ascii="Calibri" w:hAnsi="Calibri"/>
                <w:b/>
                <w:sz w:val="22"/>
                <w:szCs w:val="22"/>
              </w:rPr>
              <w:t xml:space="preserve"> (Force)</w:t>
            </w:r>
          </w:p>
        </w:tc>
        <w:tc>
          <w:tcPr>
            <w:tcW w:w="706" w:type="dxa"/>
          </w:tcPr>
          <w:p w14:paraId="080C105B" w14:textId="77777777" w:rsidR="0028106E" w:rsidRPr="0024406E" w:rsidRDefault="0028106E" w:rsidP="004D1386">
            <w:pPr>
              <w:jc w:val="center"/>
              <w:rPr>
                <w:rFonts w:ascii="Calibri" w:hAnsi="Calibri"/>
                <w:sz w:val="22"/>
                <w:szCs w:val="22"/>
              </w:rPr>
            </w:pPr>
          </w:p>
        </w:tc>
        <w:tc>
          <w:tcPr>
            <w:tcW w:w="706" w:type="dxa"/>
          </w:tcPr>
          <w:p w14:paraId="51DC3824" w14:textId="77777777" w:rsidR="0028106E" w:rsidRPr="0024406E" w:rsidRDefault="0028106E" w:rsidP="004D1386">
            <w:pPr>
              <w:jc w:val="center"/>
              <w:rPr>
                <w:rFonts w:ascii="Calibri" w:hAnsi="Calibri"/>
                <w:sz w:val="22"/>
                <w:szCs w:val="22"/>
              </w:rPr>
            </w:pPr>
          </w:p>
        </w:tc>
        <w:tc>
          <w:tcPr>
            <w:tcW w:w="706" w:type="dxa"/>
          </w:tcPr>
          <w:p w14:paraId="0862A90E" w14:textId="31E1B78B" w:rsidR="0028106E" w:rsidRPr="0024406E" w:rsidRDefault="004E370B" w:rsidP="004D1386">
            <w:pPr>
              <w:jc w:val="center"/>
              <w:rPr>
                <w:rFonts w:ascii="Calibri" w:hAnsi="Calibri"/>
                <w:sz w:val="22"/>
                <w:szCs w:val="22"/>
              </w:rPr>
            </w:pPr>
            <w:r>
              <w:rPr>
                <w:rFonts w:ascii="Calibri" w:hAnsi="Calibri"/>
                <w:sz w:val="22"/>
                <w:szCs w:val="22"/>
              </w:rPr>
              <w:t>L</w:t>
            </w:r>
          </w:p>
        </w:tc>
        <w:tc>
          <w:tcPr>
            <w:tcW w:w="706" w:type="dxa"/>
          </w:tcPr>
          <w:p w14:paraId="4BFC27BF" w14:textId="52193A26" w:rsidR="0028106E" w:rsidRPr="0024406E" w:rsidRDefault="0028106E" w:rsidP="004D1386">
            <w:pPr>
              <w:jc w:val="center"/>
              <w:rPr>
                <w:rFonts w:ascii="Calibri" w:hAnsi="Calibri"/>
                <w:sz w:val="22"/>
                <w:szCs w:val="22"/>
              </w:rPr>
            </w:pPr>
          </w:p>
        </w:tc>
        <w:tc>
          <w:tcPr>
            <w:tcW w:w="707" w:type="dxa"/>
          </w:tcPr>
          <w:p w14:paraId="238DA3EE" w14:textId="77777777" w:rsidR="0028106E" w:rsidRPr="0024406E" w:rsidRDefault="0028106E" w:rsidP="004D1386">
            <w:pPr>
              <w:jc w:val="center"/>
              <w:rPr>
                <w:rFonts w:ascii="Calibri" w:hAnsi="Calibri"/>
                <w:sz w:val="22"/>
                <w:szCs w:val="22"/>
              </w:rPr>
            </w:pPr>
          </w:p>
        </w:tc>
        <w:tc>
          <w:tcPr>
            <w:tcW w:w="4479" w:type="dxa"/>
          </w:tcPr>
          <w:p w14:paraId="0BD69743" w14:textId="3F16374C" w:rsidR="0028106E" w:rsidRPr="0028106E" w:rsidRDefault="0028106E" w:rsidP="0028106E">
            <w:pPr>
              <w:pStyle w:val="ListParagraph"/>
              <w:numPr>
                <w:ilvl w:val="0"/>
                <w:numId w:val="41"/>
              </w:numPr>
              <w:rPr>
                <w:rFonts w:ascii="Calibri" w:hAnsi="Calibri"/>
                <w:sz w:val="22"/>
                <w:szCs w:val="22"/>
              </w:rPr>
            </w:pPr>
            <w:r w:rsidRPr="0028106E">
              <w:rPr>
                <w:rFonts w:ascii="Calibri" w:hAnsi="Calibri"/>
                <w:sz w:val="22"/>
                <w:szCs w:val="22"/>
              </w:rPr>
              <w:t>Holding fixtures and parts in place during installation.</w:t>
            </w:r>
          </w:p>
        </w:tc>
      </w:tr>
      <w:tr w:rsidR="0028106E" w:rsidRPr="0024406E" w14:paraId="24BDF877" w14:textId="77777777" w:rsidTr="00206420">
        <w:trPr>
          <w:cantSplit/>
        </w:trPr>
        <w:tc>
          <w:tcPr>
            <w:tcW w:w="2520" w:type="dxa"/>
          </w:tcPr>
          <w:p w14:paraId="36DB7FEC" w14:textId="77777777" w:rsidR="0028106E" w:rsidRDefault="0028106E" w:rsidP="0028106E">
            <w:pPr>
              <w:rPr>
                <w:rFonts w:ascii="Calibri" w:hAnsi="Calibri"/>
                <w:b/>
                <w:sz w:val="22"/>
                <w:szCs w:val="22"/>
              </w:rPr>
            </w:pPr>
            <w:r>
              <w:rPr>
                <w:rFonts w:ascii="Calibri" w:hAnsi="Calibri"/>
                <w:b/>
                <w:sz w:val="22"/>
                <w:szCs w:val="22"/>
              </w:rPr>
              <w:t>Dynamic</w:t>
            </w:r>
          </w:p>
          <w:p w14:paraId="1DC75A93" w14:textId="77777777" w:rsidR="0028106E" w:rsidRDefault="0028106E" w:rsidP="0028106E">
            <w:pPr>
              <w:rPr>
                <w:rFonts w:ascii="Calibri" w:hAnsi="Calibri"/>
                <w:b/>
                <w:sz w:val="22"/>
                <w:szCs w:val="22"/>
              </w:rPr>
            </w:pPr>
            <w:r>
              <w:rPr>
                <w:rFonts w:ascii="Calibri" w:hAnsi="Calibri"/>
                <w:b/>
                <w:sz w:val="22"/>
                <w:szCs w:val="22"/>
              </w:rPr>
              <w:t>Pushing/Pulling (Force)</w:t>
            </w:r>
          </w:p>
        </w:tc>
        <w:tc>
          <w:tcPr>
            <w:tcW w:w="706" w:type="dxa"/>
          </w:tcPr>
          <w:p w14:paraId="03EA8B14" w14:textId="77777777" w:rsidR="0028106E" w:rsidRPr="0024406E" w:rsidRDefault="0028106E" w:rsidP="004D1386">
            <w:pPr>
              <w:jc w:val="center"/>
              <w:rPr>
                <w:rFonts w:ascii="Calibri" w:hAnsi="Calibri"/>
                <w:sz w:val="22"/>
                <w:szCs w:val="22"/>
              </w:rPr>
            </w:pPr>
          </w:p>
        </w:tc>
        <w:tc>
          <w:tcPr>
            <w:tcW w:w="706" w:type="dxa"/>
          </w:tcPr>
          <w:p w14:paraId="57E6314A" w14:textId="77777777" w:rsidR="0028106E" w:rsidRPr="0024406E" w:rsidRDefault="0028106E" w:rsidP="004D1386">
            <w:pPr>
              <w:jc w:val="center"/>
              <w:rPr>
                <w:rFonts w:ascii="Calibri" w:hAnsi="Calibri"/>
                <w:sz w:val="22"/>
                <w:szCs w:val="22"/>
              </w:rPr>
            </w:pPr>
          </w:p>
        </w:tc>
        <w:tc>
          <w:tcPr>
            <w:tcW w:w="706" w:type="dxa"/>
          </w:tcPr>
          <w:p w14:paraId="34FDD879" w14:textId="51669B0B" w:rsidR="0028106E" w:rsidRPr="0024406E" w:rsidRDefault="00171123" w:rsidP="004D1386">
            <w:pPr>
              <w:jc w:val="center"/>
              <w:rPr>
                <w:rFonts w:ascii="Calibri" w:hAnsi="Calibri"/>
                <w:sz w:val="22"/>
                <w:szCs w:val="22"/>
              </w:rPr>
            </w:pPr>
            <w:r>
              <w:rPr>
                <w:rFonts w:ascii="Calibri" w:hAnsi="Calibri"/>
                <w:sz w:val="22"/>
                <w:szCs w:val="22"/>
              </w:rPr>
              <w:t>H</w:t>
            </w:r>
          </w:p>
        </w:tc>
        <w:tc>
          <w:tcPr>
            <w:tcW w:w="706" w:type="dxa"/>
          </w:tcPr>
          <w:p w14:paraId="096665B7" w14:textId="77777777" w:rsidR="0028106E" w:rsidRPr="0024406E" w:rsidRDefault="0028106E" w:rsidP="004D1386">
            <w:pPr>
              <w:jc w:val="center"/>
              <w:rPr>
                <w:rFonts w:ascii="Calibri" w:hAnsi="Calibri"/>
                <w:sz w:val="22"/>
                <w:szCs w:val="22"/>
              </w:rPr>
            </w:pPr>
          </w:p>
        </w:tc>
        <w:tc>
          <w:tcPr>
            <w:tcW w:w="707" w:type="dxa"/>
          </w:tcPr>
          <w:p w14:paraId="3858C318" w14:textId="77777777" w:rsidR="0028106E" w:rsidRPr="0024406E" w:rsidRDefault="0028106E" w:rsidP="004D1386">
            <w:pPr>
              <w:jc w:val="center"/>
              <w:rPr>
                <w:rFonts w:ascii="Calibri" w:hAnsi="Calibri"/>
                <w:sz w:val="22"/>
                <w:szCs w:val="22"/>
              </w:rPr>
            </w:pPr>
          </w:p>
        </w:tc>
        <w:tc>
          <w:tcPr>
            <w:tcW w:w="4479" w:type="dxa"/>
          </w:tcPr>
          <w:p w14:paraId="4041509A" w14:textId="1F9FCB47" w:rsidR="0028106E" w:rsidRPr="0028106E" w:rsidRDefault="0028106E" w:rsidP="000520EF">
            <w:pPr>
              <w:pStyle w:val="ListParagraph"/>
              <w:numPr>
                <w:ilvl w:val="0"/>
                <w:numId w:val="41"/>
              </w:numPr>
              <w:rPr>
                <w:rFonts w:ascii="Calibri" w:hAnsi="Calibri"/>
                <w:sz w:val="22"/>
                <w:szCs w:val="22"/>
              </w:rPr>
            </w:pPr>
            <w:r w:rsidRPr="0028106E">
              <w:rPr>
                <w:rFonts w:ascii="Calibri" w:hAnsi="Calibri"/>
                <w:sz w:val="22"/>
                <w:szCs w:val="22"/>
              </w:rPr>
              <w:t xml:space="preserve">Pushing and pulling appliances and machines to access </w:t>
            </w:r>
            <w:r w:rsidR="0048177C">
              <w:rPr>
                <w:rFonts w:ascii="Calibri" w:hAnsi="Calibri"/>
                <w:sz w:val="22"/>
                <w:szCs w:val="22"/>
              </w:rPr>
              <w:t>power lines and</w:t>
            </w:r>
            <w:r w:rsidR="000520EF">
              <w:rPr>
                <w:rFonts w:ascii="Calibri" w:hAnsi="Calibri"/>
                <w:sz w:val="22"/>
                <w:szCs w:val="22"/>
              </w:rPr>
              <w:t xml:space="preserve"> electrica</w:t>
            </w:r>
            <w:r w:rsidR="0048177C">
              <w:rPr>
                <w:rFonts w:ascii="Calibri" w:hAnsi="Calibri"/>
                <w:sz w:val="22"/>
                <w:szCs w:val="22"/>
              </w:rPr>
              <w:t>l components</w:t>
            </w:r>
            <w:r w:rsidRPr="0028106E">
              <w:rPr>
                <w:rFonts w:ascii="Calibri" w:hAnsi="Calibri"/>
                <w:sz w:val="22"/>
                <w:szCs w:val="22"/>
              </w:rPr>
              <w:t>.</w:t>
            </w:r>
          </w:p>
        </w:tc>
      </w:tr>
    </w:tbl>
    <w:p w14:paraId="26F1C2E0" w14:textId="77777777" w:rsidR="00896312" w:rsidRDefault="00896312" w:rsidP="008D5A77">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6"/>
        <w:gridCol w:w="706"/>
        <w:gridCol w:w="706"/>
        <w:gridCol w:w="706"/>
        <w:gridCol w:w="707"/>
        <w:gridCol w:w="4479"/>
      </w:tblGrid>
      <w:tr w:rsidR="00896312" w:rsidRPr="0024406E" w14:paraId="5AE0F5BA" w14:textId="77777777" w:rsidTr="00206420">
        <w:trPr>
          <w:cantSplit/>
        </w:trPr>
        <w:tc>
          <w:tcPr>
            <w:tcW w:w="2520" w:type="dxa"/>
            <w:shd w:val="pct15" w:color="auto" w:fill="FFFFFF"/>
          </w:tcPr>
          <w:p w14:paraId="23CDD675" w14:textId="77777777" w:rsidR="00896312" w:rsidRPr="0024406E" w:rsidRDefault="00896312" w:rsidP="00106425">
            <w:pPr>
              <w:pStyle w:val="Heading1"/>
              <w:rPr>
                <w:rFonts w:ascii="Calibri" w:hAnsi="Calibri"/>
                <w:sz w:val="22"/>
                <w:szCs w:val="22"/>
                <w:lang w:val="en-CA"/>
              </w:rPr>
            </w:pPr>
            <w:r w:rsidRPr="0024406E">
              <w:rPr>
                <w:rFonts w:ascii="Calibri" w:hAnsi="Calibri"/>
                <w:sz w:val="22"/>
                <w:szCs w:val="22"/>
                <w:lang w:val="en-CA"/>
              </w:rPr>
              <w:lastRenderedPageBreak/>
              <w:t>Job Demand</w:t>
            </w:r>
          </w:p>
        </w:tc>
        <w:tc>
          <w:tcPr>
            <w:tcW w:w="3531" w:type="dxa"/>
            <w:gridSpan w:val="5"/>
            <w:shd w:val="pct15" w:color="auto" w:fill="FFFFFF"/>
          </w:tcPr>
          <w:p w14:paraId="2AA8FA22" w14:textId="77777777" w:rsidR="00896312" w:rsidRPr="0024406E" w:rsidRDefault="00896312" w:rsidP="00106425">
            <w:pPr>
              <w:jc w:val="center"/>
              <w:rPr>
                <w:rFonts w:ascii="Calibri" w:hAnsi="Calibri"/>
                <w:b/>
                <w:sz w:val="22"/>
                <w:szCs w:val="22"/>
              </w:rPr>
            </w:pPr>
            <w:r w:rsidRPr="0024406E">
              <w:rPr>
                <w:rFonts w:ascii="Calibri" w:hAnsi="Calibri"/>
                <w:b/>
                <w:sz w:val="22"/>
                <w:szCs w:val="22"/>
              </w:rPr>
              <w:t>Frequency</w:t>
            </w:r>
          </w:p>
        </w:tc>
        <w:tc>
          <w:tcPr>
            <w:tcW w:w="4479" w:type="dxa"/>
            <w:shd w:val="pct15" w:color="auto" w:fill="FFFFFF"/>
          </w:tcPr>
          <w:p w14:paraId="2F90A399" w14:textId="77777777" w:rsidR="00896312" w:rsidRPr="0024406E" w:rsidRDefault="00896312" w:rsidP="00106425">
            <w:pPr>
              <w:pStyle w:val="Heading9"/>
              <w:rPr>
                <w:rFonts w:ascii="Calibri" w:hAnsi="Calibri"/>
                <w:sz w:val="22"/>
                <w:szCs w:val="22"/>
              </w:rPr>
            </w:pPr>
            <w:r w:rsidRPr="0024406E">
              <w:rPr>
                <w:rFonts w:ascii="Calibri" w:hAnsi="Calibri"/>
                <w:sz w:val="22"/>
                <w:szCs w:val="22"/>
              </w:rPr>
              <w:t>Details/Measurements</w:t>
            </w:r>
          </w:p>
        </w:tc>
      </w:tr>
      <w:tr w:rsidR="00896312" w:rsidRPr="0024406E" w14:paraId="4AD275F8" w14:textId="77777777" w:rsidTr="00206420">
        <w:trPr>
          <w:cantSplit/>
        </w:trPr>
        <w:tc>
          <w:tcPr>
            <w:tcW w:w="2520" w:type="dxa"/>
            <w:shd w:val="pct15" w:color="auto" w:fill="FFFFFF"/>
          </w:tcPr>
          <w:p w14:paraId="033FD5E9" w14:textId="77777777" w:rsidR="00896312" w:rsidRPr="0024406E" w:rsidRDefault="00896312" w:rsidP="00106425">
            <w:pPr>
              <w:pStyle w:val="Heading1"/>
              <w:rPr>
                <w:rFonts w:ascii="Calibri" w:hAnsi="Calibri"/>
                <w:sz w:val="22"/>
                <w:szCs w:val="22"/>
                <w:lang w:val="en-CA"/>
              </w:rPr>
            </w:pPr>
          </w:p>
        </w:tc>
        <w:tc>
          <w:tcPr>
            <w:tcW w:w="706" w:type="dxa"/>
            <w:shd w:val="pct15" w:color="auto" w:fill="FFFFFF"/>
          </w:tcPr>
          <w:p w14:paraId="42FE105B" w14:textId="77777777" w:rsidR="00896312" w:rsidRDefault="00896312" w:rsidP="00106425">
            <w:pPr>
              <w:jc w:val="center"/>
              <w:rPr>
                <w:rFonts w:ascii="Calibri" w:hAnsi="Calibri"/>
                <w:b/>
                <w:sz w:val="22"/>
                <w:szCs w:val="22"/>
              </w:rPr>
            </w:pPr>
            <w:r>
              <w:rPr>
                <w:rFonts w:ascii="Calibri" w:hAnsi="Calibri"/>
                <w:b/>
                <w:sz w:val="22"/>
                <w:szCs w:val="22"/>
              </w:rPr>
              <w:t>N/R</w:t>
            </w:r>
          </w:p>
        </w:tc>
        <w:tc>
          <w:tcPr>
            <w:tcW w:w="706" w:type="dxa"/>
            <w:shd w:val="pct15" w:color="auto" w:fill="FFFFFF"/>
          </w:tcPr>
          <w:p w14:paraId="27C63C31" w14:textId="77777777" w:rsidR="00896312" w:rsidRDefault="00896312" w:rsidP="00106425">
            <w:pPr>
              <w:jc w:val="center"/>
              <w:rPr>
                <w:rFonts w:ascii="Calibri" w:hAnsi="Calibri"/>
                <w:b/>
                <w:sz w:val="22"/>
                <w:szCs w:val="22"/>
              </w:rPr>
            </w:pPr>
            <w:r>
              <w:rPr>
                <w:rFonts w:ascii="Calibri" w:hAnsi="Calibri"/>
                <w:b/>
                <w:sz w:val="22"/>
                <w:szCs w:val="22"/>
              </w:rPr>
              <w:t>R</w:t>
            </w:r>
          </w:p>
        </w:tc>
        <w:tc>
          <w:tcPr>
            <w:tcW w:w="706" w:type="dxa"/>
            <w:shd w:val="pct15" w:color="auto" w:fill="FFFFFF"/>
          </w:tcPr>
          <w:p w14:paraId="7AFFF911" w14:textId="77777777" w:rsidR="00896312" w:rsidRDefault="00896312" w:rsidP="00106425">
            <w:pPr>
              <w:jc w:val="center"/>
              <w:rPr>
                <w:rFonts w:ascii="Calibri" w:hAnsi="Calibri"/>
                <w:b/>
                <w:sz w:val="22"/>
                <w:szCs w:val="22"/>
              </w:rPr>
            </w:pPr>
            <w:r>
              <w:rPr>
                <w:rFonts w:ascii="Calibri" w:hAnsi="Calibri"/>
                <w:b/>
                <w:sz w:val="22"/>
                <w:szCs w:val="22"/>
              </w:rPr>
              <w:t>O</w:t>
            </w:r>
          </w:p>
        </w:tc>
        <w:tc>
          <w:tcPr>
            <w:tcW w:w="706" w:type="dxa"/>
            <w:shd w:val="pct15" w:color="auto" w:fill="FFFFFF"/>
          </w:tcPr>
          <w:p w14:paraId="4902F623" w14:textId="77777777" w:rsidR="00896312" w:rsidDel="00DD391A" w:rsidRDefault="00896312" w:rsidP="00106425">
            <w:pPr>
              <w:jc w:val="center"/>
              <w:rPr>
                <w:rFonts w:ascii="Calibri" w:hAnsi="Calibri"/>
                <w:b/>
                <w:sz w:val="22"/>
                <w:szCs w:val="22"/>
              </w:rPr>
            </w:pPr>
            <w:r>
              <w:rPr>
                <w:rFonts w:ascii="Calibri" w:hAnsi="Calibri"/>
                <w:b/>
                <w:sz w:val="22"/>
                <w:szCs w:val="22"/>
              </w:rPr>
              <w:t>F</w:t>
            </w:r>
          </w:p>
        </w:tc>
        <w:tc>
          <w:tcPr>
            <w:tcW w:w="707" w:type="dxa"/>
            <w:shd w:val="pct15" w:color="auto" w:fill="FFFFFF"/>
          </w:tcPr>
          <w:p w14:paraId="11A98B63" w14:textId="77777777" w:rsidR="00896312" w:rsidRPr="0024406E" w:rsidRDefault="00896312" w:rsidP="00106425">
            <w:pPr>
              <w:jc w:val="center"/>
              <w:rPr>
                <w:rFonts w:ascii="Calibri" w:hAnsi="Calibri"/>
                <w:b/>
                <w:sz w:val="22"/>
                <w:szCs w:val="22"/>
              </w:rPr>
            </w:pPr>
            <w:r>
              <w:rPr>
                <w:rFonts w:ascii="Calibri" w:hAnsi="Calibri"/>
                <w:b/>
                <w:sz w:val="22"/>
                <w:szCs w:val="22"/>
              </w:rPr>
              <w:t>C</w:t>
            </w:r>
          </w:p>
        </w:tc>
        <w:tc>
          <w:tcPr>
            <w:tcW w:w="4479" w:type="dxa"/>
            <w:shd w:val="pct15" w:color="auto" w:fill="FFFFFF"/>
          </w:tcPr>
          <w:p w14:paraId="3055134E" w14:textId="77777777" w:rsidR="00896312" w:rsidRPr="0024406E" w:rsidRDefault="00896312" w:rsidP="00106425">
            <w:pPr>
              <w:pStyle w:val="Heading9"/>
              <w:rPr>
                <w:rFonts w:ascii="Calibri" w:hAnsi="Calibri"/>
                <w:sz w:val="22"/>
                <w:szCs w:val="22"/>
              </w:rPr>
            </w:pPr>
          </w:p>
        </w:tc>
      </w:tr>
      <w:tr w:rsidR="00896312" w:rsidRPr="0024406E" w14:paraId="55CB1B35" w14:textId="77777777" w:rsidTr="00206420">
        <w:trPr>
          <w:cantSplit/>
        </w:trPr>
        <w:tc>
          <w:tcPr>
            <w:tcW w:w="10530" w:type="dxa"/>
            <w:gridSpan w:val="7"/>
            <w:shd w:val="pct15" w:color="auto" w:fill="FFFFFF"/>
          </w:tcPr>
          <w:p w14:paraId="070494BF" w14:textId="77777777" w:rsidR="00896312" w:rsidRPr="0024406E" w:rsidRDefault="00896312" w:rsidP="00106425">
            <w:pPr>
              <w:pStyle w:val="Heading2"/>
              <w:tabs>
                <w:tab w:val="clear" w:pos="372"/>
                <w:tab w:val="clear" w:pos="1092"/>
              </w:tabs>
              <w:rPr>
                <w:rFonts w:ascii="Calibri" w:hAnsi="Calibri"/>
                <w:sz w:val="22"/>
                <w:szCs w:val="22"/>
                <w:lang w:val="en-CA"/>
              </w:rPr>
            </w:pPr>
            <w:r w:rsidRPr="0024406E">
              <w:rPr>
                <w:rFonts w:ascii="Calibri" w:hAnsi="Calibri"/>
                <w:sz w:val="22"/>
                <w:szCs w:val="22"/>
                <w:lang w:val="en-CA"/>
              </w:rPr>
              <w:t>Upper Extremity Work:</w:t>
            </w:r>
          </w:p>
        </w:tc>
      </w:tr>
      <w:tr w:rsidR="00F35EC0" w:rsidRPr="0024406E" w14:paraId="47F9A7D5" w14:textId="77777777" w:rsidTr="00206420">
        <w:trPr>
          <w:cantSplit/>
        </w:trPr>
        <w:tc>
          <w:tcPr>
            <w:tcW w:w="2520" w:type="dxa"/>
          </w:tcPr>
          <w:p w14:paraId="6BDFA674" w14:textId="77777777" w:rsidR="00F35EC0" w:rsidRPr="0024406E" w:rsidRDefault="00F35EC0" w:rsidP="00F35EC0">
            <w:pPr>
              <w:rPr>
                <w:rFonts w:ascii="Calibri" w:hAnsi="Calibri"/>
                <w:b/>
                <w:sz w:val="22"/>
                <w:szCs w:val="22"/>
              </w:rPr>
            </w:pPr>
            <w:r>
              <w:rPr>
                <w:rFonts w:ascii="Calibri" w:hAnsi="Calibri"/>
                <w:b/>
                <w:sz w:val="22"/>
                <w:szCs w:val="22"/>
              </w:rPr>
              <w:t xml:space="preserve">Hand </w:t>
            </w:r>
            <w:r w:rsidRPr="0024406E">
              <w:rPr>
                <w:rFonts w:ascii="Calibri" w:hAnsi="Calibri"/>
                <w:b/>
                <w:sz w:val="22"/>
                <w:szCs w:val="22"/>
              </w:rPr>
              <w:t>Gripping</w:t>
            </w:r>
          </w:p>
        </w:tc>
        <w:tc>
          <w:tcPr>
            <w:tcW w:w="706" w:type="dxa"/>
          </w:tcPr>
          <w:p w14:paraId="7E01A70C" w14:textId="77777777" w:rsidR="00F35EC0" w:rsidRPr="0024406E" w:rsidRDefault="00F35EC0" w:rsidP="004D1386">
            <w:pPr>
              <w:jc w:val="center"/>
              <w:rPr>
                <w:rFonts w:ascii="Calibri" w:hAnsi="Calibri"/>
                <w:sz w:val="22"/>
                <w:szCs w:val="22"/>
              </w:rPr>
            </w:pPr>
          </w:p>
        </w:tc>
        <w:tc>
          <w:tcPr>
            <w:tcW w:w="706" w:type="dxa"/>
          </w:tcPr>
          <w:p w14:paraId="207281C1" w14:textId="77777777" w:rsidR="00F35EC0" w:rsidRPr="0024406E" w:rsidRDefault="00F35EC0" w:rsidP="004D1386">
            <w:pPr>
              <w:jc w:val="center"/>
              <w:rPr>
                <w:rFonts w:ascii="Calibri" w:hAnsi="Calibri"/>
                <w:sz w:val="22"/>
                <w:szCs w:val="22"/>
              </w:rPr>
            </w:pPr>
          </w:p>
        </w:tc>
        <w:tc>
          <w:tcPr>
            <w:tcW w:w="706" w:type="dxa"/>
          </w:tcPr>
          <w:p w14:paraId="63E88F78" w14:textId="77777777" w:rsidR="00F35EC0" w:rsidRPr="0024406E" w:rsidRDefault="00F35EC0" w:rsidP="004D1386">
            <w:pPr>
              <w:jc w:val="center"/>
              <w:rPr>
                <w:rFonts w:ascii="Calibri" w:hAnsi="Calibri"/>
                <w:sz w:val="22"/>
                <w:szCs w:val="22"/>
              </w:rPr>
            </w:pPr>
          </w:p>
        </w:tc>
        <w:tc>
          <w:tcPr>
            <w:tcW w:w="706" w:type="dxa"/>
          </w:tcPr>
          <w:p w14:paraId="6BD4DDEF" w14:textId="045877AE" w:rsidR="00F35EC0" w:rsidRPr="0024406E" w:rsidRDefault="00F35EC0" w:rsidP="004D1386">
            <w:pPr>
              <w:jc w:val="center"/>
              <w:rPr>
                <w:rFonts w:ascii="Calibri" w:hAnsi="Calibri"/>
                <w:sz w:val="22"/>
                <w:szCs w:val="22"/>
              </w:rPr>
            </w:pPr>
            <w:r>
              <w:rPr>
                <w:rFonts w:ascii="Calibri" w:hAnsi="Calibri"/>
                <w:sz w:val="22"/>
                <w:szCs w:val="22"/>
              </w:rPr>
              <w:t>X</w:t>
            </w:r>
          </w:p>
        </w:tc>
        <w:tc>
          <w:tcPr>
            <w:tcW w:w="707" w:type="dxa"/>
          </w:tcPr>
          <w:p w14:paraId="605316E1" w14:textId="77777777" w:rsidR="00F35EC0" w:rsidRPr="0024406E" w:rsidRDefault="00F35EC0" w:rsidP="004D1386">
            <w:pPr>
              <w:jc w:val="center"/>
              <w:rPr>
                <w:rFonts w:ascii="Calibri" w:hAnsi="Calibri"/>
                <w:sz w:val="22"/>
                <w:szCs w:val="22"/>
              </w:rPr>
            </w:pPr>
          </w:p>
        </w:tc>
        <w:tc>
          <w:tcPr>
            <w:tcW w:w="4479" w:type="dxa"/>
          </w:tcPr>
          <w:p w14:paraId="153C7784" w14:textId="77777777" w:rsidR="00F35EC0" w:rsidRPr="008748F7" w:rsidRDefault="00F35EC0" w:rsidP="00F35EC0">
            <w:pPr>
              <w:pStyle w:val="ListParagraph"/>
              <w:numPr>
                <w:ilvl w:val="0"/>
                <w:numId w:val="39"/>
              </w:numPr>
              <w:rPr>
                <w:rFonts w:ascii="Calibri" w:hAnsi="Calibri"/>
                <w:sz w:val="22"/>
                <w:szCs w:val="22"/>
              </w:rPr>
            </w:pPr>
            <w:r w:rsidRPr="008748F7">
              <w:rPr>
                <w:rFonts w:ascii="Calibri" w:hAnsi="Calibri"/>
                <w:sz w:val="22"/>
                <w:szCs w:val="22"/>
              </w:rPr>
              <w:t>When lifting and carrying.</w:t>
            </w:r>
          </w:p>
          <w:p w14:paraId="3FE81217" w14:textId="58A6354B" w:rsidR="00F35EC0" w:rsidRDefault="0048177C" w:rsidP="00F35EC0">
            <w:pPr>
              <w:pStyle w:val="ListParagraph"/>
              <w:numPr>
                <w:ilvl w:val="0"/>
                <w:numId w:val="39"/>
              </w:numPr>
              <w:rPr>
                <w:rFonts w:ascii="Calibri" w:hAnsi="Calibri"/>
                <w:sz w:val="22"/>
                <w:szCs w:val="22"/>
              </w:rPr>
            </w:pPr>
            <w:r>
              <w:rPr>
                <w:rFonts w:ascii="Calibri" w:hAnsi="Calibri"/>
                <w:sz w:val="22"/>
                <w:szCs w:val="22"/>
              </w:rPr>
              <w:t>When using tools to install and repair electrical components</w:t>
            </w:r>
            <w:r w:rsidR="00F35EC0" w:rsidRPr="008748F7">
              <w:rPr>
                <w:rFonts w:ascii="Calibri" w:hAnsi="Calibri"/>
                <w:sz w:val="22"/>
                <w:szCs w:val="22"/>
              </w:rPr>
              <w:t>.</w:t>
            </w:r>
          </w:p>
          <w:p w14:paraId="6EA195B8" w14:textId="2A66AC2D" w:rsidR="00F35EC0" w:rsidRPr="00F35EC0" w:rsidRDefault="00F35EC0" w:rsidP="00F35EC0">
            <w:pPr>
              <w:pStyle w:val="ListParagraph"/>
              <w:numPr>
                <w:ilvl w:val="0"/>
                <w:numId w:val="39"/>
              </w:numPr>
              <w:rPr>
                <w:rFonts w:ascii="Calibri" w:hAnsi="Calibri"/>
                <w:sz w:val="22"/>
                <w:szCs w:val="22"/>
              </w:rPr>
            </w:pPr>
            <w:r w:rsidRPr="00F35EC0">
              <w:rPr>
                <w:rFonts w:ascii="Calibri" w:hAnsi="Calibri"/>
                <w:sz w:val="22"/>
                <w:szCs w:val="22"/>
              </w:rPr>
              <w:t>When driving.</w:t>
            </w:r>
          </w:p>
        </w:tc>
      </w:tr>
      <w:tr w:rsidR="00F35EC0" w:rsidRPr="0024406E" w14:paraId="6B04CEEC" w14:textId="77777777" w:rsidTr="00206420">
        <w:trPr>
          <w:cantSplit/>
        </w:trPr>
        <w:tc>
          <w:tcPr>
            <w:tcW w:w="2520" w:type="dxa"/>
          </w:tcPr>
          <w:p w14:paraId="4FA8771C" w14:textId="77777777" w:rsidR="00F35EC0" w:rsidRPr="0024406E" w:rsidRDefault="00F35EC0" w:rsidP="00F35EC0">
            <w:pPr>
              <w:rPr>
                <w:rFonts w:ascii="Calibri" w:hAnsi="Calibri"/>
                <w:b/>
                <w:sz w:val="22"/>
                <w:szCs w:val="22"/>
              </w:rPr>
            </w:pPr>
            <w:r>
              <w:rPr>
                <w:rFonts w:ascii="Calibri" w:hAnsi="Calibri"/>
                <w:b/>
                <w:sz w:val="22"/>
                <w:szCs w:val="22"/>
              </w:rPr>
              <w:t>Pinch Gripping</w:t>
            </w:r>
          </w:p>
        </w:tc>
        <w:tc>
          <w:tcPr>
            <w:tcW w:w="706" w:type="dxa"/>
          </w:tcPr>
          <w:p w14:paraId="0CEE5A1F" w14:textId="77777777" w:rsidR="00F35EC0" w:rsidRPr="0024406E" w:rsidRDefault="00F35EC0" w:rsidP="004D1386">
            <w:pPr>
              <w:jc w:val="center"/>
              <w:rPr>
                <w:rFonts w:ascii="Calibri" w:hAnsi="Calibri"/>
                <w:sz w:val="22"/>
                <w:szCs w:val="22"/>
              </w:rPr>
            </w:pPr>
          </w:p>
        </w:tc>
        <w:tc>
          <w:tcPr>
            <w:tcW w:w="706" w:type="dxa"/>
          </w:tcPr>
          <w:p w14:paraId="2F040EC9" w14:textId="77777777" w:rsidR="00F35EC0" w:rsidRPr="0024406E" w:rsidRDefault="00F35EC0" w:rsidP="004D1386">
            <w:pPr>
              <w:jc w:val="center"/>
              <w:rPr>
                <w:rFonts w:ascii="Calibri" w:hAnsi="Calibri"/>
                <w:sz w:val="22"/>
                <w:szCs w:val="22"/>
              </w:rPr>
            </w:pPr>
          </w:p>
        </w:tc>
        <w:tc>
          <w:tcPr>
            <w:tcW w:w="706" w:type="dxa"/>
          </w:tcPr>
          <w:p w14:paraId="49B7FF59" w14:textId="77777777" w:rsidR="00F35EC0" w:rsidRPr="0024406E" w:rsidRDefault="00F35EC0" w:rsidP="004D1386">
            <w:pPr>
              <w:jc w:val="center"/>
              <w:rPr>
                <w:rFonts w:ascii="Calibri" w:hAnsi="Calibri"/>
                <w:sz w:val="22"/>
                <w:szCs w:val="22"/>
              </w:rPr>
            </w:pPr>
          </w:p>
        </w:tc>
        <w:tc>
          <w:tcPr>
            <w:tcW w:w="706" w:type="dxa"/>
          </w:tcPr>
          <w:p w14:paraId="32CBDA5E" w14:textId="2E656ECD" w:rsidR="00F35EC0" w:rsidRPr="0024406E" w:rsidRDefault="00F35EC0" w:rsidP="004D1386">
            <w:pPr>
              <w:jc w:val="center"/>
              <w:rPr>
                <w:rFonts w:ascii="Calibri" w:hAnsi="Calibri"/>
                <w:sz w:val="22"/>
                <w:szCs w:val="22"/>
              </w:rPr>
            </w:pPr>
            <w:r>
              <w:rPr>
                <w:rFonts w:ascii="Calibri" w:hAnsi="Calibri"/>
                <w:sz w:val="22"/>
                <w:szCs w:val="22"/>
              </w:rPr>
              <w:t>X</w:t>
            </w:r>
          </w:p>
        </w:tc>
        <w:tc>
          <w:tcPr>
            <w:tcW w:w="707" w:type="dxa"/>
          </w:tcPr>
          <w:p w14:paraId="5185043D" w14:textId="77777777" w:rsidR="00F35EC0" w:rsidRPr="0024406E" w:rsidRDefault="00F35EC0" w:rsidP="004D1386">
            <w:pPr>
              <w:jc w:val="center"/>
              <w:rPr>
                <w:rFonts w:ascii="Calibri" w:hAnsi="Calibri"/>
                <w:sz w:val="22"/>
                <w:szCs w:val="22"/>
              </w:rPr>
            </w:pPr>
          </w:p>
        </w:tc>
        <w:tc>
          <w:tcPr>
            <w:tcW w:w="4479" w:type="dxa"/>
          </w:tcPr>
          <w:p w14:paraId="590C1594" w14:textId="1540F245" w:rsidR="00F35EC0" w:rsidRDefault="00F35EC0" w:rsidP="00F35EC0">
            <w:pPr>
              <w:pStyle w:val="ListParagraph"/>
              <w:numPr>
                <w:ilvl w:val="0"/>
                <w:numId w:val="39"/>
              </w:numPr>
              <w:rPr>
                <w:rFonts w:ascii="Calibri" w:hAnsi="Calibri"/>
                <w:sz w:val="22"/>
                <w:szCs w:val="22"/>
              </w:rPr>
            </w:pPr>
            <w:r>
              <w:rPr>
                <w:rFonts w:ascii="Calibri" w:hAnsi="Calibri"/>
                <w:sz w:val="22"/>
                <w:szCs w:val="22"/>
              </w:rPr>
              <w:t>Gripping small parts when</w:t>
            </w:r>
            <w:r w:rsidR="0048177C">
              <w:rPr>
                <w:rFonts w:ascii="Calibri" w:hAnsi="Calibri"/>
                <w:sz w:val="22"/>
                <w:szCs w:val="22"/>
              </w:rPr>
              <w:t xml:space="preserve"> performing installations or repairs</w:t>
            </w:r>
            <w:r>
              <w:rPr>
                <w:rFonts w:ascii="Calibri" w:hAnsi="Calibri"/>
                <w:sz w:val="22"/>
                <w:szCs w:val="22"/>
              </w:rPr>
              <w:t>.</w:t>
            </w:r>
          </w:p>
          <w:p w14:paraId="77008BEC" w14:textId="2EE31792" w:rsidR="00F35EC0" w:rsidRPr="00F35EC0" w:rsidRDefault="00F35EC0" w:rsidP="00F35EC0">
            <w:pPr>
              <w:pStyle w:val="ListParagraph"/>
              <w:numPr>
                <w:ilvl w:val="0"/>
                <w:numId w:val="39"/>
              </w:numPr>
              <w:rPr>
                <w:rFonts w:ascii="Calibri" w:hAnsi="Calibri"/>
                <w:sz w:val="22"/>
                <w:szCs w:val="22"/>
              </w:rPr>
            </w:pPr>
            <w:r w:rsidRPr="00F35EC0">
              <w:rPr>
                <w:rFonts w:ascii="Calibri" w:hAnsi="Calibri"/>
                <w:sz w:val="22"/>
                <w:szCs w:val="22"/>
              </w:rPr>
              <w:t>When using a pen to complete paperwork.</w:t>
            </w:r>
          </w:p>
        </w:tc>
      </w:tr>
      <w:tr w:rsidR="00F35EC0" w:rsidRPr="0024406E" w14:paraId="726ECA0F" w14:textId="77777777" w:rsidTr="00206420">
        <w:trPr>
          <w:cantSplit/>
          <w:trHeight w:val="494"/>
        </w:trPr>
        <w:tc>
          <w:tcPr>
            <w:tcW w:w="2520" w:type="dxa"/>
          </w:tcPr>
          <w:p w14:paraId="32832D0B" w14:textId="77777777" w:rsidR="00F35EC0" w:rsidRPr="0024406E" w:rsidRDefault="00F35EC0" w:rsidP="00F35EC0">
            <w:pPr>
              <w:rPr>
                <w:rFonts w:ascii="Calibri" w:hAnsi="Calibri"/>
                <w:b/>
                <w:sz w:val="22"/>
                <w:szCs w:val="22"/>
              </w:rPr>
            </w:pPr>
            <w:r w:rsidRPr="0024406E">
              <w:rPr>
                <w:rFonts w:ascii="Calibri" w:hAnsi="Calibri"/>
                <w:b/>
                <w:sz w:val="22"/>
                <w:szCs w:val="22"/>
              </w:rPr>
              <w:t>Upper Extremity Coordination</w:t>
            </w:r>
          </w:p>
        </w:tc>
        <w:tc>
          <w:tcPr>
            <w:tcW w:w="706" w:type="dxa"/>
          </w:tcPr>
          <w:p w14:paraId="6D63DBD4" w14:textId="77777777" w:rsidR="00F35EC0" w:rsidRPr="0024406E" w:rsidRDefault="00F35EC0" w:rsidP="004D1386">
            <w:pPr>
              <w:jc w:val="center"/>
              <w:rPr>
                <w:rFonts w:ascii="Calibri" w:hAnsi="Calibri"/>
                <w:sz w:val="22"/>
                <w:szCs w:val="22"/>
              </w:rPr>
            </w:pPr>
          </w:p>
        </w:tc>
        <w:tc>
          <w:tcPr>
            <w:tcW w:w="706" w:type="dxa"/>
          </w:tcPr>
          <w:p w14:paraId="2AF5563E" w14:textId="77777777" w:rsidR="00F35EC0" w:rsidRPr="0024406E" w:rsidRDefault="00F35EC0" w:rsidP="004D1386">
            <w:pPr>
              <w:jc w:val="center"/>
              <w:rPr>
                <w:rFonts w:ascii="Calibri" w:hAnsi="Calibri"/>
                <w:sz w:val="22"/>
                <w:szCs w:val="22"/>
              </w:rPr>
            </w:pPr>
          </w:p>
        </w:tc>
        <w:tc>
          <w:tcPr>
            <w:tcW w:w="706" w:type="dxa"/>
          </w:tcPr>
          <w:p w14:paraId="20FA56AD" w14:textId="77777777" w:rsidR="00F35EC0" w:rsidRPr="0024406E" w:rsidRDefault="00F35EC0" w:rsidP="004D1386">
            <w:pPr>
              <w:jc w:val="center"/>
              <w:rPr>
                <w:rFonts w:ascii="Calibri" w:hAnsi="Calibri"/>
                <w:sz w:val="22"/>
                <w:szCs w:val="22"/>
              </w:rPr>
            </w:pPr>
          </w:p>
        </w:tc>
        <w:tc>
          <w:tcPr>
            <w:tcW w:w="706" w:type="dxa"/>
          </w:tcPr>
          <w:p w14:paraId="3EDBEFA2" w14:textId="251193F2" w:rsidR="00F35EC0" w:rsidRPr="0024406E" w:rsidRDefault="00F35EC0" w:rsidP="004D1386">
            <w:pPr>
              <w:jc w:val="center"/>
              <w:rPr>
                <w:rFonts w:ascii="Calibri" w:hAnsi="Calibri"/>
                <w:sz w:val="22"/>
                <w:szCs w:val="22"/>
              </w:rPr>
            </w:pPr>
            <w:r>
              <w:rPr>
                <w:rFonts w:ascii="Calibri" w:hAnsi="Calibri"/>
                <w:sz w:val="22"/>
                <w:szCs w:val="22"/>
              </w:rPr>
              <w:t>X</w:t>
            </w:r>
          </w:p>
        </w:tc>
        <w:tc>
          <w:tcPr>
            <w:tcW w:w="707" w:type="dxa"/>
          </w:tcPr>
          <w:p w14:paraId="1684E9F4" w14:textId="77777777" w:rsidR="00F35EC0" w:rsidRPr="0024406E" w:rsidRDefault="00F35EC0" w:rsidP="004D1386">
            <w:pPr>
              <w:jc w:val="center"/>
              <w:rPr>
                <w:rFonts w:ascii="Calibri" w:hAnsi="Calibri"/>
                <w:sz w:val="22"/>
                <w:szCs w:val="22"/>
              </w:rPr>
            </w:pPr>
          </w:p>
        </w:tc>
        <w:tc>
          <w:tcPr>
            <w:tcW w:w="4479" w:type="dxa"/>
          </w:tcPr>
          <w:p w14:paraId="6F166812" w14:textId="77777777" w:rsidR="00F35EC0" w:rsidRPr="008748F7" w:rsidRDefault="00F35EC0" w:rsidP="00F35EC0">
            <w:pPr>
              <w:pStyle w:val="ListParagraph"/>
              <w:numPr>
                <w:ilvl w:val="0"/>
                <w:numId w:val="39"/>
              </w:numPr>
              <w:rPr>
                <w:rFonts w:ascii="Calibri" w:hAnsi="Calibri"/>
                <w:sz w:val="22"/>
                <w:szCs w:val="22"/>
              </w:rPr>
            </w:pPr>
            <w:r w:rsidRPr="008748F7">
              <w:rPr>
                <w:rFonts w:ascii="Calibri" w:hAnsi="Calibri"/>
                <w:sz w:val="22"/>
                <w:szCs w:val="22"/>
              </w:rPr>
              <w:t>When lifting and carrying.</w:t>
            </w:r>
          </w:p>
          <w:p w14:paraId="6514B15E" w14:textId="77777777" w:rsidR="0048177C" w:rsidRDefault="0048177C" w:rsidP="0048177C">
            <w:pPr>
              <w:pStyle w:val="ListParagraph"/>
              <w:numPr>
                <w:ilvl w:val="0"/>
                <w:numId w:val="39"/>
              </w:numPr>
              <w:rPr>
                <w:rFonts w:ascii="Calibri" w:hAnsi="Calibri"/>
                <w:sz w:val="22"/>
                <w:szCs w:val="22"/>
              </w:rPr>
            </w:pPr>
            <w:r>
              <w:rPr>
                <w:rFonts w:ascii="Calibri" w:hAnsi="Calibri"/>
                <w:sz w:val="22"/>
                <w:szCs w:val="22"/>
              </w:rPr>
              <w:t>When using tools to install and repair electrical components</w:t>
            </w:r>
            <w:r w:rsidRPr="008748F7">
              <w:rPr>
                <w:rFonts w:ascii="Calibri" w:hAnsi="Calibri"/>
                <w:sz w:val="22"/>
                <w:szCs w:val="22"/>
              </w:rPr>
              <w:t>.</w:t>
            </w:r>
          </w:p>
          <w:p w14:paraId="040FEFCA" w14:textId="1F56E3D4" w:rsidR="00F35EC0" w:rsidRPr="00F35EC0" w:rsidRDefault="00F35EC0" w:rsidP="00F35EC0">
            <w:pPr>
              <w:pStyle w:val="ListParagraph"/>
              <w:numPr>
                <w:ilvl w:val="0"/>
                <w:numId w:val="39"/>
              </w:numPr>
              <w:rPr>
                <w:rFonts w:ascii="Calibri" w:hAnsi="Calibri"/>
                <w:sz w:val="22"/>
                <w:szCs w:val="22"/>
              </w:rPr>
            </w:pPr>
            <w:r w:rsidRPr="00F35EC0">
              <w:rPr>
                <w:rFonts w:ascii="Calibri" w:hAnsi="Calibri"/>
                <w:sz w:val="22"/>
                <w:szCs w:val="22"/>
              </w:rPr>
              <w:t>When driving.</w:t>
            </w:r>
          </w:p>
        </w:tc>
      </w:tr>
      <w:tr w:rsidR="00F35EC0" w:rsidRPr="0024406E" w14:paraId="12AA8EF3" w14:textId="77777777" w:rsidTr="00206420">
        <w:trPr>
          <w:cantSplit/>
          <w:trHeight w:val="494"/>
        </w:trPr>
        <w:tc>
          <w:tcPr>
            <w:tcW w:w="2520" w:type="dxa"/>
          </w:tcPr>
          <w:p w14:paraId="1F4A8BB3" w14:textId="77777777" w:rsidR="00F35EC0" w:rsidRPr="0024406E" w:rsidRDefault="00F35EC0" w:rsidP="00F35EC0">
            <w:pPr>
              <w:rPr>
                <w:rFonts w:ascii="Calibri" w:hAnsi="Calibri"/>
                <w:b/>
                <w:sz w:val="22"/>
                <w:szCs w:val="22"/>
              </w:rPr>
            </w:pPr>
            <w:r w:rsidRPr="0024406E">
              <w:rPr>
                <w:rFonts w:ascii="Calibri" w:hAnsi="Calibri"/>
                <w:b/>
                <w:sz w:val="22"/>
                <w:szCs w:val="22"/>
              </w:rPr>
              <w:t>Reaching Forward</w:t>
            </w:r>
          </w:p>
        </w:tc>
        <w:tc>
          <w:tcPr>
            <w:tcW w:w="706" w:type="dxa"/>
          </w:tcPr>
          <w:p w14:paraId="09DE1B63" w14:textId="77777777" w:rsidR="00F35EC0" w:rsidRPr="0024406E" w:rsidRDefault="00F35EC0" w:rsidP="004D1386">
            <w:pPr>
              <w:jc w:val="center"/>
              <w:rPr>
                <w:rFonts w:ascii="Calibri" w:hAnsi="Calibri"/>
                <w:sz w:val="22"/>
                <w:szCs w:val="22"/>
              </w:rPr>
            </w:pPr>
          </w:p>
        </w:tc>
        <w:tc>
          <w:tcPr>
            <w:tcW w:w="706" w:type="dxa"/>
          </w:tcPr>
          <w:p w14:paraId="28CD51C6" w14:textId="77777777" w:rsidR="00F35EC0" w:rsidRPr="0024406E" w:rsidRDefault="00F35EC0" w:rsidP="004D1386">
            <w:pPr>
              <w:jc w:val="center"/>
              <w:rPr>
                <w:rFonts w:ascii="Calibri" w:hAnsi="Calibri"/>
                <w:sz w:val="22"/>
                <w:szCs w:val="22"/>
              </w:rPr>
            </w:pPr>
          </w:p>
        </w:tc>
        <w:tc>
          <w:tcPr>
            <w:tcW w:w="706" w:type="dxa"/>
          </w:tcPr>
          <w:p w14:paraId="67C6E43B" w14:textId="77777777" w:rsidR="00F35EC0" w:rsidRPr="0024406E" w:rsidRDefault="00F35EC0" w:rsidP="004D1386">
            <w:pPr>
              <w:jc w:val="center"/>
              <w:rPr>
                <w:rFonts w:ascii="Calibri" w:hAnsi="Calibri"/>
                <w:sz w:val="22"/>
                <w:szCs w:val="22"/>
              </w:rPr>
            </w:pPr>
          </w:p>
        </w:tc>
        <w:tc>
          <w:tcPr>
            <w:tcW w:w="706" w:type="dxa"/>
          </w:tcPr>
          <w:p w14:paraId="542E9A54" w14:textId="50F41372" w:rsidR="00F35EC0" w:rsidRPr="0024406E" w:rsidRDefault="00F35EC0" w:rsidP="004D1386">
            <w:pPr>
              <w:jc w:val="center"/>
              <w:rPr>
                <w:rFonts w:ascii="Calibri" w:hAnsi="Calibri"/>
                <w:sz w:val="22"/>
                <w:szCs w:val="22"/>
              </w:rPr>
            </w:pPr>
            <w:r>
              <w:rPr>
                <w:rFonts w:ascii="Calibri" w:hAnsi="Calibri"/>
                <w:sz w:val="22"/>
                <w:szCs w:val="22"/>
              </w:rPr>
              <w:t>X</w:t>
            </w:r>
          </w:p>
        </w:tc>
        <w:tc>
          <w:tcPr>
            <w:tcW w:w="707" w:type="dxa"/>
          </w:tcPr>
          <w:p w14:paraId="1AE35BC3" w14:textId="77777777" w:rsidR="00F35EC0" w:rsidRPr="0024406E" w:rsidRDefault="00F35EC0" w:rsidP="004D1386">
            <w:pPr>
              <w:jc w:val="center"/>
              <w:rPr>
                <w:rFonts w:ascii="Calibri" w:hAnsi="Calibri"/>
                <w:sz w:val="22"/>
                <w:szCs w:val="22"/>
              </w:rPr>
            </w:pPr>
          </w:p>
        </w:tc>
        <w:tc>
          <w:tcPr>
            <w:tcW w:w="4479" w:type="dxa"/>
          </w:tcPr>
          <w:p w14:paraId="1F441A1D" w14:textId="2869BB18" w:rsidR="00F35EC0" w:rsidRPr="00F35EC0" w:rsidRDefault="00F35EC0" w:rsidP="00F35EC0">
            <w:pPr>
              <w:pStyle w:val="ListParagraph"/>
              <w:numPr>
                <w:ilvl w:val="0"/>
                <w:numId w:val="39"/>
              </w:numPr>
              <w:rPr>
                <w:rFonts w:ascii="Calibri" w:hAnsi="Calibri"/>
                <w:sz w:val="22"/>
                <w:szCs w:val="22"/>
              </w:rPr>
            </w:pPr>
            <w:r w:rsidRPr="00F35EC0">
              <w:rPr>
                <w:rFonts w:ascii="Calibri" w:hAnsi="Calibri"/>
                <w:sz w:val="22"/>
                <w:szCs w:val="22"/>
              </w:rPr>
              <w:t>As above</w:t>
            </w:r>
          </w:p>
        </w:tc>
      </w:tr>
      <w:tr w:rsidR="00F35EC0" w:rsidRPr="0024406E" w14:paraId="33A46A9F" w14:textId="77777777" w:rsidTr="00206420">
        <w:trPr>
          <w:cantSplit/>
        </w:trPr>
        <w:tc>
          <w:tcPr>
            <w:tcW w:w="2520" w:type="dxa"/>
          </w:tcPr>
          <w:p w14:paraId="343AAD89" w14:textId="77777777" w:rsidR="00F35EC0" w:rsidRPr="0024406E" w:rsidRDefault="00F35EC0" w:rsidP="00F35EC0">
            <w:pPr>
              <w:rPr>
                <w:rFonts w:ascii="Calibri" w:hAnsi="Calibri"/>
                <w:b/>
                <w:sz w:val="22"/>
                <w:szCs w:val="22"/>
              </w:rPr>
            </w:pPr>
            <w:r w:rsidRPr="0024406E">
              <w:rPr>
                <w:rFonts w:ascii="Calibri" w:hAnsi="Calibri"/>
                <w:b/>
                <w:sz w:val="22"/>
                <w:szCs w:val="22"/>
              </w:rPr>
              <w:t>Overhead</w:t>
            </w:r>
            <w:r>
              <w:rPr>
                <w:rFonts w:ascii="Calibri" w:hAnsi="Calibri"/>
                <w:b/>
                <w:sz w:val="22"/>
                <w:szCs w:val="22"/>
              </w:rPr>
              <w:t xml:space="preserve"> Shoulder Level </w:t>
            </w:r>
            <w:r w:rsidRPr="0024406E">
              <w:rPr>
                <w:rFonts w:ascii="Calibri" w:hAnsi="Calibri"/>
                <w:b/>
                <w:sz w:val="22"/>
                <w:szCs w:val="22"/>
              </w:rPr>
              <w:t>Reaching</w:t>
            </w:r>
          </w:p>
        </w:tc>
        <w:tc>
          <w:tcPr>
            <w:tcW w:w="706" w:type="dxa"/>
          </w:tcPr>
          <w:p w14:paraId="4A202F85" w14:textId="77777777" w:rsidR="00F35EC0" w:rsidRPr="0024406E" w:rsidRDefault="00F35EC0" w:rsidP="004D1386">
            <w:pPr>
              <w:jc w:val="center"/>
              <w:rPr>
                <w:rFonts w:ascii="Calibri" w:hAnsi="Calibri"/>
                <w:sz w:val="22"/>
                <w:szCs w:val="22"/>
              </w:rPr>
            </w:pPr>
          </w:p>
        </w:tc>
        <w:tc>
          <w:tcPr>
            <w:tcW w:w="706" w:type="dxa"/>
          </w:tcPr>
          <w:p w14:paraId="4FCBD77C" w14:textId="77777777" w:rsidR="00F35EC0" w:rsidRPr="0024406E" w:rsidRDefault="00F35EC0" w:rsidP="004D1386">
            <w:pPr>
              <w:jc w:val="center"/>
              <w:rPr>
                <w:rFonts w:ascii="Calibri" w:hAnsi="Calibri"/>
                <w:sz w:val="22"/>
                <w:szCs w:val="22"/>
              </w:rPr>
            </w:pPr>
          </w:p>
        </w:tc>
        <w:tc>
          <w:tcPr>
            <w:tcW w:w="706" w:type="dxa"/>
          </w:tcPr>
          <w:p w14:paraId="5A16858A" w14:textId="3E9ACFF6" w:rsidR="00F35EC0" w:rsidRPr="0024406E" w:rsidRDefault="00F35EC0" w:rsidP="004D1386">
            <w:pPr>
              <w:jc w:val="center"/>
              <w:rPr>
                <w:rFonts w:ascii="Calibri" w:hAnsi="Calibri"/>
                <w:sz w:val="22"/>
                <w:szCs w:val="22"/>
              </w:rPr>
            </w:pPr>
            <w:r>
              <w:rPr>
                <w:rFonts w:ascii="Calibri" w:hAnsi="Calibri"/>
                <w:sz w:val="22"/>
                <w:szCs w:val="22"/>
              </w:rPr>
              <w:t>X</w:t>
            </w:r>
          </w:p>
        </w:tc>
        <w:tc>
          <w:tcPr>
            <w:tcW w:w="706" w:type="dxa"/>
          </w:tcPr>
          <w:p w14:paraId="2D0DE2A4" w14:textId="77777777" w:rsidR="00F35EC0" w:rsidRPr="0024406E" w:rsidRDefault="00F35EC0" w:rsidP="004D1386">
            <w:pPr>
              <w:jc w:val="center"/>
              <w:rPr>
                <w:rFonts w:ascii="Calibri" w:hAnsi="Calibri"/>
                <w:sz w:val="22"/>
                <w:szCs w:val="22"/>
              </w:rPr>
            </w:pPr>
          </w:p>
        </w:tc>
        <w:tc>
          <w:tcPr>
            <w:tcW w:w="707" w:type="dxa"/>
          </w:tcPr>
          <w:p w14:paraId="08BC6973" w14:textId="77777777" w:rsidR="00F35EC0" w:rsidRPr="0024406E" w:rsidRDefault="00F35EC0" w:rsidP="004D1386">
            <w:pPr>
              <w:jc w:val="center"/>
              <w:rPr>
                <w:rFonts w:ascii="Calibri" w:hAnsi="Calibri"/>
                <w:sz w:val="22"/>
                <w:szCs w:val="22"/>
              </w:rPr>
            </w:pPr>
          </w:p>
        </w:tc>
        <w:tc>
          <w:tcPr>
            <w:tcW w:w="4479" w:type="dxa"/>
          </w:tcPr>
          <w:p w14:paraId="3F261946" w14:textId="11308052" w:rsidR="00F35EC0" w:rsidRPr="00714A15" w:rsidRDefault="00714A15" w:rsidP="00714A15">
            <w:pPr>
              <w:pStyle w:val="ListParagraph"/>
              <w:numPr>
                <w:ilvl w:val="0"/>
                <w:numId w:val="39"/>
              </w:numPr>
              <w:rPr>
                <w:rFonts w:ascii="Calibri" w:hAnsi="Calibri"/>
                <w:sz w:val="22"/>
                <w:szCs w:val="22"/>
              </w:rPr>
            </w:pPr>
            <w:r>
              <w:rPr>
                <w:rFonts w:ascii="Calibri" w:hAnsi="Calibri"/>
                <w:sz w:val="22"/>
                <w:szCs w:val="22"/>
              </w:rPr>
              <w:t>When using tools to install and repair electrical components</w:t>
            </w:r>
            <w:r w:rsidRPr="008748F7">
              <w:rPr>
                <w:rFonts w:ascii="Calibri" w:hAnsi="Calibri"/>
                <w:sz w:val="22"/>
                <w:szCs w:val="22"/>
              </w:rPr>
              <w:t>.</w:t>
            </w:r>
          </w:p>
        </w:tc>
      </w:tr>
      <w:tr w:rsidR="00F35EC0" w:rsidRPr="0024406E" w14:paraId="1ECECB82" w14:textId="77777777" w:rsidTr="00206420">
        <w:trPr>
          <w:cantSplit/>
        </w:trPr>
        <w:tc>
          <w:tcPr>
            <w:tcW w:w="2520" w:type="dxa"/>
          </w:tcPr>
          <w:p w14:paraId="459B2795" w14:textId="77777777" w:rsidR="00F35EC0" w:rsidRPr="0024406E" w:rsidRDefault="00F35EC0" w:rsidP="00F35EC0">
            <w:pPr>
              <w:rPr>
                <w:rFonts w:ascii="Calibri" w:hAnsi="Calibri"/>
                <w:b/>
                <w:sz w:val="22"/>
                <w:szCs w:val="22"/>
              </w:rPr>
            </w:pPr>
            <w:r>
              <w:rPr>
                <w:rFonts w:ascii="Calibri" w:hAnsi="Calibri"/>
                <w:b/>
                <w:sz w:val="22"/>
                <w:szCs w:val="22"/>
              </w:rPr>
              <w:t>Below Shoulder Level Reaching</w:t>
            </w:r>
          </w:p>
        </w:tc>
        <w:tc>
          <w:tcPr>
            <w:tcW w:w="706" w:type="dxa"/>
          </w:tcPr>
          <w:p w14:paraId="6C4A6674" w14:textId="77777777" w:rsidR="00F35EC0" w:rsidRPr="0024406E" w:rsidRDefault="00F35EC0" w:rsidP="004D1386">
            <w:pPr>
              <w:jc w:val="center"/>
              <w:rPr>
                <w:rFonts w:ascii="Calibri" w:hAnsi="Calibri"/>
                <w:sz w:val="22"/>
                <w:szCs w:val="22"/>
              </w:rPr>
            </w:pPr>
          </w:p>
        </w:tc>
        <w:tc>
          <w:tcPr>
            <w:tcW w:w="706" w:type="dxa"/>
          </w:tcPr>
          <w:p w14:paraId="7D495C7C" w14:textId="77777777" w:rsidR="00F35EC0" w:rsidRPr="0024406E" w:rsidRDefault="00F35EC0" w:rsidP="004D1386">
            <w:pPr>
              <w:jc w:val="center"/>
              <w:rPr>
                <w:rFonts w:ascii="Calibri" w:hAnsi="Calibri"/>
                <w:sz w:val="22"/>
                <w:szCs w:val="22"/>
              </w:rPr>
            </w:pPr>
          </w:p>
        </w:tc>
        <w:tc>
          <w:tcPr>
            <w:tcW w:w="706" w:type="dxa"/>
          </w:tcPr>
          <w:p w14:paraId="026DF411" w14:textId="77777777" w:rsidR="00F35EC0" w:rsidRPr="0024406E" w:rsidRDefault="00F35EC0" w:rsidP="004D1386">
            <w:pPr>
              <w:jc w:val="center"/>
              <w:rPr>
                <w:rFonts w:ascii="Calibri" w:hAnsi="Calibri"/>
                <w:sz w:val="22"/>
                <w:szCs w:val="22"/>
              </w:rPr>
            </w:pPr>
          </w:p>
        </w:tc>
        <w:tc>
          <w:tcPr>
            <w:tcW w:w="706" w:type="dxa"/>
          </w:tcPr>
          <w:p w14:paraId="4F38DCC2" w14:textId="5428D826" w:rsidR="00F35EC0" w:rsidRPr="0024406E" w:rsidRDefault="00F35EC0" w:rsidP="004D1386">
            <w:pPr>
              <w:jc w:val="center"/>
              <w:rPr>
                <w:rFonts w:ascii="Calibri" w:hAnsi="Calibri"/>
                <w:sz w:val="22"/>
                <w:szCs w:val="22"/>
              </w:rPr>
            </w:pPr>
            <w:r>
              <w:rPr>
                <w:rFonts w:ascii="Calibri" w:hAnsi="Calibri"/>
                <w:sz w:val="22"/>
                <w:szCs w:val="22"/>
              </w:rPr>
              <w:t>X</w:t>
            </w:r>
          </w:p>
        </w:tc>
        <w:tc>
          <w:tcPr>
            <w:tcW w:w="707" w:type="dxa"/>
          </w:tcPr>
          <w:p w14:paraId="5379DB3D" w14:textId="77777777" w:rsidR="00F35EC0" w:rsidRPr="0024406E" w:rsidRDefault="00F35EC0" w:rsidP="004D1386">
            <w:pPr>
              <w:jc w:val="center"/>
              <w:rPr>
                <w:rFonts w:ascii="Calibri" w:hAnsi="Calibri"/>
                <w:sz w:val="22"/>
                <w:szCs w:val="22"/>
              </w:rPr>
            </w:pPr>
          </w:p>
        </w:tc>
        <w:tc>
          <w:tcPr>
            <w:tcW w:w="4479" w:type="dxa"/>
          </w:tcPr>
          <w:p w14:paraId="3A7C7F5E" w14:textId="77777777" w:rsidR="00F35EC0" w:rsidRDefault="00F35EC0" w:rsidP="00F35EC0">
            <w:pPr>
              <w:pStyle w:val="ListParagraph"/>
              <w:numPr>
                <w:ilvl w:val="0"/>
                <w:numId w:val="39"/>
              </w:numPr>
              <w:rPr>
                <w:rFonts w:ascii="Calibri" w:hAnsi="Calibri"/>
                <w:sz w:val="22"/>
                <w:szCs w:val="22"/>
              </w:rPr>
            </w:pPr>
            <w:r w:rsidRPr="008748F7">
              <w:rPr>
                <w:rFonts w:ascii="Calibri" w:hAnsi="Calibri"/>
                <w:sz w:val="22"/>
                <w:szCs w:val="22"/>
              </w:rPr>
              <w:t>When lifting and carrying.</w:t>
            </w:r>
          </w:p>
          <w:p w14:paraId="04DC9F10" w14:textId="15F43C5B" w:rsidR="00F35EC0" w:rsidRPr="00714A15" w:rsidRDefault="00714A15" w:rsidP="00714A15">
            <w:pPr>
              <w:pStyle w:val="ListParagraph"/>
              <w:numPr>
                <w:ilvl w:val="0"/>
                <w:numId w:val="39"/>
              </w:numPr>
              <w:rPr>
                <w:rFonts w:ascii="Calibri" w:hAnsi="Calibri"/>
                <w:sz w:val="22"/>
                <w:szCs w:val="22"/>
              </w:rPr>
            </w:pPr>
            <w:r>
              <w:rPr>
                <w:rFonts w:ascii="Calibri" w:hAnsi="Calibri"/>
                <w:sz w:val="22"/>
                <w:szCs w:val="22"/>
              </w:rPr>
              <w:t>When using tools to install and repair electrical components</w:t>
            </w:r>
            <w:r w:rsidRPr="008748F7">
              <w:rPr>
                <w:rFonts w:ascii="Calibri" w:hAnsi="Calibri"/>
                <w:sz w:val="22"/>
                <w:szCs w:val="22"/>
              </w:rPr>
              <w:t>.</w:t>
            </w:r>
          </w:p>
        </w:tc>
      </w:tr>
      <w:tr w:rsidR="00F35EC0" w:rsidRPr="0024406E" w14:paraId="5AD8EF3B" w14:textId="77777777" w:rsidTr="00206420">
        <w:trPr>
          <w:cantSplit/>
        </w:trPr>
        <w:tc>
          <w:tcPr>
            <w:tcW w:w="2520" w:type="dxa"/>
          </w:tcPr>
          <w:p w14:paraId="7E61F185" w14:textId="77777777" w:rsidR="00F35EC0" w:rsidRDefault="00F35EC0" w:rsidP="00F35EC0">
            <w:pPr>
              <w:rPr>
                <w:rFonts w:ascii="Calibri" w:hAnsi="Calibri"/>
                <w:b/>
                <w:sz w:val="22"/>
                <w:szCs w:val="22"/>
              </w:rPr>
            </w:pPr>
            <w:r>
              <w:rPr>
                <w:rFonts w:ascii="Calibri" w:hAnsi="Calibri"/>
                <w:b/>
                <w:sz w:val="22"/>
                <w:szCs w:val="22"/>
              </w:rPr>
              <w:t>Throwing</w:t>
            </w:r>
          </w:p>
        </w:tc>
        <w:tc>
          <w:tcPr>
            <w:tcW w:w="706" w:type="dxa"/>
          </w:tcPr>
          <w:p w14:paraId="0E7B7D78" w14:textId="0C95E7B0" w:rsidR="00F35EC0" w:rsidRPr="0024406E" w:rsidRDefault="00F35EC0" w:rsidP="004D1386">
            <w:pPr>
              <w:jc w:val="center"/>
              <w:rPr>
                <w:rFonts w:ascii="Calibri" w:hAnsi="Calibri"/>
                <w:sz w:val="22"/>
                <w:szCs w:val="22"/>
              </w:rPr>
            </w:pPr>
            <w:r>
              <w:rPr>
                <w:rFonts w:ascii="Calibri" w:hAnsi="Calibri"/>
                <w:sz w:val="22"/>
                <w:szCs w:val="22"/>
              </w:rPr>
              <w:t>X</w:t>
            </w:r>
          </w:p>
        </w:tc>
        <w:tc>
          <w:tcPr>
            <w:tcW w:w="706" w:type="dxa"/>
          </w:tcPr>
          <w:p w14:paraId="32892BB4" w14:textId="77777777" w:rsidR="00F35EC0" w:rsidRPr="0024406E" w:rsidRDefault="00F35EC0" w:rsidP="004D1386">
            <w:pPr>
              <w:jc w:val="center"/>
              <w:rPr>
                <w:rFonts w:ascii="Calibri" w:hAnsi="Calibri"/>
                <w:sz w:val="22"/>
                <w:szCs w:val="22"/>
              </w:rPr>
            </w:pPr>
          </w:p>
        </w:tc>
        <w:tc>
          <w:tcPr>
            <w:tcW w:w="706" w:type="dxa"/>
          </w:tcPr>
          <w:p w14:paraId="535E5A54" w14:textId="77777777" w:rsidR="00F35EC0" w:rsidRPr="0024406E" w:rsidRDefault="00F35EC0" w:rsidP="004D1386">
            <w:pPr>
              <w:jc w:val="center"/>
              <w:rPr>
                <w:rFonts w:ascii="Calibri" w:hAnsi="Calibri"/>
                <w:sz w:val="22"/>
                <w:szCs w:val="22"/>
              </w:rPr>
            </w:pPr>
          </w:p>
        </w:tc>
        <w:tc>
          <w:tcPr>
            <w:tcW w:w="706" w:type="dxa"/>
          </w:tcPr>
          <w:p w14:paraId="65BC1C5C" w14:textId="77777777" w:rsidR="00F35EC0" w:rsidRPr="0024406E" w:rsidRDefault="00F35EC0" w:rsidP="004D1386">
            <w:pPr>
              <w:jc w:val="center"/>
              <w:rPr>
                <w:rFonts w:ascii="Calibri" w:hAnsi="Calibri"/>
                <w:sz w:val="22"/>
                <w:szCs w:val="22"/>
              </w:rPr>
            </w:pPr>
          </w:p>
        </w:tc>
        <w:tc>
          <w:tcPr>
            <w:tcW w:w="707" w:type="dxa"/>
          </w:tcPr>
          <w:p w14:paraId="7C98D913" w14:textId="77777777" w:rsidR="00F35EC0" w:rsidRPr="0024406E" w:rsidRDefault="00F35EC0" w:rsidP="004D1386">
            <w:pPr>
              <w:jc w:val="center"/>
              <w:rPr>
                <w:rFonts w:ascii="Calibri" w:hAnsi="Calibri"/>
                <w:sz w:val="22"/>
                <w:szCs w:val="22"/>
              </w:rPr>
            </w:pPr>
          </w:p>
        </w:tc>
        <w:tc>
          <w:tcPr>
            <w:tcW w:w="4479" w:type="dxa"/>
          </w:tcPr>
          <w:p w14:paraId="0ECC9E13" w14:textId="77777777" w:rsidR="00F35EC0" w:rsidRPr="0024406E" w:rsidRDefault="00F35EC0" w:rsidP="00F35EC0">
            <w:pPr>
              <w:rPr>
                <w:rFonts w:ascii="Calibri" w:hAnsi="Calibri"/>
                <w:sz w:val="22"/>
                <w:szCs w:val="22"/>
              </w:rPr>
            </w:pPr>
          </w:p>
        </w:tc>
      </w:tr>
    </w:tbl>
    <w:p w14:paraId="4F5E8A57" w14:textId="77777777" w:rsidR="00896312" w:rsidRPr="0024406E" w:rsidRDefault="00896312" w:rsidP="008D5A77">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32"/>
        <w:gridCol w:w="709"/>
        <w:gridCol w:w="711"/>
        <w:gridCol w:w="708"/>
        <w:gridCol w:w="708"/>
        <w:gridCol w:w="711"/>
        <w:gridCol w:w="4432"/>
      </w:tblGrid>
      <w:tr w:rsidR="007F39D1" w:rsidRPr="0024406E" w14:paraId="48605A7A" w14:textId="77777777" w:rsidTr="00206420">
        <w:trPr>
          <w:cantSplit/>
        </w:trPr>
        <w:tc>
          <w:tcPr>
            <w:tcW w:w="2519" w:type="dxa"/>
            <w:shd w:val="pct15" w:color="auto" w:fill="FFFFFF"/>
          </w:tcPr>
          <w:p w14:paraId="78EE189F" w14:textId="77777777" w:rsidR="007F39D1" w:rsidRPr="0024406E" w:rsidRDefault="007F39D1" w:rsidP="00653200">
            <w:pPr>
              <w:pStyle w:val="Heading1"/>
              <w:rPr>
                <w:rFonts w:ascii="Calibri" w:hAnsi="Calibri"/>
                <w:sz w:val="22"/>
                <w:szCs w:val="22"/>
                <w:lang w:val="en-CA"/>
              </w:rPr>
            </w:pPr>
            <w:r w:rsidRPr="0024406E">
              <w:rPr>
                <w:rFonts w:ascii="Calibri" w:hAnsi="Calibri"/>
                <w:sz w:val="22"/>
                <w:szCs w:val="22"/>
                <w:lang w:val="en-CA"/>
              </w:rPr>
              <w:t>Job Demand</w:t>
            </w:r>
          </w:p>
        </w:tc>
        <w:tc>
          <w:tcPr>
            <w:tcW w:w="3579" w:type="dxa"/>
            <w:gridSpan w:val="6"/>
            <w:shd w:val="pct15" w:color="auto" w:fill="FFFFFF"/>
          </w:tcPr>
          <w:p w14:paraId="613396FA" w14:textId="77777777" w:rsidR="007F39D1" w:rsidRPr="0024406E" w:rsidRDefault="007F39D1" w:rsidP="0092147F">
            <w:pPr>
              <w:jc w:val="center"/>
              <w:rPr>
                <w:rFonts w:ascii="Calibri" w:hAnsi="Calibri"/>
                <w:b/>
                <w:sz w:val="22"/>
                <w:szCs w:val="22"/>
              </w:rPr>
            </w:pPr>
            <w:r w:rsidRPr="0024406E">
              <w:rPr>
                <w:rFonts w:ascii="Calibri" w:hAnsi="Calibri"/>
                <w:b/>
                <w:sz w:val="22"/>
                <w:szCs w:val="22"/>
              </w:rPr>
              <w:t>Frequency</w:t>
            </w:r>
          </w:p>
        </w:tc>
        <w:tc>
          <w:tcPr>
            <w:tcW w:w="4432" w:type="dxa"/>
            <w:shd w:val="pct15" w:color="auto" w:fill="FFFFFF"/>
          </w:tcPr>
          <w:p w14:paraId="1333E18B" w14:textId="77777777" w:rsidR="007F39D1" w:rsidRPr="0024406E" w:rsidRDefault="007F39D1" w:rsidP="00811D87">
            <w:pPr>
              <w:pStyle w:val="Heading9"/>
              <w:rPr>
                <w:rFonts w:ascii="Calibri" w:hAnsi="Calibri"/>
                <w:sz w:val="22"/>
                <w:szCs w:val="22"/>
              </w:rPr>
            </w:pPr>
            <w:r w:rsidRPr="0024406E">
              <w:rPr>
                <w:rFonts w:ascii="Calibri" w:hAnsi="Calibri"/>
                <w:sz w:val="22"/>
                <w:szCs w:val="22"/>
              </w:rPr>
              <w:t>Details/Measurements</w:t>
            </w:r>
          </w:p>
        </w:tc>
      </w:tr>
      <w:tr w:rsidR="00DD391A" w:rsidRPr="0024406E" w14:paraId="1E7EDD00" w14:textId="77777777" w:rsidTr="00206420">
        <w:trPr>
          <w:cantSplit/>
        </w:trPr>
        <w:tc>
          <w:tcPr>
            <w:tcW w:w="2519" w:type="dxa"/>
            <w:shd w:val="pct15" w:color="auto" w:fill="FFFFFF"/>
          </w:tcPr>
          <w:p w14:paraId="337BD103" w14:textId="77777777" w:rsidR="00DD391A" w:rsidRPr="0024406E" w:rsidRDefault="00DD391A" w:rsidP="006870C7">
            <w:pPr>
              <w:pStyle w:val="Heading1"/>
              <w:rPr>
                <w:rFonts w:ascii="Calibri" w:hAnsi="Calibri"/>
                <w:sz w:val="22"/>
                <w:szCs w:val="22"/>
                <w:lang w:val="en-CA"/>
              </w:rPr>
            </w:pPr>
          </w:p>
        </w:tc>
        <w:tc>
          <w:tcPr>
            <w:tcW w:w="741" w:type="dxa"/>
            <w:gridSpan w:val="2"/>
            <w:shd w:val="pct15" w:color="auto" w:fill="FFFFFF"/>
          </w:tcPr>
          <w:p w14:paraId="300E4000" w14:textId="77777777" w:rsidR="00DD391A" w:rsidDel="00DD391A" w:rsidRDefault="00DD391A" w:rsidP="006870C7">
            <w:pPr>
              <w:jc w:val="center"/>
              <w:rPr>
                <w:rFonts w:ascii="Calibri" w:hAnsi="Calibri"/>
                <w:b/>
                <w:sz w:val="22"/>
                <w:szCs w:val="22"/>
              </w:rPr>
            </w:pPr>
            <w:r>
              <w:rPr>
                <w:rFonts w:ascii="Calibri" w:hAnsi="Calibri"/>
                <w:b/>
                <w:sz w:val="22"/>
                <w:szCs w:val="22"/>
              </w:rPr>
              <w:t>N/R</w:t>
            </w:r>
          </w:p>
        </w:tc>
        <w:tc>
          <w:tcPr>
            <w:tcW w:w="711" w:type="dxa"/>
            <w:shd w:val="pct15" w:color="auto" w:fill="FFFFFF"/>
          </w:tcPr>
          <w:p w14:paraId="2DBA06A9" w14:textId="77777777" w:rsidR="00DD391A" w:rsidRPr="0024406E" w:rsidRDefault="00DD391A" w:rsidP="006870C7">
            <w:pPr>
              <w:jc w:val="center"/>
              <w:rPr>
                <w:rFonts w:ascii="Calibri" w:hAnsi="Calibri"/>
                <w:b/>
                <w:sz w:val="22"/>
                <w:szCs w:val="22"/>
              </w:rPr>
            </w:pPr>
            <w:r>
              <w:rPr>
                <w:rFonts w:ascii="Calibri" w:hAnsi="Calibri"/>
                <w:b/>
                <w:sz w:val="22"/>
                <w:szCs w:val="22"/>
              </w:rPr>
              <w:t>R</w:t>
            </w:r>
          </w:p>
        </w:tc>
        <w:tc>
          <w:tcPr>
            <w:tcW w:w="708" w:type="dxa"/>
            <w:shd w:val="pct15" w:color="auto" w:fill="FFFFFF"/>
          </w:tcPr>
          <w:p w14:paraId="549E3FE2" w14:textId="77777777" w:rsidR="00DD391A" w:rsidRPr="0024406E" w:rsidRDefault="00DD391A" w:rsidP="006870C7">
            <w:pPr>
              <w:jc w:val="center"/>
              <w:rPr>
                <w:rFonts w:ascii="Calibri" w:hAnsi="Calibri"/>
                <w:b/>
                <w:sz w:val="22"/>
                <w:szCs w:val="22"/>
              </w:rPr>
            </w:pPr>
            <w:r>
              <w:rPr>
                <w:rFonts w:ascii="Calibri" w:hAnsi="Calibri"/>
                <w:b/>
                <w:sz w:val="22"/>
                <w:szCs w:val="22"/>
              </w:rPr>
              <w:t>O</w:t>
            </w:r>
          </w:p>
        </w:tc>
        <w:tc>
          <w:tcPr>
            <w:tcW w:w="708" w:type="dxa"/>
            <w:shd w:val="pct15" w:color="auto" w:fill="FFFFFF"/>
          </w:tcPr>
          <w:p w14:paraId="5605ADAC" w14:textId="77777777" w:rsidR="00DD391A" w:rsidRPr="0024406E" w:rsidRDefault="00DD391A" w:rsidP="006870C7">
            <w:pPr>
              <w:jc w:val="center"/>
              <w:rPr>
                <w:rFonts w:ascii="Calibri" w:hAnsi="Calibri"/>
                <w:b/>
                <w:sz w:val="22"/>
                <w:szCs w:val="22"/>
              </w:rPr>
            </w:pPr>
            <w:r>
              <w:rPr>
                <w:rFonts w:ascii="Calibri" w:hAnsi="Calibri"/>
                <w:b/>
                <w:sz w:val="22"/>
                <w:szCs w:val="22"/>
              </w:rPr>
              <w:t>F</w:t>
            </w:r>
          </w:p>
        </w:tc>
        <w:tc>
          <w:tcPr>
            <w:tcW w:w="711" w:type="dxa"/>
            <w:shd w:val="pct15" w:color="auto" w:fill="FFFFFF"/>
          </w:tcPr>
          <w:p w14:paraId="32E480E4" w14:textId="77777777" w:rsidR="00DD391A" w:rsidRPr="0024406E" w:rsidRDefault="00DD391A" w:rsidP="006870C7">
            <w:pPr>
              <w:jc w:val="center"/>
              <w:rPr>
                <w:rFonts w:ascii="Calibri" w:hAnsi="Calibri"/>
                <w:b/>
                <w:sz w:val="22"/>
                <w:szCs w:val="22"/>
              </w:rPr>
            </w:pPr>
            <w:r>
              <w:rPr>
                <w:rFonts w:ascii="Calibri" w:hAnsi="Calibri"/>
                <w:b/>
                <w:sz w:val="22"/>
                <w:szCs w:val="22"/>
              </w:rPr>
              <w:t>C</w:t>
            </w:r>
          </w:p>
        </w:tc>
        <w:tc>
          <w:tcPr>
            <w:tcW w:w="4432" w:type="dxa"/>
            <w:shd w:val="pct15" w:color="auto" w:fill="FFFFFF"/>
          </w:tcPr>
          <w:p w14:paraId="033189C4" w14:textId="77777777" w:rsidR="00DD391A" w:rsidRPr="0024406E" w:rsidRDefault="00DD391A" w:rsidP="006870C7">
            <w:pPr>
              <w:pStyle w:val="Heading9"/>
              <w:rPr>
                <w:rFonts w:ascii="Calibri" w:hAnsi="Calibri"/>
                <w:sz w:val="22"/>
                <w:szCs w:val="22"/>
              </w:rPr>
            </w:pPr>
          </w:p>
        </w:tc>
      </w:tr>
      <w:tr w:rsidR="00DD391A" w:rsidRPr="0024406E" w14:paraId="5300CFBB" w14:textId="77777777" w:rsidTr="00206420">
        <w:trPr>
          <w:cantSplit/>
        </w:trPr>
        <w:tc>
          <w:tcPr>
            <w:tcW w:w="10530" w:type="dxa"/>
            <w:gridSpan w:val="8"/>
            <w:shd w:val="pct15" w:color="auto" w:fill="FFFFFF"/>
          </w:tcPr>
          <w:p w14:paraId="03F116B5" w14:textId="77777777" w:rsidR="00DD391A" w:rsidRPr="0024406E" w:rsidRDefault="00DD391A" w:rsidP="008659C5">
            <w:pPr>
              <w:rPr>
                <w:rFonts w:ascii="Calibri" w:hAnsi="Calibri"/>
                <w:b/>
                <w:sz w:val="22"/>
                <w:szCs w:val="22"/>
              </w:rPr>
            </w:pPr>
            <w:r w:rsidRPr="0024406E">
              <w:rPr>
                <w:rFonts w:ascii="Calibri" w:hAnsi="Calibri"/>
                <w:b/>
                <w:sz w:val="22"/>
                <w:szCs w:val="22"/>
              </w:rPr>
              <w:t>Positional Work:</w:t>
            </w:r>
          </w:p>
        </w:tc>
      </w:tr>
      <w:tr w:rsidR="00F35EC0" w:rsidRPr="0024406E" w14:paraId="4F10FAC9" w14:textId="77777777" w:rsidTr="00206420">
        <w:trPr>
          <w:cantSplit/>
        </w:trPr>
        <w:tc>
          <w:tcPr>
            <w:tcW w:w="2551" w:type="dxa"/>
            <w:gridSpan w:val="2"/>
          </w:tcPr>
          <w:p w14:paraId="612E18B1" w14:textId="77777777" w:rsidR="00F35EC0" w:rsidRPr="0024406E" w:rsidRDefault="00F35EC0" w:rsidP="00F35EC0">
            <w:pPr>
              <w:rPr>
                <w:rFonts w:ascii="Calibri" w:hAnsi="Calibri"/>
                <w:b/>
                <w:sz w:val="22"/>
                <w:szCs w:val="22"/>
              </w:rPr>
            </w:pPr>
            <w:r w:rsidRPr="0024406E">
              <w:rPr>
                <w:rFonts w:ascii="Calibri" w:hAnsi="Calibri"/>
                <w:b/>
                <w:sz w:val="22"/>
                <w:szCs w:val="22"/>
              </w:rPr>
              <w:t xml:space="preserve">Trunk Flexion (Bending) </w:t>
            </w:r>
          </w:p>
        </w:tc>
        <w:tc>
          <w:tcPr>
            <w:tcW w:w="709" w:type="dxa"/>
          </w:tcPr>
          <w:p w14:paraId="40761D63" w14:textId="77777777" w:rsidR="00F35EC0" w:rsidRPr="0024406E" w:rsidRDefault="00F35EC0" w:rsidP="004D1386">
            <w:pPr>
              <w:jc w:val="center"/>
              <w:rPr>
                <w:rFonts w:ascii="Calibri" w:hAnsi="Calibri"/>
                <w:sz w:val="22"/>
                <w:szCs w:val="22"/>
              </w:rPr>
            </w:pPr>
          </w:p>
        </w:tc>
        <w:tc>
          <w:tcPr>
            <w:tcW w:w="711" w:type="dxa"/>
          </w:tcPr>
          <w:p w14:paraId="0E5225B3" w14:textId="77777777" w:rsidR="00F35EC0" w:rsidRPr="0024406E" w:rsidRDefault="00F35EC0" w:rsidP="004D1386">
            <w:pPr>
              <w:jc w:val="center"/>
              <w:rPr>
                <w:rFonts w:ascii="Calibri" w:hAnsi="Calibri"/>
                <w:sz w:val="22"/>
                <w:szCs w:val="22"/>
              </w:rPr>
            </w:pPr>
          </w:p>
        </w:tc>
        <w:tc>
          <w:tcPr>
            <w:tcW w:w="708" w:type="dxa"/>
          </w:tcPr>
          <w:p w14:paraId="007D097D" w14:textId="77777777" w:rsidR="00F35EC0" w:rsidRPr="0024406E" w:rsidRDefault="00F35EC0" w:rsidP="004D1386">
            <w:pPr>
              <w:jc w:val="center"/>
              <w:rPr>
                <w:rFonts w:ascii="Calibri" w:hAnsi="Calibri"/>
                <w:sz w:val="22"/>
                <w:szCs w:val="22"/>
              </w:rPr>
            </w:pPr>
          </w:p>
        </w:tc>
        <w:tc>
          <w:tcPr>
            <w:tcW w:w="708" w:type="dxa"/>
          </w:tcPr>
          <w:p w14:paraId="57E1C27F" w14:textId="61B053D7" w:rsidR="00F35EC0" w:rsidRPr="0024406E" w:rsidRDefault="00F35EC0" w:rsidP="004D1386">
            <w:pPr>
              <w:jc w:val="center"/>
              <w:rPr>
                <w:rFonts w:ascii="Calibri" w:hAnsi="Calibri"/>
                <w:sz w:val="22"/>
                <w:szCs w:val="22"/>
              </w:rPr>
            </w:pPr>
            <w:r>
              <w:rPr>
                <w:rFonts w:ascii="Calibri" w:hAnsi="Calibri"/>
                <w:sz w:val="22"/>
                <w:szCs w:val="22"/>
              </w:rPr>
              <w:t>X</w:t>
            </w:r>
          </w:p>
        </w:tc>
        <w:tc>
          <w:tcPr>
            <w:tcW w:w="711" w:type="dxa"/>
          </w:tcPr>
          <w:p w14:paraId="0AEF63EC" w14:textId="77777777" w:rsidR="00F35EC0" w:rsidRPr="0024406E" w:rsidRDefault="00F35EC0" w:rsidP="004D1386">
            <w:pPr>
              <w:jc w:val="center"/>
              <w:rPr>
                <w:rFonts w:ascii="Calibri" w:hAnsi="Calibri"/>
                <w:sz w:val="22"/>
                <w:szCs w:val="22"/>
              </w:rPr>
            </w:pPr>
          </w:p>
        </w:tc>
        <w:tc>
          <w:tcPr>
            <w:tcW w:w="4432" w:type="dxa"/>
          </w:tcPr>
          <w:p w14:paraId="62C53ADF" w14:textId="77777777" w:rsidR="00F35EC0" w:rsidRDefault="00F35EC0" w:rsidP="00F35EC0">
            <w:pPr>
              <w:pStyle w:val="BodyText2"/>
              <w:numPr>
                <w:ilvl w:val="0"/>
                <w:numId w:val="42"/>
              </w:numPr>
              <w:rPr>
                <w:rFonts w:ascii="Calibri" w:hAnsi="Calibri"/>
                <w:sz w:val="22"/>
                <w:szCs w:val="22"/>
              </w:rPr>
            </w:pPr>
            <w:r>
              <w:rPr>
                <w:rFonts w:ascii="Calibri" w:hAnsi="Calibri"/>
                <w:sz w:val="22"/>
                <w:szCs w:val="22"/>
              </w:rPr>
              <w:t>When lifting.</w:t>
            </w:r>
          </w:p>
          <w:p w14:paraId="3227FE8C" w14:textId="798EA6F9" w:rsidR="00F35EC0" w:rsidRDefault="00F35EC0" w:rsidP="00F35EC0">
            <w:pPr>
              <w:pStyle w:val="BodyText2"/>
              <w:numPr>
                <w:ilvl w:val="0"/>
                <w:numId w:val="42"/>
              </w:numPr>
              <w:rPr>
                <w:rFonts w:ascii="Calibri" w:hAnsi="Calibri"/>
                <w:sz w:val="22"/>
                <w:szCs w:val="22"/>
              </w:rPr>
            </w:pPr>
            <w:r>
              <w:rPr>
                <w:rFonts w:ascii="Calibri" w:hAnsi="Calibri"/>
                <w:sz w:val="22"/>
                <w:szCs w:val="22"/>
              </w:rPr>
              <w:t>When</w:t>
            </w:r>
            <w:r w:rsidR="00714A15">
              <w:rPr>
                <w:rFonts w:ascii="Calibri" w:hAnsi="Calibri"/>
                <w:sz w:val="22"/>
                <w:szCs w:val="22"/>
              </w:rPr>
              <w:t xml:space="preserve"> working on low-level equipment and cables, such as air-conditioning units and heat tracing.</w:t>
            </w:r>
          </w:p>
          <w:p w14:paraId="1CD91540" w14:textId="113DB24C" w:rsidR="00F35EC0" w:rsidRPr="00F35EC0" w:rsidRDefault="00F35EC0" w:rsidP="00F35EC0">
            <w:pPr>
              <w:pStyle w:val="BodyText2"/>
              <w:numPr>
                <w:ilvl w:val="0"/>
                <w:numId w:val="42"/>
              </w:numPr>
              <w:rPr>
                <w:rFonts w:ascii="Calibri" w:hAnsi="Calibri"/>
                <w:sz w:val="22"/>
                <w:szCs w:val="22"/>
              </w:rPr>
            </w:pPr>
            <w:r w:rsidRPr="00F35EC0">
              <w:rPr>
                <w:rFonts w:ascii="Calibri" w:hAnsi="Calibri"/>
                <w:sz w:val="22"/>
                <w:szCs w:val="22"/>
              </w:rPr>
              <w:t xml:space="preserve">Depending on the EGS or PM, the </w:t>
            </w:r>
            <w:r w:rsidR="00714A15">
              <w:rPr>
                <w:rFonts w:ascii="Calibri" w:hAnsi="Calibri"/>
                <w:sz w:val="22"/>
                <w:szCs w:val="22"/>
              </w:rPr>
              <w:t>Electrician</w:t>
            </w:r>
            <w:r w:rsidRPr="00F35EC0">
              <w:rPr>
                <w:rFonts w:ascii="Calibri" w:hAnsi="Calibri"/>
                <w:sz w:val="22"/>
                <w:szCs w:val="22"/>
              </w:rPr>
              <w:t xml:space="preserve"> may need to spend time in many different positions.</w:t>
            </w:r>
          </w:p>
        </w:tc>
      </w:tr>
      <w:tr w:rsidR="00F35EC0" w:rsidRPr="0024406E" w14:paraId="0FCF3923" w14:textId="77777777" w:rsidTr="00206420">
        <w:trPr>
          <w:cantSplit/>
        </w:trPr>
        <w:tc>
          <w:tcPr>
            <w:tcW w:w="2551" w:type="dxa"/>
            <w:gridSpan w:val="2"/>
            <w:tcBorders>
              <w:bottom w:val="nil"/>
            </w:tcBorders>
          </w:tcPr>
          <w:p w14:paraId="5971D63F" w14:textId="77777777" w:rsidR="00F35EC0" w:rsidRPr="0024406E" w:rsidRDefault="00F35EC0" w:rsidP="00F35EC0">
            <w:pPr>
              <w:rPr>
                <w:rFonts w:ascii="Calibri" w:hAnsi="Calibri"/>
                <w:b/>
                <w:sz w:val="22"/>
                <w:szCs w:val="22"/>
              </w:rPr>
            </w:pPr>
            <w:r w:rsidRPr="0024406E">
              <w:rPr>
                <w:rFonts w:ascii="Calibri" w:hAnsi="Calibri"/>
                <w:b/>
                <w:sz w:val="22"/>
                <w:szCs w:val="22"/>
              </w:rPr>
              <w:t>Trunk Rotation (Twisting)</w:t>
            </w:r>
          </w:p>
        </w:tc>
        <w:tc>
          <w:tcPr>
            <w:tcW w:w="709" w:type="dxa"/>
            <w:tcBorders>
              <w:bottom w:val="nil"/>
            </w:tcBorders>
          </w:tcPr>
          <w:p w14:paraId="7F3517EF" w14:textId="77777777" w:rsidR="00F35EC0" w:rsidRPr="0024406E" w:rsidRDefault="00F35EC0" w:rsidP="004D1386">
            <w:pPr>
              <w:jc w:val="center"/>
              <w:rPr>
                <w:rFonts w:ascii="Calibri" w:hAnsi="Calibri"/>
                <w:sz w:val="22"/>
                <w:szCs w:val="22"/>
              </w:rPr>
            </w:pPr>
          </w:p>
        </w:tc>
        <w:tc>
          <w:tcPr>
            <w:tcW w:w="711" w:type="dxa"/>
            <w:tcBorders>
              <w:bottom w:val="nil"/>
            </w:tcBorders>
          </w:tcPr>
          <w:p w14:paraId="32E41EFD" w14:textId="77777777" w:rsidR="00F35EC0" w:rsidRPr="0024406E" w:rsidRDefault="00F35EC0" w:rsidP="004D1386">
            <w:pPr>
              <w:jc w:val="center"/>
              <w:rPr>
                <w:rFonts w:ascii="Calibri" w:hAnsi="Calibri"/>
                <w:sz w:val="22"/>
                <w:szCs w:val="22"/>
              </w:rPr>
            </w:pPr>
          </w:p>
        </w:tc>
        <w:tc>
          <w:tcPr>
            <w:tcW w:w="708" w:type="dxa"/>
            <w:tcBorders>
              <w:bottom w:val="nil"/>
            </w:tcBorders>
          </w:tcPr>
          <w:p w14:paraId="7485B0CA" w14:textId="448D5917" w:rsidR="00F35EC0" w:rsidRPr="0024406E" w:rsidRDefault="00F35EC0" w:rsidP="004D1386">
            <w:pPr>
              <w:jc w:val="center"/>
              <w:rPr>
                <w:rFonts w:ascii="Calibri" w:hAnsi="Calibri"/>
                <w:sz w:val="22"/>
                <w:szCs w:val="22"/>
              </w:rPr>
            </w:pPr>
            <w:r>
              <w:rPr>
                <w:rFonts w:ascii="Calibri" w:hAnsi="Calibri"/>
                <w:sz w:val="22"/>
                <w:szCs w:val="22"/>
              </w:rPr>
              <w:t>X</w:t>
            </w:r>
          </w:p>
        </w:tc>
        <w:tc>
          <w:tcPr>
            <w:tcW w:w="708" w:type="dxa"/>
            <w:tcBorders>
              <w:bottom w:val="nil"/>
            </w:tcBorders>
          </w:tcPr>
          <w:p w14:paraId="47DC3044" w14:textId="77777777" w:rsidR="00F35EC0" w:rsidRPr="0024406E" w:rsidRDefault="00F35EC0" w:rsidP="004D1386">
            <w:pPr>
              <w:jc w:val="center"/>
              <w:rPr>
                <w:rFonts w:ascii="Calibri" w:hAnsi="Calibri"/>
                <w:sz w:val="22"/>
                <w:szCs w:val="22"/>
              </w:rPr>
            </w:pPr>
          </w:p>
        </w:tc>
        <w:tc>
          <w:tcPr>
            <w:tcW w:w="711" w:type="dxa"/>
            <w:tcBorders>
              <w:bottom w:val="nil"/>
            </w:tcBorders>
          </w:tcPr>
          <w:p w14:paraId="65347658" w14:textId="77777777" w:rsidR="00F35EC0" w:rsidRPr="0024406E" w:rsidRDefault="00F35EC0" w:rsidP="004D1386">
            <w:pPr>
              <w:jc w:val="center"/>
              <w:rPr>
                <w:rFonts w:ascii="Calibri" w:hAnsi="Calibri"/>
                <w:sz w:val="22"/>
                <w:szCs w:val="22"/>
              </w:rPr>
            </w:pPr>
          </w:p>
        </w:tc>
        <w:tc>
          <w:tcPr>
            <w:tcW w:w="4432" w:type="dxa"/>
            <w:tcBorders>
              <w:bottom w:val="nil"/>
            </w:tcBorders>
          </w:tcPr>
          <w:p w14:paraId="28ACFF69" w14:textId="356638B3" w:rsidR="00F35EC0" w:rsidRPr="00F35EC0" w:rsidRDefault="00714A15" w:rsidP="00F35EC0">
            <w:pPr>
              <w:pStyle w:val="ListParagraph"/>
              <w:numPr>
                <w:ilvl w:val="0"/>
                <w:numId w:val="42"/>
              </w:numPr>
              <w:rPr>
                <w:rFonts w:ascii="Calibri" w:hAnsi="Calibri"/>
                <w:sz w:val="22"/>
                <w:szCs w:val="22"/>
              </w:rPr>
            </w:pPr>
            <w:r>
              <w:rPr>
                <w:rFonts w:ascii="Calibri" w:hAnsi="Calibri"/>
                <w:sz w:val="22"/>
                <w:szCs w:val="22"/>
              </w:rPr>
              <w:t>When working</w:t>
            </w:r>
            <w:r w:rsidR="00F35EC0" w:rsidRPr="00F35EC0">
              <w:rPr>
                <w:rFonts w:ascii="Calibri" w:hAnsi="Calibri"/>
                <w:sz w:val="22"/>
                <w:szCs w:val="22"/>
              </w:rPr>
              <w:t xml:space="preserve"> behind equipment and in tight spaces.</w:t>
            </w:r>
          </w:p>
        </w:tc>
      </w:tr>
      <w:tr w:rsidR="00F35EC0" w:rsidRPr="0024406E" w14:paraId="3BCAE673" w14:textId="77777777" w:rsidTr="00206420">
        <w:trPr>
          <w:cantSplit/>
        </w:trPr>
        <w:tc>
          <w:tcPr>
            <w:tcW w:w="2551" w:type="dxa"/>
            <w:gridSpan w:val="2"/>
            <w:tcBorders>
              <w:top w:val="single" w:sz="4" w:space="0" w:color="auto"/>
              <w:left w:val="single" w:sz="4" w:space="0" w:color="auto"/>
              <w:bottom w:val="single" w:sz="4" w:space="0" w:color="auto"/>
            </w:tcBorders>
          </w:tcPr>
          <w:p w14:paraId="1BCFACF6" w14:textId="77777777" w:rsidR="00F35EC0" w:rsidRPr="0024406E" w:rsidRDefault="00F35EC0" w:rsidP="00F35EC0">
            <w:pPr>
              <w:rPr>
                <w:rFonts w:ascii="Calibri" w:hAnsi="Calibri"/>
                <w:b/>
                <w:sz w:val="22"/>
                <w:szCs w:val="22"/>
              </w:rPr>
            </w:pPr>
            <w:r w:rsidRPr="0024406E">
              <w:rPr>
                <w:rFonts w:ascii="Calibri" w:hAnsi="Calibri"/>
                <w:b/>
                <w:sz w:val="22"/>
                <w:szCs w:val="22"/>
              </w:rPr>
              <w:t>Kneeling</w:t>
            </w:r>
          </w:p>
        </w:tc>
        <w:tc>
          <w:tcPr>
            <w:tcW w:w="709" w:type="dxa"/>
            <w:tcBorders>
              <w:top w:val="single" w:sz="4" w:space="0" w:color="auto"/>
              <w:bottom w:val="nil"/>
            </w:tcBorders>
          </w:tcPr>
          <w:p w14:paraId="092B2A85" w14:textId="77777777" w:rsidR="00F35EC0" w:rsidRPr="0024406E" w:rsidRDefault="00F35EC0" w:rsidP="004D1386">
            <w:pPr>
              <w:jc w:val="center"/>
              <w:rPr>
                <w:rFonts w:ascii="Calibri" w:hAnsi="Calibri"/>
                <w:sz w:val="22"/>
                <w:szCs w:val="22"/>
              </w:rPr>
            </w:pPr>
          </w:p>
        </w:tc>
        <w:tc>
          <w:tcPr>
            <w:tcW w:w="711" w:type="dxa"/>
            <w:tcBorders>
              <w:top w:val="single" w:sz="4" w:space="0" w:color="auto"/>
              <w:bottom w:val="nil"/>
            </w:tcBorders>
          </w:tcPr>
          <w:p w14:paraId="580AD8ED" w14:textId="77777777" w:rsidR="00F35EC0" w:rsidRPr="0024406E" w:rsidRDefault="00F35EC0" w:rsidP="004D1386">
            <w:pPr>
              <w:jc w:val="center"/>
              <w:rPr>
                <w:rFonts w:ascii="Calibri" w:hAnsi="Calibri"/>
                <w:sz w:val="22"/>
                <w:szCs w:val="22"/>
              </w:rPr>
            </w:pPr>
          </w:p>
        </w:tc>
        <w:tc>
          <w:tcPr>
            <w:tcW w:w="708" w:type="dxa"/>
            <w:tcBorders>
              <w:top w:val="single" w:sz="4" w:space="0" w:color="auto"/>
              <w:bottom w:val="nil"/>
            </w:tcBorders>
          </w:tcPr>
          <w:p w14:paraId="3330E72C" w14:textId="0E9D079D" w:rsidR="00F35EC0" w:rsidRPr="0024406E" w:rsidRDefault="00707E04" w:rsidP="004D1386">
            <w:pPr>
              <w:jc w:val="center"/>
              <w:rPr>
                <w:rFonts w:ascii="Calibri" w:hAnsi="Calibri"/>
                <w:sz w:val="22"/>
                <w:szCs w:val="22"/>
              </w:rPr>
            </w:pPr>
            <w:r>
              <w:rPr>
                <w:rFonts w:ascii="Calibri" w:hAnsi="Calibri"/>
                <w:sz w:val="22"/>
                <w:szCs w:val="22"/>
              </w:rPr>
              <w:t>X</w:t>
            </w:r>
          </w:p>
        </w:tc>
        <w:tc>
          <w:tcPr>
            <w:tcW w:w="708" w:type="dxa"/>
            <w:tcBorders>
              <w:top w:val="single" w:sz="4" w:space="0" w:color="auto"/>
              <w:bottom w:val="nil"/>
            </w:tcBorders>
          </w:tcPr>
          <w:p w14:paraId="76214C1D" w14:textId="796A088B" w:rsidR="00F35EC0" w:rsidRPr="0024406E" w:rsidRDefault="00F35EC0" w:rsidP="004D1386">
            <w:pPr>
              <w:jc w:val="center"/>
              <w:rPr>
                <w:rFonts w:ascii="Calibri" w:hAnsi="Calibri"/>
                <w:sz w:val="22"/>
                <w:szCs w:val="22"/>
              </w:rPr>
            </w:pPr>
          </w:p>
        </w:tc>
        <w:tc>
          <w:tcPr>
            <w:tcW w:w="711" w:type="dxa"/>
            <w:tcBorders>
              <w:top w:val="single" w:sz="4" w:space="0" w:color="auto"/>
              <w:bottom w:val="nil"/>
            </w:tcBorders>
          </w:tcPr>
          <w:p w14:paraId="7671D929" w14:textId="77777777" w:rsidR="00F35EC0" w:rsidRPr="0024406E" w:rsidRDefault="00F35EC0" w:rsidP="004D1386">
            <w:pPr>
              <w:jc w:val="center"/>
              <w:rPr>
                <w:rFonts w:ascii="Calibri" w:hAnsi="Calibri"/>
                <w:sz w:val="22"/>
                <w:szCs w:val="22"/>
              </w:rPr>
            </w:pPr>
          </w:p>
        </w:tc>
        <w:tc>
          <w:tcPr>
            <w:tcW w:w="4432" w:type="dxa"/>
            <w:tcBorders>
              <w:top w:val="single" w:sz="4" w:space="0" w:color="auto"/>
              <w:bottom w:val="nil"/>
              <w:right w:val="single" w:sz="4" w:space="0" w:color="auto"/>
            </w:tcBorders>
          </w:tcPr>
          <w:p w14:paraId="08A4F801" w14:textId="6FBEA30B" w:rsidR="00F35EC0" w:rsidRPr="00714A15" w:rsidRDefault="00714A15" w:rsidP="00714A15">
            <w:pPr>
              <w:pStyle w:val="ListParagraph"/>
              <w:numPr>
                <w:ilvl w:val="0"/>
                <w:numId w:val="42"/>
              </w:numPr>
              <w:rPr>
                <w:rFonts w:ascii="Calibri" w:hAnsi="Calibri"/>
                <w:sz w:val="22"/>
                <w:szCs w:val="22"/>
              </w:rPr>
            </w:pPr>
            <w:r w:rsidRPr="00714A15">
              <w:rPr>
                <w:rFonts w:ascii="Calibri" w:hAnsi="Calibri"/>
                <w:sz w:val="22"/>
                <w:szCs w:val="22"/>
              </w:rPr>
              <w:t>When working on low-level equipment and cables, such as air-conditioning units and heat tracing.</w:t>
            </w:r>
          </w:p>
        </w:tc>
      </w:tr>
      <w:tr w:rsidR="00F35EC0" w:rsidRPr="0024406E" w14:paraId="77593353" w14:textId="77777777" w:rsidTr="00206420">
        <w:trPr>
          <w:cantSplit/>
        </w:trPr>
        <w:tc>
          <w:tcPr>
            <w:tcW w:w="2551" w:type="dxa"/>
            <w:gridSpan w:val="2"/>
            <w:tcBorders>
              <w:top w:val="single" w:sz="4" w:space="0" w:color="auto"/>
              <w:left w:val="single" w:sz="4" w:space="0" w:color="auto"/>
              <w:bottom w:val="single" w:sz="4" w:space="0" w:color="auto"/>
            </w:tcBorders>
          </w:tcPr>
          <w:p w14:paraId="71F7AA6F" w14:textId="77777777" w:rsidR="00F35EC0" w:rsidRPr="0024406E" w:rsidRDefault="00F35EC0" w:rsidP="00F35EC0">
            <w:pPr>
              <w:rPr>
                <w:rFonts w:ascii="Calibri" w:hAnsi="Calibri"/>
                <w:b/>
                <w:sz w:val="22"/>
                <w:szCs w:val="22"/>
              </w:rPr>
            </w:pPr>
            <w:r>
              <w:rPr>
                <w:rFonts w:ascii="Calibri" w:hAnsi="Calibri"/>
                <w:b/>
                <w:sz w:val="22"/>
                <w:szCs w:val="22"/>
              </w:rPr>
              <w:t>Crawling</w:t>
            </w:r>
          </w:p>
        </w:tc>
        <w:tc>
          <w:tcPr>
            <w:tcW w:w="709" w:type="dxa"/>
            <w:tcBorders>
              <w:top w:val="single" w:sz="4" w:space="0" w:color="auto"/>
              <w:bottom w:val="nil"/>
            </w:tcBorders>
          </w:tcPr>
          <w:p w14:paraId="45524A4D" w14:textId="77777777" w:rsidR="00F35EC0" w:rsidRPr="0024406E" w:rsidRDefault="00F35EC0" w:rsidP="004D1386">
            <w:pPr>
              <w:jc w:val="center"/>
              <w:rPr>
                <w:rFonts w:ascii="Calibri" w:hAnsi="Calibri"/>
                <w:sz w:val="22"/>
                <w:szCs w:val="22"/>
              </w:rPr>
            </w:pPr>
          </w:p>
        </w:tc>
        <w:tc>
          <w:tcPr>
            <w:tcW w:w="711" w:type="dxa"/>
            <w:tcBorders>
              <w:top w:val="single" w:sz="4" w:space="0" w:color="auto"/>
              <w:bottom w:val="nil"/>
            </w:tcBorders>
          </w:tcPr>
          <w:p w14:paraId="00F94E0F" w14:textId="6E4E5FF9" w:rsidR="00F35EC0" w:rsidRPr="0024406E" w:rsidRDefault="00F35EC0" w:rsidP="004D1386">
            <w:pPr>
              <w:jc w:val="center"/>
              <w:rPr>
                <w:rFonts w:ascii="Calibri" w:hAnsi="Calibri"/>
                <w:sz w:val="22"/>
                <w:szCs w:val="22"/>
              </w:rPr>
            </w:pPr>
            <w:r>
              <w:rPr>
                <w:rFonts w:ascii="Calibri" w:hAnsi="Calibri"/>
                <w:sz w:val="22"/>
                <w:szCs w:val="22"/>
              </w:rPr>
              <w:t>X</w:t>
            </w:r>
          </w:p>
        </w:tc>
        <w:tc>
          <w:tcPr>
            <w:tcW w:w="708" w:type="dxa"/>
            <w:tcBorders>
              <w:top w:val="single" w:sz="4" w:space="0" w:color="auto"/>
              <w:bottom w:val="nil"/>
            </w:tcBorders>
          </w:tcPr>
          <w:p w14:paraId="77344001" w14:textId="77777777" w:rsidR="00F35EC0" w:rsidRPr="0024406E" w:rsidRDefault="00F35EC0" w:rsidP="004D1386">
            <w:pPr>
              <w:jc w:val="center"/>
              <w:rPr>
                <w:rFonts w:ascii="Calibri" w:hAnsi="Calibri"/>
                <w:sz w:val="22"/>
                <w:szCs w:val="22"/>
              </w:rPr>
            </w:pPr>
          </w:p>
        </w:tc>
        <w:tc>
          <w:tcPr>
            <w:tcW w:w="708" w:type="dxa"/>
            <w:tcBorders>
              <w:top w:val="single" w:sz="4" w:space="0" w:color="auto"/>
              <w:bottom w:val="nil"/>
            </w:tcBorders>
          </w:tcPr>
          <w:p w14:paraId="2A886D29" w14:textId="77777777" w:rsidR="00F35EC0" w:rsidRPr="0024406E" w:rsidRDefault="00F35EC0" w:rsidP="004D1386">
            <w:pPr>
              <w:jc w:val="center"/>
              <w:rPr>
                <w:rFonts w:ascii="Calibri" w:hAnsi="Calibri"/>
                <w:sz w:val="22"/>
                <w:szCs w:val="22"/>
              </w:rPr>
            </w:pPr>
          </w:p>
        </w:tc>
        <w:tc>
          <w:tcPr>
            <w:tcW w:w="711" w:type="dxa"/>
            <w:tcBorders>
              <w:top w:val="single" w:sz="4" w:space="0" w:color="auto"/>
              <w:bottom w:val="nil"/>
            </w:tcBorders>
          </w:tcPr>
          <w:p w14:paraId="4ED09A95" w14:textId="77777777" w:rsidR="00F35EC0" w:rsidRPr="0024406E" w:rsidRDefault="00F35EC0" w:rsidP="004D1386">
            <w:pPr>
              <w:jc w:val="center"/>
              <w:rPr>
                <w:rFonts w:ascii="Calibri" w:hAnsi="Calibri"/>
                <w:sz w:val="22"/>
                <w:szCs w:val="22"/>
              </w:rPr>
            </w:pPr>
          </w:p>
        </w:tc>
        <w:tc>
          <w:tcPr>
            <w:tcW w:w="4432" w:type="dxa"/>
            <w:tcBorders>
              <w:top w:val="single" w:sz="4" w:space="0" w:color="auto"/>
              <w:bottom w:val="nil"/>
              <w:right w:val="single" w:sz="4" w:space="0" w:color="auto"/>
            </w:tcBorders>
          </w:tcPr>
          <w:p w14:paraId="5B26E02C" w14:textId="2AAB14BA" w:rsidR="00F35EC0" w:rsidRDefault="000E460E" w:rsidP="00F35EC0">
            <w:pPr>
              <w:pStyle w:val="ListParagraph"/>
              <w:numPr>
                <w:ilvl w:val="0"/>
                <w:numId w:val="42"/>
              </w:numPr>
              <w:rPr>
                <w:rFonts w:ascii="Calibri" w:hAnsi="Calibri"/>
                <w:sz w:val="22"/>
                <w:szCs w:val="22"/>
              </w:rPr>
            </w:pPr>
            <w:r>
              <w:rPr>
                <w:rFonts w:ascii="Calibri" w:hAnsi="Calibri"/>
                <w:sz w:val="22"/>
                <w:szCs w:val="22"/>
              </w:rPr>
              <w:t>When completing</w:t>
            </w:r>
            <w:r w:rsidR="00F35EC0" w:rsidRPr="00F35EC0">
              <w:rPr>
                <w:rFonts w:ascii="Calibri" w:hAnsi="Calibri"/>
                <w:sz w:val="22"/>
                <w:szCs w:val="22"/>
              </w:rPr>
              <w:t xml:space="preserve"> EGS underneath the building or at low levels.</w:t>
            </w:r>
          </w:p>
          <w:p w14:paraId="33C7140E" w14:textId="2844D7D0" w:rsidR="00714A15" w:rsidRPr="00F35EC0" w:rsidRDefault="00714A15" w:rsidP="00714A15">
            <w:pPr>
              <w:pStyle w:val="ListParagraph"/>
              <w:numPr>
                <w:ilvl w:val="1"/>
                <w:numId w:val="42"/>
              </w:numPr>
              <w:rPr>
                <w:rFonts w:ascii="Calibri" w:hAnsi="Calibri"/>
                <w:sz w:val="22"/>
                <w:szCs w:val="22"/>
              </w:rPr>
            </w:pPr>
            <w:r>
              <w:rPr>
                <w:rFonts w:ascii="Calibri" w:hAnsi="Calibri"/>
                <w:sz w:val="22"/>
                <w:szCs w:val="22"/>
              </w:rPr>
              <w:t>Heat tracing</w:t>
            </w:r>
            <w:r w:rsidR="009B02E7">
              <w:rPr>
                <w:rFonts w:ascii="Calibri" w:hAnsi="Calibri"/>
                <w:sz w:val="22"/>
                <w:szCs w:val="22"/>
              </w:rPr>
              <w:t xml:space="preserve"> may be present under the building.</w:t>
            </w:r>
          </w:p>
        </w:tc>
      </w:tr>
      <w:tr w:rsidR="00F35EC0" w:rsidRPr="0024406E" w14:paraId="73A1B17C" w14:textId="77777777" w:rsidTr="00206420">
        <w:trPr>
          <w:cantSplit/>
        </w:trPr>
        <w:tc>
          <w:tcPr>
            <w:tcW w:w="2551" w:type="dxa"/>
            <w:gridSpan w:val="2"/>
          </w:tcPr>
          <w:p w14:paraId="3412F9FA" w14:textId="77777777" w:rsidR="00F35EC0" w:rsidRPr="0024406E" w:rsidRDefault="00F35EC0" w:rsidP="00F35EC0">
            <w:pPr>
              <w:rPr>
                <w:rFonts w:ascii="Calibri" w:hAnsi="Calibri"/>
                <w:b/>
                <w:sz w:val="22"/>
                <w:szCs w:val="22"/>
              </w:rPr>
            </w:pPr>
            <w:r w:rsidRPr="0024406E">
              <w:rPr>
                <w:rFonts w:ascii="Calibri" w:hAnsi="Calibri"/>
                <w:b/>
                <w:sz w:val="22"/>
                <w:szCs w:val="22"/>
              </w:rPr>
              <w:lastRenderedPageBreak/>
              <w:t>Crouching</w:t>
            </w:r>
          </w:p>
        </w:tc>
        <w:tc>
          <w:tcPr>
            <w:tcW w:w="709" w:type="dxa"/>
          </w:tcPr>
          <w:p w14:paraId="570CCB5A" w14:textId="77777777" w:rsidR="00F35EC0" w:rsidRPr="0024406E" w:rsidRDefault="00F35EC0" w:rsidP="004D1386">
            <w:pPr>
              <w:jc w:val="center"/>
              <w:rPr>
                <w:rFonts w:ascii="Calibri" w:hAnsi="Calibri"/>
                <w:sz w:val="22"/>
                <w:szCs w:val="22"/>
              </w:rPr>
            </w:pPr>
          </w:p>
        </w:tc>
        <w:tc>
          <w:tcPr>
            <w:tcW w:w="711" w:type="dxa"/>
          </w:tcPr>
          <w:p w14:paraId="20E22C3D" w14:textId="77777777" w:rsidR="00F35EC0" w:rsidRPr="0024406E" w:rsidRDefault="00F35EC0" w:rsidP="004D1386">
            <w:pPr>
              <w:jc w:val="center"/>
              <w:rPr>
                <w:rFonts w:ascii="Calibri" w:hAnsi="Calibri"/>
                <w:sz w:val="22"/>
                <w:szCs w:val="22"/>
              </w:rPr>
            </w:pPr>
          </w:p>
        </w:tc>
        <w:tc>
          <w:tcPr>
            <w:tcW w:w="708" w:type="dxa"/>
          </w:tcPr>
          <w:p w14:paraId="1FC7F342" w14:textId="4FC4CF76" w:rsidR="00F35EC0" w:rsidRPr="0024406E" w:rsidRDefault="00F35EC0" w:rsidP="004D1386">
            <w:pPr>
              <w:jc w:val="center"/>
              <w:rPr>
                <w:rFonts w:ascii="Calibri" w:hAnsi="Calibri"/>
                <w:sz w:val="22"/>
                <w:szCs w:val="22"/>
              </w:rPr>
            </w:pPr>
            <w:r>
              <w:rPr>
                <w:rFonts w:ascii="Calibri" w:hAnsi="Calibri"/>
                <w:sz w:val="22"/>
                <w:szCs w:val="22"/>
              </w:rPr>
              <w:t>X</w:t>
            </w:r>
          </w:p>
        </w:tc>
        <w:tc>
          <w:tcPr>
            <w:tcW w:w="708" w:type="dxa"/>
          </w:tcPr>
          <w:p w14:paraId="54CBEF4F" w14:textId="77777777" w:rsidR="00F35EC0" w:rsidRPr="0024406E" w:rsidRDefault="00F35EC0" w:rsidP="004D1386">
            <w:pPr>
              <w:jc w:val="center"/>
              <w:rPr>
                <w:rFonts w:ascii="Calibri" w:hAnsi="Calibri"/>
                <w:sz w:val="22"/>
                <w:szCs w:val="22"/>
              </w:rPr>
            </w:pPr>
          </w:p>
        </w:tc>
        <w:tc>
          <w:tcPr>
            <w:tcW w:w="711" w:type="dxa"/>
          </w:tcPr>
          <w:p w14:paraId="2EA89CB7" w14:textId="77777777" w:rsidR="00F35EC0" w:rsidRPr="0024406E" w:rsidRDefault="00F35EC0" w:rsidP="004D1386">
            <w:pPr>
              <w:jc w:val="center"/>
              <w:rPr>
                <w:rFonts w:ascii="Calibri" w:hAnsi="Calibri"/>
                <w:sz w:val="22"/>
                <w:szCs w:val="22"/>
              </w:rPr>
            </w:pPr>
          </w:p>
        </w:tc>
        <w:tc>
          <w:tcPr>
            <w:tcW w:w="4432" w:type="dxa"/>
            <w:tcBorders>
              <w:right w:val="single" w:sz="4" w:space="0" w:color="auto"/>
            </w:tcBorders>
          </w:tcPr>
          <w:p w14:paraId="1590EB5B" w14:textId="39E98B59" w:rsidR="00F35EC0" w:rsidRPr="00F35EC0" w:rsidRDefault="00714A15" w:rsidP="00F35EC0">
            <w:pPr>
              <w:pStyle w:val="ListParagraph"/>
              <w:numPr>
                <w:ilvl w:val="0"/>
                <w:numId w:val="42"/>
              </w:numPr>
              <w:rPr>
                <w:rFonts w:ascii="Calibri" w:hAnsi="Calibri"/>
                <w:sz w:val="22"/>
                <w:szCs w:val="22"/>
              </w:rPr>
            </w:pPr>
            <w:r w:rsidRPr="009B02E7">
              <w:rPr>
                <w:rFonts w:ascii="Calibri" w:hAnsi="Calibri"/>
                <w:sz w:val="22"/>
                <w:szCs w:val="22"/>
              </w:rPr>
              <w:t>When working on low-level equipment and cables, such as air-conditioning units and heat tracing.</w:t>
            </w:r>
          </w:p>
        </w:tc>
      </w:tr>
      <w:tr w:rsidR="00F35EC0" w:rsidRPr="0024406E" w14:paraId="27F20E81" w14:textId="77777777" w:rsidTr="00206420">
        <w:trPr>
          <w:cantSplit/>
        </w:trPr>
        <w:tc>
          <w:tcPr>
            <w:tcW w:w="2551" w:type="dxa"/>
            <w:gridSpan w:val="2"/>
          </w:tcPr>
          <w:p w14:paraId="1D22E16D" w14:textId="77777777" w:rsidR="00F35EC0" w:rsidRPr="0024406E" w:rsidRDefault="00F35EC0" w:rsidP="00F35EC0">
            <w:pPr>
              <w:rPr>
                <w:rFonts w:ascii="Calibri" w:hAnsi="Calibri"/>
                <w:b/>
                <w:sz w:val="22"/>
                <w:szCs w:val="22"/>
              </w:rPr>
            </w:pPr>
            <w:r>
              <w:rPr>
                <w:rFonts w:ascii="Calibri" w:hAnsi="Calibri"/>
                <w:b/>
                <w:sz w:val="22"/>
                <w:szCs w:val="22"/>
              </w:rPr>
              <w:t>Squatting</w:t>
            </w:r>
          </w:p>
        </w:tc>
        <w:tc>
          <w:tcPr>
            <w:tcW w:w="709" w:type="dxa"/>
          </w:tcPr>
          <w:p w14:paraId="5E2EE458" w14:textId="77777777" w:rsidR="00F35EC0" w:rsidRPr="0024406E" w:rsidRDefault="00F35EC0" w:rsidP="004D1386">
            <w:pPr>
              <w:jc w:val="center"/>
              <w:rPr>
                <w:rFonts w:ascii="Calibri" w:hAnsi="Calibri"/>
                <w:sz w:val="22"/>
                <w:szCs w:val="22"/>
              </w:rPr>
            </w:pPr>
          </w:p>
        </w:tc>
        <w:tc>
          <w:tcPr>
            <w:tcW w:w="711" w:type="dxa"/>
          </w:tcPr>
          <w:p w14:paraId="47FAE454" w14:textId="77777777" w:rsidR="00F35EC0" w:rsidRPr="0024406E" w:rsidRDefault="00F35EC0" w:rsidP="004D1386">
            <w:pPr>
              <w:jc w:val="center"/>
              <w:rPr>
                <w:rFonts w:ascii="Calibri" w:hAnsi="Calibri"/>
                <w:sz w:val="22"/>
                <w:szCs w:val="22"/>
              </w:rPr>
            </w:pPr>
          </w:p>
        </w:tc>
        <w:tc>
          <w:tcPr>
            <w:tcW w:w="708" w:type="dxa"/>
          </w:tcPr>
          <w:p w14:paraId="7F16349E" w14:textId="77777777" w:rsidR="00F35EC0" w:rsidRPr="0024406E" w:rsidRDefault="00F35EC0" w:rsidP="004D1386">
            <w:pPr>
              <w:jc w:val="center"/>
              <w:rPr>
                <w:rFonts w:ascii="Calibri" w:hAnsi="Calibri"/>
                <w:sz w:val="22"/>
                <w:szCs w:val="22"/>
              </w:rPr>
            </w:pPr>
          </w:p>
        </w:tc>
        <w:tc>
          <w:tcPr>
            <w:tcW w:w="708" w:type="dxa"/>
          </w:tcPr>
          <w:p w14:paraId="11ED83E4" w14:textId="4C57D362" w:rsidR="00F35EC0" w:rsidRPr="0024406E" w:rsidRDefault="00F35EC0" w:rsidP="004D1386">
            <w:pPr>
              <w:jc w:val="center"/>
              <w:rPr>
                <w:rFonts w:ascii="Calibri" w:hAnsi="Calibri"/>
                <w:sz w:val="22"/>
                <w:szCs w:val="22"/>
              </w:rPr>
            </w:pPr>
            <w:r>
              <w:rPr>
                <w:rFonts w:ascii="Calibri" w:hAnsi="Calibri"/>
                <w:sz w:val="22"/>
                <w:szCs w:val="22"/>
              </w:rPr>
              <w:t>X</w:t>
            </w:r>
          </w:p>
        </w:tc>
        <w:tc>
          <w:tcPr>
            <w:tcW w:w="711" w:type="dxa"/>
          </w:tcPr>
          <w:p w14:paraId="5FE98A48" w14:textId="77777777" w:rsidR="00F35EC0" w:rsidRPr="0024406E" w:rsidRDefault="00F35EC0" w:rsidP="004D1386">
            <w:pPr>
              <w:jc w:val="center"/>
              <w:rPr>
                <w:rFonts w:ascii="Calibri" w:hAnsi="Calibri"/>
                <w:sz w:val="22"/>
                <w:szCs w:val="22"/>
              </w:rPr>
            </w:pPr>
          </w:p>
        </w:tc>
        <w:tc>
          <w:tcPr>
            <w:tcW w:w="4432" w:type="dxa"/>
            <w:tcBorders>
              <w:right w:val="single" w:sz="4" w:space="0" w:color="auto"/>
            </w:tcBorders>
          </w:tcPr>
          <w:p w14:paraId="1D6ADECD" w14:textId="1F90E187" w:rsidR="00F35EC0" w:rsidRPr="00F35EC0" w:rsidRDefault="00F35EC0" w:rsidP="00F35EC0">
            <w:pPr>
              <w:pStyle w:val="ListParagraph"/>
              <w:numPr>
                <w:ilvl w:val="0"/>
                <w:numId w:val="42"/>
              </w:numPr>
              <w:rPr>
                <w:rFonts w:ascii="Calibri" w:hAnsi="Calibri"/>
                <w:sz w:val="22"/>
                <w:szCs w:val="22"/>
              </w:rPr>
            </w:pPr>
            <w:r w:rsidRPr="00F35EC0">
              <w:rPr>
                <w:rFonts w:ascii="Calibri" w:hAnsi="Calibri"/>
                <w:sz w:val="22"/>
                <w:szCs w:val="22"/>
              </w:rPr>
              <w:t>When lifting.</w:t>
            </w:r>
          </w:p>
        </w:tc>
      </w:tr>
      <w:tr w:rsidR="00F35EC0" w:rsidRPr="0024406E" w14:paraId="1636D70E" w14:textId="77777777" w:rsidTr="00206420">
        <w:trPr>
          <w:cantSplit/>
          <w:trHeight w:val="233"/>
        </w:trPr>
        <w:tc>
          <w:tcPr>
            <w:tcW w:w="2551" w:type="dxa"/>
            <w:gridSpan w:val="2"/>
          </w:tcPr>
          <w:p w14:paraId="0C232EE7" w14:textId="77777777" w:rsidR="00F35EC0" w:rsidRPr="0024406E" w:rsidRDefault="00F35EC0" w:rsidP="00F35EC0">
            <w:pPr>
              <w:rPr>
                <w:rFonts w:ascii="Calibri" w:hAnsi="Calibri"/>
                <w:b/>
                <w:sz w:val="22"/>
                <w:szCs w:val="22"/>
              </w:rPr>
            </w:pPr>
            <w:r>
              <w:rPr>
                <w:rFonts w:ascii="Calibri" w:hAnsi="Calibri"/>
                <w:b/>
                <w:sz w:val="22"/>
                <w:szCs w:val="22"/>
              </w:rPr>
              <w:t>Neck Flexion</w:t>
            </w:r>
          </w:p>
        </w:tc>
        <w:tc>
          <w:tcPr>
            <w:tcW w:w="709" w:type="dxa"/>
          </w:tcPr>
          <w:p w14:paraId="3CCB04B2" w14:textId="77777777" w:rsidR="00F35EC0" w:rsidRPr="0024406E" w:rsidRDefault="00F35EC0" w:rsidP="004D1386">
            <w:pPr>
              <w:jc w:val="center"/>
              <w:rPr>
                <w:rFonts w:ascii="Calibri" w:hAnsi="Calibri"/>
                <w:sz w:val="22"/>
                <w:szCs w:val="22"/>
              </w:rPr>
            </w:pPr>
          </w:p>
        </w:tc>
        <w:tc>
          <w:tcPr>
            <w:tcW w:w="711" w:type="dxa"/>
          </w:tcPr>
          <w:p w14:paraId="53800405" w14:textId="77777777" w:rsidR="00F35EC0" w:rsidRPr="0024406E" w:rsidRDefault="00F35EC0" w:rsidP="004D1386">
            <w:pPr>
              <w:jc w:val="center"/>
              <w:rPr>
                <w:rFonts w:ascii="Calibri" w:hAnsi="Calibri"/>
                <w:sz w:val="22"/>
                <w:szCs w:val="22"/>
              </w:rPr>
            </w:pPr>
          </w:p>
        </w:tc>
        <w:tc>
          <w:tcPr>
            <w:tcW w:w="708" w:type="dxa"/>
          </w:tcPr>
          <w:p w14:paraId="7127081C" w14:textId="77777777" w:rsidR="00F35EC0" w:rsidRPr="0024406E" w:rsidRDefault="00F35EC0" w:rsidP="004D1386">
            <w:pPr>
              <w:jc w:val="center"/>
              <w:rPr>
                <w:rFonts w:ascii="Calibri" w:hAnsi="Calibri"/>
                <w:sz w:val="22"/>
                <w:szCs w:val="22"/>
              </w:rPr>
            </w:pPr>
          </w:p>
        </w:tc>
        <w:tc>
          <w:tcPr>
            <w:tcW w:w="708" w:type="dxa"/>
          </w:tcPr>
          <w:p w14:paraId="016F0147" w14:textId="6055378F" w:rsidR="00F35EC0" w:rsidRPr="0024406E" w:rsidRDefault="00F35EC0" w:rsidP="004D1386">
            <w:pPr>
              <w:jc w:val="center"/>
              <w:rPr>
                <w:rFonts w:ascii="Calibri" w:hAnsi="Calibri"/>
                <w:sz w:val="22"/>
                <w:szCs w:val="22"/>
              </w:rPr>
            </w:pPr>
            <w:r>
              <w:rPr>
                <w:rFonts w:ascii="Calibri" w:hAnsi="Calibri"/>
                <w:sz w:val="22"/>
                <w:szCs w:val="22"/>
              </w:rPr>
              <w:t>X</w:t>
            </w:r>
          </w:p>
        </w:tc>
        <w:tc>
          <w:tcPr>
            <w:tcW w:w="711" w:type="dxa"/>
          </w:tcPr>
          <w:p w14:paraId="1A90B1E0" w14:textId="77777777" w:rsidR="00F35EC0" w:rsidRPr="0024406E" w:rsidRDefault="00F35EC0" w:rsidP="004D1386">
            <w:pPr>
              <w:jc w:val="center"/>
              <w:rPr>
                <w:rFonts w:ascii="Calibri" w:hAnsi="Calibri"/>
                <w:sz w:val="22"/>
                <w:szCs w:val="22"/>
              </w:rPr>
            </w:pPr>
          </w:p>
        </w:tc>
        <w:tc>
          <w:tcPr>
            <w:tcW w:w="4432" w:type="dxa"/>
          </w:tcPr>
          <w:p w14:paraId="3C0490E1" w14:textId="2D413789" w:rsidR="00F35EC0" w:rsidRPr="00F35EC0" w:rsidRDefault="00714A15" w:rsidP="00F35EC0">
            <w:pPr>
              <w:pStyle w:val="ListParagraph"/>
              <w:numPr>
                <w:ilvl w:val="0"/>
                <w:numId w:val="42"/>
              </w:numPr>
              <w:rPr>
                <w:rFonts w:ascii="Calibri" w:hAnsi="Calibri"/>
                <w:sz w:val="22"/>
                <w:szCs w:val="22"/>
              </w:rPr>
            </w:pPr>
            <w:r w:rsidRPr="009B02E7">
              <w:rPr>
                <w:rFonts w:ascii="Calibri" w:hAnsi="Calibri"/>
                <w:sz w:val="22"/>
                <w:szCs w:val="22"/>
              </w:rPr>
              <w:t>When working on low-level equipment and cables, such as air-conditioning units and heat tracing.</w:t>
            </w:r>
          </w:p>
        </w:tc>
      </w:tr>
      <w:tr w:rsidR="00F35EC0" w:rsidRPr="0024406E" w14:paraId="2124E91C" w14:textId="77777777" w:rsidTr="00206420">
        <w:trPr>
          <w:cantSplit/>
          <w:trHeight w:val="233"/>
        </w:trPr>
        <w:tc>
          <w:tcPr>
            <w:tcW w:w="2551" w:type="dxa"/>
            <w:gridSpan w:val="2"/>
          </w:tcPr>
          <w:p w14:paraId="50E4DEA5" w14:textId="77777777" w:rsidR="00F35EC0" w:rsidRDefault="00F35EC0" w:rsidP="00F35EC0">
            <w:pPr>
              <w:rPr>
                <w:rFonts w:ascii="Calibri" w:hAnsi="Calibri"/>
                <w:b/>
                <w:sz w:val="22"/>
                <w:szCs w:val="22"/>
              </w:rPr>
            </w:pPr>
            <w:r>
              <w:rPr>
                <w:rFonts w:ascii="Calibri" w:hAnsi="Calibri"/>
                <w:b/>
                <w:sz w:val="22"/>
                <w:szCs w:val="22"/>
              </w:rPr>
              <w:t>Neck Extension</w:t>
            </w:r>
          </w:p>
        </w:tc>
        <w:tc>
          <w:tcPr>
            <w:tcW w:w="709" w:type="dxa"/>
          </w:tcPr>
          <w:p w14:paraId="773E405F" w14:textId="77777777" w:rsidR="00F35EC0" w:rsidRPr="0024406E" w:rsidRDefault="00F35EC0" w:rsidP="004D1386">
            <w:pPr>
              <w:jc w:val="center"/>
              <w:rPr>
                <w:rFonts w:ascii="Calibri" w:hAnsi="Calibri"/>
                <w:sz w:val="22"/>
                <w:szCs w:val="22"/>
              </w:rPr>
            </w:pPr>
          </w:p>
        </w:tc>
        <w:tc>
          <w:tcPr>
            <w:tcW w:w="711" w:type="dxa"/>
          </w:tcPr>
          <w:p w14:paraId="2A3873F3" w14:textId="77777777" w:rsidR="00F35EC0" w:rsidRPr="0024406E" w:rsidRDefault="00F35EC0" w:rsidP="004D1386">
            <w:pPr>
              <w:jc w:val="center"/>
              <w:rPr>
                <w:rFonts w:ascii="Calibri" w:hAnsi="Calibri"/>
                <w:sz w:val="22"/>
                <w:szCs w:val="22"/>
              </w:rPr>
            </w:pPr>
          </w:p>
        </w:tc>
        <w:tc>
          <w:tcPr>
            <w:tcW w:w="708" w:type="dxa"/>
          </w:tcPr>
          <w:p w14:paraId="52C4F96F" w14:textId="40414470" w:rsidR="00F35EC0" w:rsidRPr="0024406E" w:rsidRDefault="00F35EC0" w:rsidP="004D1386">
            <w:pPr>
              <w:jc w:val="center"/>
              <w:rPr>
                <w:rFonts w:ascii="Calibri" w:hAnsi="Calibri"/>
                <w:sz w:val="22"/>
                <w:szCs w:val="22"/>
              </w:rPr>
            </w:pPr>
            <w:r>
              <w:rPr>
                <w:rFonts w:ascii="Calibri" w:hAnsi="Calibri"/>
                <w:sz w:val="22"/>
                <w:szCs w:val="22"/>
              </w:rPr>
              <w:t>X</w:t>
            </w:r>
          </w:p>
        </w:tc>
        <w:tc>
          <w:tcPr>
            <w:tcW w:w="708" w:type="dxa"/>
          </w:tcPr>
          <w:p w14:paraId="69A1EE17" w14:textId="77777777" w:rsidR="00F35EC0" w:rsidRPr="0024406E" w:rsidRDefault="00F35EC0" w:rsidP="004D1386">
            <w:pPr>
              <w:jc w:val="center"/>
              <w:rPr>
                <w:rFonts w:ascii="Calibri" w:hAnsi="Calibri"/>
                <w:sz w:val="22"/>
                <w:szCs w:val="22"/>
              </w:rPr>
            </w:pPr>
          </w:p>
        </w:tc>
        <w:tc>
          <w:tcPr>
            <w:tcW w:w="711" w:type="dxa"/>
          </w:tcPr>
          <w:p w14:paraId="0437CF3C" w14:textId="77777777" w:rsidR="00F35EC0" w:rsidRPr="0024406E" w:rsidRDefault="00F35EC0" w:rsidP="004D1386">
            <w:pPr>
              <w:jc w:val="center"/>
              <w:rPr>
                <w:rFonts w:ascii="Calibri" w:hAnsi="Calibri"/>
                <w:sz w:val="22"/>
                <w:szCs w:val="22"/>
              </w:rPr>
            </w:pPr>
          </w:p>
        </w:tc>
        <w:tc>
          <w:tcPr>
            <w:tcW w:w="4432" w:type="dxa"/>
          </w:tcPr>
          <w:p w14:paraId="6C15F355" w14:textId="41FCF45A" w:rsidR="00F35EC0" w:rsidRPr="00F35EC0" w:rsidRDefault="00F35EC0" w:rsidP="00F35EC0">
            <w:pPr>
              <w:pStyle w:val="ListParagraph"/>
              <w:numPr>
                <w:ilvl w:val="0"/>
                <w:numId w:val="42"/>
              </w:numPr>
              <w:rPr>
                <w:rFonts w:ascii="Calibri" w:hAnsi="Calibri"/>
                <w:sz w:val="22"/>
                <w:szCs w:val="22"/>
              </w:rPr>
            </w:pPr>
            <w:r w:rsidRPr="00F35EC0">
              <w:rPr>
                <w:rFonts w:ascii="Calibri" w:hAnsi="Calibri"/>
                <w:sz w:val="22"/>
                <w:szCs w:val="22"/>
              </w:rPr>
              <w:t xml:space="preserve">When working on overhead </w:t>
            </w:r>
            <w:r w:rsidR="009B02E7">
              <w:rPr>
                <w:rFonts w:ascii="Calibri" w:hAnsi="Calibri"/>
                <w:sz w:val="22"/>
                <w:szCs w:val="22"/>
              </w:rPr>
              <w:t>cables and light fixtures.</w:t>
            </w:r>
          </w:p>
        </w:tc>
      </w:tr>
      <w:tr w:rsidR="00F35EC0" w:rsidRPr="0024406E" w14:paraId="007D9357" w14:textId="77777777" w:rsidTr="00206420">
        <w:trPr>
          <w:cantSplit/>
          <w:trHeight w:val="233"/>
        </w:trPr>
        <w:tc>
          <w:tcPr>
            <w:tcW w:w="2551" w:type="dxa"/>
            <w:gridSpan w:val="2"/>
          </w:tcPr>
          <w:p w14:paraId="200F99EF" w14:textId="77777777" w:rsidR="00F35EC0" w:rsidRDefault="00F35EC0" w:rsidP="00F35EC0">
            <w:pPr>
              <w:rPr>
                <w:rFonts w:ascii="Calibri" w:hAnsi="Calibri"/>
                <w:b/>
                <w:sz w:val="22"/>
                <w:szCs w:val="22"/>
              </w:rPr>
            </w:pPr>
            <w:r>
              <w:rPr>
                <w:rFonts w:ascii="Calibri" w:hAnsi="Calibri"/>
                <w:b/>
                <w:sz w:val="22"/>
                <w:szCs w:val="22"/>
              </w:rPr>
              <w:t>Neck Rotation</w:t>
            </w:r>
          </w:p>
        </w:tc>
        <w:tc>
          <w:tcPr>
            <w:tcW w:w="709" w:type="dxa"/>
          </w:tcPr>
          <w:p w14:paraId="11913999" w14:textId="77777777" w:rsidR="00F35EC0" w:rsidRPr="0024406E" w:rsidRDefault="00F35EC0" w:rsidP="004D1386">
            <w:pPr>
              <w:jc w:val="center"/>
              <w:rPr>
                <w:rFonts w:ascii="Calibri" w:hAnsi="Calibri"/>
                <w:sz w:val="22"/>
                <w:szCs w:val="22"/>
              </w:rPr>
            </w:pPr>
          </w:p>
        </w:tc>
        <w:tc>
          <w:tcPr>
            <w:tcW w:w="711" w:type="dxa"/>
          </w:tcPr>
          <w:p w14:paraId="0B5B58E9" w14:textId="77777777" w:rsidR="00F35EC0" w:rsidRPr="0024406E" w:rsidRDefault="00F35EC0" w:rsidP="004D1386">
            <w:pPr>
              <w:jc w:val="center"/>
              <w:rPr>
                <w:rFonts w:ascii="Calibri" w:hAnsi="Calibri"/>
                <w:sz w:val="22"/>
                <w:szCs w:val="22"/>
              </w:rPr>
            </w:pPr>
          </w:p>
        </w:tc>
        <w:tc>
          <w:tcPr>
            <w:tcW w:w="708" w:type="dxa"/>
          </w:tcPr>
          <w:p w14:paraId="4A6E8A35" w14:textId="22EB4E36" w:rsidR="00F35EC0" w:rsidRPr="0024406E" w:rsidRDefault="00F35EC0" w:rsidP="004D1386">
            <w:pPr>
              <w:jc w:val="center"/>
              <w:rPr>
                <w:rFonts w:ascii="Calibri" w:hAnsi="Calibri"/>
                <w:sz w:val="22"/>
                <w:szCs w:val="22"/>
              </w:rPr>
            </w:pPr>
            <w:r>
              <w:rPr>
                <w:rFonts w:ascii="Calibri" w:hAnsi="Calibri"/>
                <w:sz w:val="22"/>
                <w:szCs w:val="22"/>
              </w:rPr>
              <w:t>X</w:t>
            </w:r>
          </w:p>
        </w:tc>
        <w:tc>
          <w:tcPr>
            <w:tcW w:w="708" w:type="dxa"/>
          </w:tcPr>
          <w:p w14:paraId="0DB8E980" w14:textId="77777777" w:rsidR="00F35EC0" w:rsidRPr="0024406E" w:rsidRDefault="00F35EC0" w:rsidP="004D1386">
            <w:pPr>
              <w:jc w:val="center"/>
              <w:rPr>
                <w:rFonts w:ascii="Calibri" w:hAnsi="Calibri"/>
                <w:sz w:val="22"/>
                <w:szCs w:val="22"/>
              </w:rPr>
            </w:pPr>
          </w:p>
        </w:tc>
        <w:tc>
          <w:tcPr>
            <w:tcW w:w="711" w:type="dxa"/>
          </w:tcPr>
          <w:p w14:paraId="09E2899A" w14:textId="77777777" w:rsidR="00F35EC0" w:rsidRPr="0024406E" w:rsidRDefault="00F35EC0" w:rsidP="004D1386">
            <w:pPr>
              <w:jc w:val="center"/>
              <w:rPr>
                <w:rFonts w:ascii="Calibri" w:hAnsi="Calibri"/>
                <w:sz w:val="22"/>
                <w:szCs w:val="22"/>
              </w:rPr>
            </w:pPr>
          </w:p>
        </w:tc>
        <w:tc>
          <w:tcPr>
            <w:tcW w:w="4432" w:type="dxa"/>
          </w:tcPr>
          <w:p w14:paraId="52C591F7" w14:textId="47828A80" w:rsidR="00F35EC0" w:rsidRPr="00F35EC0" w:rsidRDefault="00F35EC0" w:rsidP="00602234">
            <w:pPr>
              <w:pStyle w:val="ListParagraph"/>
              <w:numPr>
                <w:ilvl w:val="0"/>
                <w:numId w:val="42"/>
              </w:numPr>
              <w:rPr>
                <w:rFonts w:ascii="Calibri" w:hAnsi="Calibri"/>
                <w:sz w:val="22"/>
                <w:szCs w:val="22"/>
              </w:rPr>
            </w:pPr>
            <w:r w:rsidRPr="00F35EC0">
              <w:rPr>
                <w:rFonts w:ascii="Calibri" w:hAnsi="Calibri"/>
                <w:sz w:val="22"/>
                <w:szCs w:val="22"/>
              </w:rPr>
              <w:t>When working behind equipment and in tight spaces.</w:t>
            </w:r>
          </w:p>
        </w:tc>
      </w:tr>
    </w:tbl>
    <w:p w14:paraId="6C8A2594" w14:textId="77777777" w:rsidR="000C32F9" w:rsidRDefault="000C32F9"/>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4"/>
        <w:gridCol w:w="734"/>
        <w:gridCol w:w="735"/>
        <w:gridCol w:w="734"/>
        <w:gridCol w:w="735"/>
        <w:gridCol w:w="4338"/>
      </w:tblGrid>
      <w:tr w:rsidR="00FE7D03" w:rsidRPr="0024406E" w14:paraId="31ACBD89" w14:textId="77777777" w:rsidTr="00206420">
        <w:trPr>
          <w:cantSplit/>
        </w:trPr>
        <w:tc>
          <w:tcPr>
            <w:tcW w:w="2520" w:type="dxa"/>
            <w:shd w:val="pct15" w:color="auto" w:fill="FFFFFF"/>
          </w:tcPr>
          <w:p w14:paraId="0AD088B8" w14:textId="77777777" w:rsidR="00FE7D03" w:rsidRPr="0024406E" w:rsidRDefault="00FE7D03"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7D19B3B6" w14:textId="77777777" w:rsidR="00FE7D03" w:rsidRPr="0024406E" w:rsidRDefault="00FE7D03" w:rsidP="00810918">
            <w:pPr>
              <w:jc w:val="center"/>
              <w:rPr>
                <w:rFonts w:ascii="Calibri" w:hAnsi="Calibri"/>
                <w:b/>
                <w:sz w:val="22"/>
                <w:szCs w:val="22"/>
              </w:rPr>
            </w:pPr>
            <w:r w:rsidRPr="0024406E">
              <w:rPr>
                <w:rFonts w:ascii="Calibri" w:hAnsi="Calibri"/>
                <w:b/>
                <w:sz w:val="22"/>
                <w:szCs w:val="22"/>
              </w:rPr>
              <w:t>Frequency</w:t>
            </w:r>
          </w:p>
        </w:tc>
        <w:tc>
          <w:tcPr>
            <w:tcW w:w="4338" w:type="dxa"/>
            <w:shd w:val="pct15" w:color="auto" w:fill="FFFFFF"/>
          </w:tcPr>
          <w:p w14:paraId="5E104826" w14:textId="77777777" w:rsidR="00FE7D03" w:rsidRPr="0024406E" w:rsidRDefault="00FE7D03" w:rsidP="00811D87">
            <w:pPr>
              <w:pStyle w:val="Heading9"/>
              <w:rPr>
                <w:rFonts w:ascii="Calibri" w:hAnsi="Calibri"/>
                <w:sz w:val="22"/>
                <w:szCs w:val="22"/>
              </w:rPr>
            </w:pPr>
            <w:r w:rsidRPr="0024406E">
              <w:rPr>
                <w:rFonts w:ascii="Calibri" w:hAnsi="Calibri"/>
                <w:sz w:val="22"/>
                <w:szCs w:val="22"/>
              </w:rPr>
              <w:t>Details/Measurements</w:t>
            </w:r>
          </w:p>
        </w:tc>
      </w:tr>
      <w:tr w:rsidR="004D39A0" w:rsidRPr="0024406E" w14:paraId="627E8B82" w14:textId="77777777" w:rsidTr="00206420">
        <w:trPr>
          <w:cantSplit/>
        </w:trPr>
        <w:tc>
          <w:tcPr>
            <w:tcW w:w="2520" w:type="dxa"/>
            <w:shd w:val="pct15" w:color="auto" w:fill="FFFFFF"/>
          </w:tcPr>
          <w:p w14:paraId="4AF0018B" w14:textId="77777777" w:rsidR="004D39A0" w:rsidRPr="0024406E" w:rsidRDefault="004D39A0" w:rsidP="006870C7">
            <w:pPr>
              <w:pStyle w:val="Heading1"/>
              <w:rPr>
                <w:rFonts w:ascii="Calibri" w:hAnsi="Calibri"/>
                <w:sz w:val="22"/>
                <w:szCs w:val="22"/>
                <w:lang w:val="en-CA"/>
              </w:rPr>
            </w:pPr>
          </w:p>
        </w:tc>
        <w:tc>
          <w:tcPr>
            <w:tcW w:w="734" w:type="dxa"/>
            <w:shd w:val="pct15" w:color="auto" w:fill="FFFFFF"/>
          </w:tcPr>
          <w:p w14:paraId="747803FD" w14:textId="77777777" w:rsidR="004D39A0" w:rsidRDefault="00FE7D03" w:rsidP="006870C7">
            <w:pPr>
              <w:jc w:val="center"/>
              <w:rPr>
                <w:rFonts w:ascii="Calibri" w:hAnsi="Calibri"/>
                <w:b/>
                <w:sz w:val="22"/>
                <w:szCs w:val="22"/>
              </w:rPr>
            </w:pPr>
            <w:r>
              <w:rPr>
                <w:rFonts w:ascii="Calibri" w:hAnsi="Calibri"/>
                <w:b/>
                <w:sz w:val="22"/>
                <w:szCs w:val="22"/>
              </w:rPr>
              <w:t>N/R</w:t>
            </w:r>
          </w:p>
        </w:tc>
        <w:tc>
          <w:tcPr>
            <w:tcW w:w="734" w:type="dxa"/>
            <w:shd w:val="pct15" w:color="auto" w:fill="FFFFFF"/>
          </w:tcPr>
          <w:p w14:paraId="3B3E0097" w14:textId="77777777" w:rsidR="004D39A0" w:rsidRDefault="00FE7D03" w:rsidP="006870C7">
            <w:pPr>
              <w:jc w:val="center"/>
              <w:rPr>
                <w:rFonts w:ascii="Calibri" w:hAnsi="Calibri"/>
                <w:b/>
                <w:sz w:val="22"/>
                <w:szCs w:val="22"/>
              </w:rPr>
            </w:pPr>
            <w:r>
              <w:rPr>
                <w:rFonts w:ascii="Calibri" w:hAnsi="Calibri"/>
                <w:b/>
                <w:sz w:val="22"/>
                <w:szCs w:val="22"/>
              </w:rPr>
              <w:t>R</w:t>
            </w:r>
          </w:p>
        </w:tc>
        <w:tc>
          <w:tcPr>
            <w:tcW w:w="735" w:type="dxa"/>
            <w:shd w:val="pct15" w:color="auto" w:fill="FFFFFF"/>
          </w:tcPr>
          <w:p w14:paraId="54A9681D" w14:textId="77777777" w:rsidR="004D39A0" w:rsidRDefault="00FE7D03" w:rsidP="006870C7">
            <w:pPr>
              <w:jc w:val="center"/>
              <w:rPr>
                <w:rFonts w:ascii="Calibri" w:hAnsi="Calibri"/>
                <w:b/>
                <w:sz w:val="22"/>
                <w:szCs w:val="22"/>
              </w:rPr>
            </w:pPr>
            <w:r>
              <w:rPr>
                <w:rFonts w:ascii="Calibri" w:hAnsi="Calibri"/>
                <w:b/>
                <w:sz w:val="22"/>
                <w:szCs w:val="22"/>
              </w:rPr>
              <w:t>O</w:t>
            </w:r>
          </w:p>
        </w:tc>
        <w:tc>
          <w:tcPr>
            <w:tcW w:w="734" w:type="dxa"/>
            <w:shd w:val="pct15" w:color="auto" w:fill="FFFFFF"/>
          </w:tcPr>
          <w:p w14:paraId="020BF06A" w14:textId="77777777" w:rsidR="004D39A0" w:rsidRDefault="00FE7D03" w:rsidP="006870C7">
            <w:pPr>
              <w:jc w:val="center"/>
              <w:rPr>
                <w:rFonts w:ascii="Calibri" w:hAnsi="Calibri"/>
                <w:b/>
                <w:sz w:val="22"/>
                <w:szCs w:val="22"/>
              </w:rPr>
            </w:pPr>
            <w:r>
              <w:rPr>
                <w:rFonts w:ascii="Calibri" w:hAnsi="Calibri"/>
                <w:b/>
                <w:sz w:val="22"/>
                <w:szCs w:val="22"/>
              </w:rPr>
              <w:t>F</w:t>
            </w:r>
          </w:p>
        </w:tc>
        <w:tc>
          <w:tcPr>
            <w:tcW w:w="735" w:type="dxa"/>
            <w:shd w:val="pct15" w:color="auto" w:fill="FFFFFF"/>
          </w:tcPr>
          <w:p w14:paraId="1F12B7C0" w14:textId="77777777" w:rsidR="004D39A0" w:rsidRPr="0024406E" w:rsidRDefault="00FE7D03" w:rsidP="006870C7">
            <w:pPr>
              <w:jc w:val="center"/>
              <w:rPr>
                <w:rFonts w:ascii="Calibri" w:hAnsi="Calibri"/>
                <w:b/>
                <w:sz w:val="22"/>
                <w:szCs w:val="22"/>
              </w:rPr>
            </w:pPr>
            <w:r>
              <w:rPr>
                <w:rFonts w:ascii="Calibri" w:hAnsi="Calibri"/>
                <w:b/>
                <w:sz w:val="22"/>
                <w:szCs w:val="22"/>
              </w:rPr>
              <w:t>C</w:t>
            </w:r>
          </w:p>
        </w:tc>
        <w:tc>
          <w:tcPr>
            <w:tcW w:w="4338" w:type="dxa"/>
            <w:shd w:val="pct15" w:color="auto" w:fill="FFFFFF"/>
          </w:tcPr>
          <w:p w14:paraId="2C1FFECB" w14:textId="77777777" w:rsidR="004D39A0" w:rsidRPr="0024406E" w:rsidRDefault="004D39A0" w:rsidP="006870C7">
            <w:pPr>
              <w:pStyle w:val="Heading9"/>
              <w:rPr>
                <w:rFonts w:ascii="Calibri" w:hAnsi="Calibri"/>
                <w:sz w:val="22"/>
                <w:szCs w:val="22"/>
              </w:rPr>
            </w:pPr>
          </w:p>
        </w:tc>
      </w:tr>
      <w:tr w:rsidR="00FE7D03" w:rsidRPr="0024406E" w14:paraId="3CE179C2" w14:textId="77777777" w:rsidTr="00206420">
        <w:trPr>
          <w:cantSplit/>
        </w:trPr>
        <w:tc>
          <w:tcPr>
            <w:tcW w:w="10530" w:type="dxa"/>
            <w:gridSpan w:val="7"/>
            <w:shd w:val="pct15" w:color="auto" w:fill="FFFFFF"/>
          </w:tcPr>
          <w:p w14:paraId="2BBAEB4B" w14:textId="77777777" w:rsidR="00FE7D03" w:rsidRPr="0024406E" w:rsidRDefault="00FE7D03" w:rsidP="008659C5">
            <w:pPr>
              <w:rPr>
                <w:rFonts w:ascii="Calibri" w:hAnsi="Calibri"/>
                <w:sz w:val="22"/>
                <w:szCs w:val="22"/>
              </w:rPr>
            </w:pPr>
            <w:r w:rsidRPr="0024406E">
              <w:rPr>
                <w:rFonts w:ascii="Calibri" w:hAnsi="Calibri"/>
                <w:b/>
                <w:sz w:val="22"/>
                <w:szCs w:val="22"/>
              </w:rPr>
              <w:t>Static Work:</w:t>
            </w:r>
          </w:p>
        </w:tc>
      </w:tr>
      <w:tr w:rsidR="00AF09CE" w:rsidRPr="0024406E" w14:paraId="54E69FD1" w14:textId="77777777" w:rsidTr="00206420">
        <w:trPr>
          <w:cantSplit/>
        </w:trPr>
        <w:tc>
          <w:tcPr>
            <w:tcW w:w="2520" w:type="dxa"/>
          </w:tcPr>
          <w:p w14:paraId="3108D554" w14:textId="77777777" w:rsidR="00AF09CE" w:rsidRPr="0024406E" w:rsidRDefault="00AF09CE" w:rsidP="00AF09CE">
            <w:pPr>
              <w:rPr>
                <w:rFonts w:ascii="Calibri" w:hAnsi="Calibri"/>
                <w:b/>
                <w:sz w:val="22"/>
                <w:szCs w:val="22"/>
              </w:rPr>
            </w:pPr>
            <w:r w:rsidRPr="0024406E">
              <w:rPr>
                <w:rFonts w:ascii="Calibri" w:hAnsi="Calibri"/>
                <w:b/>
                <w:sz w:val="22"/>
                <w:szCs w:val="22"/>
              </w:rPr>
              <w:t>Sitting</w:t>
            </w:r>
          </w:p>
        </w:tc>
        <w:tc>
          <w:tcPr>
            <w:tcW w:w="734" w:type="dxa"/>
          </w:tcPr>
          <w:p w14:paraId="3AECC6CA" w14:textId="77777777" w:rsidR="00AF09CE" w:rsidRPr="0024406E" w:rsidRDefault="00AF09CE" w:rsidP="00AF09CE">
            <w:pPr>
              <w:rPr>
                <w:rFonts w:ascii="Calibri" w:hAnsi="Calibri"/>
                <w:sz w:val="22"/>
                <w:szCs w:val="22"/>
              </w:rPr>
            </w:pPr>
          </w:p>
        </w:tc>
        <w:tc>
          <w:tcPr>
            <w:tcW w:w="734" w:type="dxa"/>
          </w:tcPr>
          <w:p w14:paraId="289313F8" w14:textId="77777777" w:rsidR="00AF09CE" w:rsidRPr="0024406E" w:rsidRDefault="00AF09CE" w:rsidP="00AF09CE">
            <w:pPr>
              <w:rPr>
                <w:rFonts w:ascii="Calibri" w:hAnsi="Calibri"/>
                <w:sz w:val="22"/>
                <w:szCs w:val="22"/>
              </w:rPr>
            </w:pPr>
          </w:p>
        </w:tc>
        <w:tc>
          <w:tcPr>
            <w:tcW w:w="735" w:type="dxa"/>
          </w:tcPr>
          <w:p w14:paraId="2D71C9BE" w14:textId="654F20E4" w:rsidR="00AF09CE" w:rsidRPr="0024406E" w:rsidRDefault="00AF09CE" w:rsidP="00AF09CE">
            <w:pPr>
              <w:jc w:val="center"/>
              <w:rPr>
                <w:rFonts w:ascii="Calibri" w:hAnsi="Calibri"/>
                <w:sz w:val="22"/>
                <w:szCs w:val="22"/>
              </w:rPr>
            </w:pPr>
            <w:r>
              <w:rPr>
                <w:rFonts w:ascii="Calibri" w:hAnsi="Calibri"/>
                <w:sz w:val="22"/>
                <w:szCs w:val="22"/>
              </w:rPr>
              <w:t>X</w:t>
            </w:r>
          </w:p>
        </w:tc>
        <w:tc>
          <w:tcPr>
            <w:tcW w:w="734" w:type="dxa"/>
          </w:tcPr>
          <w:p w14:paraId="01553DCB" w14:textId="77777777" w:rsidR="00AF09CE" w:rsidRPr="0024406E" w:rsidRDefault="00AF09CE" w:rsidP="00AF09CE">
            <w:pPr>
              <w:jc w:val="center"/>
              <w:rPr>
                <w:rFonts w:ascii="Calibri" w:hAnsi="Calibri"/>
                <w:sz w:val="22"/>
                <w:szCs w:val="22"/>
              </w:rPr>
            </w:pPr>
          </w:p>
        </w:tc>
        <w:tc>
          <w:tcPr>
            <w:tcW w:w="735" w:type="dxa"/>
          </w:tcPr>
          <w:p w14:paraId="3E3037F6" w14:textId="77777777" w:rsidR="00AF09CE" w:rsidRPr="0024406E" w:rsidRDefault="00AF09CE" w:rsidP="00AF09CE">
            <w:pPr>
              <w:rPr>
                <w:rFonts w:ascii="Calibri" w:hAnsi="Calibri"/>
                <w:sz w:val="22"/>
                <w:szCs w:val="22"/>
              </w:rPr>
            </w:pPr>
          </w:p>
        </w:tc>
        <w:tc>
          <w:tcPr>
            <w:tcW w:w="4338" w:type="dxa"/>
          </w:tcPr>
          <w:p w14:paraId="5ADFC071" w14:textId="217E4388" w:rsidR="00AF09CE" w:rsidRPr="00AF09CE" w:rsidRDefault="00AF09CE" w:rsidP="00AF09CE">
            <w:pPr>
              <w:pStyle w:val="ListParagraph"/>
              <w:numPr>
                <w:ilvl w:val="0"/>
                <w:numId w:val="42"/>
              </w:numPr>
              <w:rPr>
                <w:rFonts w:ascii="Calibri" w:hAnsi="Calibri"/>
                <w:sz w:val="22"/>
                <w:szCs w:val="22"/>
              </w:rPr>
            </w:pPr>
            <w:r w:rsidRPr="00AF09CE">
              <w:rPr>
                <w:rFonts w:ascii="Calibri" w:hAnsi="Calibri"/>
                <w:sz w:val="22"/>
                <w:szCs w:val="22"/>
              </w:rPr>
              <w:t>When completing paperwork and/or driving.</w:t>
            </w:r>
          </w:p>
        </w:tc>
      </w:tr>
      <w:tr w:rsidR="00AF09CE" w:rsidRPr="0024406E" w14:paraId="28D5E9F4" w14:textId="77777777" w:rsidTr="00206420">
        <w:trPr>
          <w:cantSplit/>
        </w:trPr>
        <w:tc>
          <w:tcPr>
            <w:tcW w:w="2520" w:type="dxa"/>
            <w:tcBorders>
              <w:bottom w:val="single" w:sz="4" w:space="0" w:color="auto"/>
            </w:tcBorders>
          </w:tcPr>
          <w:p w14:paraId="2E8DFCED" w14:textId="77777777" w:rsidR="00AF09CE" w:rsidRPr="0024406E" w:rsidRDefault="00AF09CE" w:rsidP="00AF09CE">
            <w:pPr>
              <w:rPr>
                <w:rFonts w:ascii="Calibri" w:hAnsi="Calibri"/>
                <w:b/>
                <w:sz w:val="22"/>
                <w:szCs w:val="22"/>
              </w:rPr>
            </w:pPr>
            <w:r w:rsidRPr="0024406E">
              <w:rPr>
                <w:rFonts w:ascii="Calibri" w:hAnsi="Calibri"/>
                <w:b/>
                <w:sz w:val="22"/>
                <w:szCs w:val="22"/>
              </w:rPr>
              <w:t>Static Standing</w:t>
            </w:r>
          </w:p>
        </w:tc>
        <w:tc>
          <w:tcPr>
            <w:tcW w:w="734" w:type="dxa"/>
            <w:tcBorders>
              <w:bottom w:val="single" w:sz="4" w:space="0" w:color="auto"/>
            </w:tcBorders>
          </w:tcPr>
          <w:p w14:paraId="182CEE6F" w14:textId="77777777" w:rsidR="00AF09CE" w:rsidRPr="0024406E" w:rsidRDefault="00AF09CE" w:rsidP="00AF09CE">
            <w:pPr>
              <w:rPr>
                <w:rFonts w:ascii="Calibri" w:hAnsi="Calibri"/>
                <w:sz w:val="22"/>
                <w:szCs w:val="22"/>
              </w:rPr>
            </w:pPr>
          </w:p>
        </w:tc>
        <w:tc>
          <w:tcPr>
            <w:tcW w:w="734" w:type="dxa"/>
            <w:tcBorders>
              <w:bottom w:val="single" w:sz="4" w:space="0" w:color="auto"/>
            </w:tcBorders>
          </w:tcPr>
          <w:p w14:paraId="0EC3E61A" w14:textId="77777777" w:rsidR="00AF09CE" w:rsidRPr="0024406E" w:rsidRDefault="00AF09CE" w:rsidP="00AF09CE">
            <w:pPr>
              <w:rPr>
                <w:rFonts w:ascii="Calibri" w:hAnsi="Calibri"/>
                <w:sz w:val="22"/>
                <w:szCs w:val="22"/>
              </w:rPr>
            </w:pPr>
          </w:p>
        </w:tc>
        <w:tc>
          <w:tcPr>
            <w:tcW w:w="735" w:type="dxa"/>
            <w:tcBorders>
              <w:bottom w:val="single" w:sz="4" w:space="0" w:color="auto"/>
            </w:tcBorders>
          </w:tcPr>
          <w:p w14:paraId="0C5F3BC1" w14:textId="77777777" w:rsidR="00AF09CE" w:rsidRPr="0024406E" w:rsidRDefault="00AF09CE" w:rsidP="00AF09CE">
            <w:pPr>
              <w:jc w:val="center"/>
              <w:rPr>
                <w:rFonts w:ascii="Calibri" w:hAnsi="Calibri"/>
                <w:sz w:val="22"/>
                <w:szCs w:val="22"/>
              </w:rPr>
            </w:pPr>
          </w:p>
        </w:tc>
        <w:tc>
          <w:tcPr>
            <w:tcW w:w="734" w:type="dxa"/>
            <w:tcBorders>
              <w:bottom w:val="single" w:sz="4" w:space="0" w:color="auto"/>
            </w:tcBorders>
          </w:tcPr>
          <w:p w14:paraId="3C841974" w14:textId="5B49E7D3" w:rsidR="00AF09CE" w:rsidRPr="0024406E" w:rsidRDefault="00AF09CE" w:rsidP="00AF09CE">
            <w:pPr>
              <w:jc w:val="center"/>
              <w:rPr>
                <w:rFonts w:ascii="Calibri" w:hAnsi="Calibri"/>
                <w:sz w:val="22"/>
                <w:szCs w:val="22"/>
              </w:rPr>
            </w:pPr>
            <w:r>
              <w:rPr>
                <w:rFonts w:ascii="Calibri" w:hAnsi="Calibri"/>
                <w:sz w:val="22"/>
                <w:szCs w:val="22"/>
              </w:rPr>
              <w:t>X</w:t>
            </w:r>
          </w:p>
        </w:tc>
        <w:tc>
          <w:tcPr>
            <w:tcW w:w="735" w:type="dxa"/>
            <w:tcBorders>
              <w:bottom w:val="single" w:sz="4" w:space="0" w:color="auto"/>
            </w:tcBorders>
          </w:tcPr>
          <w:p w14:paraId="32D155C7" w14:textId="77777777" w:rsidR="00AF09CE" w:rsidRPr="0024406E" w:rsidRDefault="00AF09CE" w:rsidP="00AF09CE">
            <w:pPr>
              <w:rPr>
                <w:rFonts w:ascii="Calibri" w:hAnsi="Calibri"/>
                <w:sz w:val="22"/>
                <w:szCs w:val="22"/>
              </w:rPr>
            </w:pPr>
          </w:p>
        </w:tc>
        <w:tc>
          <w:tcPr>
            <w:tcW w:w="4338" w:type="dxa"/>
            <w:tcBorders>
              <w:bottom w:val="single" w:sz="4" w:space="0" w:color="auto"/>
            </w:tcBorders>
          </w:tcPr>
          <w:p w14:paraId="23D47695" w14:textId="03F16B49" w:rsidR="00AF09CE" w:rsidRPr="00AF09CE" w:rsidRDefault="00AF09CE" w:rsidP="00AF09CE">
            <w:pPr>
              <w:pStyle w:val="ListParagraph"/>
              <w:numPr>
                <w:ilvl w:val="0"/>
                <w:numId w:val="42"/>
              </w:numPr>
              <w:rPr>
                <w:rFonts w:ascii="Calibri" w:hAnsi="Calibri"/>
                <w:sz w:val="22"/>
                <w:szCs w:val="22"/>
              </w:rPr>
            </w:pPr>
            <w:r w:rsidRPr="00AF09CE">
              <w:rPr>
                <w:rFonts w:ascii="Calibri" w:hAnsi="Calibri"/>
                <w:sz w:val="22"/>
                <w:szCs w:val="22"/>
              </w:rPr>
              <w:t>When completing various EGS or PMs.</w:t>
            </w:r>
          </w:p>
        </w:tc>
      </w:tr>
      <w:tr w:rsidR="00AF09CE" w:rsidRPr="0024406E" w14:paraId="36865362" w14:textId="77777777" w:rsidTr="00206420">
        <w:trPr>
          <w:cantSplit/>
        </w:trPr>
        <w:tc>
          <w:tcPr>
            <w:tcW w:w="2520" w:type="dxa"/>
            <w:tcBorders>
              <w:bottom w:val="single" w:sz="4" w:space="0" w:color="auto"/>
            </w:tcBorders>
          </w:tcPr>
          <w:p w14:paraId="317CF57B" w14:textId="77777777" w:rsidR="00AF09CE" w:rsidRPr="0024406E" w:rsidRDefault="00AF09CE" w:rsidP="00AF09CE">
            <w:pPr>
              <w:rPr>
                <w:rFonts w:ascii="Calibri" w:hAnsi="Calibri"/>
                <w:b/>
                <w:sz w:val="22"/>
                <w:szCs w:val="22"/>
              </w:rPr>
            </w:pPr>
            <w:r>
              <w:rPr>
                <w:rFonts w:ascii="Calibri" w:hAnsi="Calibri"/>
                <w:b/>
                <w:sz w:val="22"/>
                <w:szCs w:val="22"/>
              </w:rPr>
              <w:t>Balancing</w:t>
            </w:r>
          </w:p>
        </w:tc>
        <w:tc>
          <w:tcPr>
            <w:tcW w:w="734" w:type="dxa"/>
            <w:tcBorders>
              <w:bottom w:val="single" w:sz="4" w:space="0" w:color="auto"/>
            </w:tcBorders>
          </w:tcPr>
          <w:p w14:paraId="21E2403C" w14:textId="77777777" w:rsidR="00AF09CE" w:rsidRPr="0024406E" w:rsidRDefault="00AF09CE" w:rsidP="00AF09CE">
            <w:pPr>
              <w:rPr>
                <w:rFonts w:ascii="Calibri" w:hAnsi="Calibri"/>
                <w:sz w:val="22"/>
                <w:szCs w:val="22"/>
              </w:rPr>
            </w:pPr>
          </w:p>
        </w:tc>
        <w:tc>
          <w:tcPr>
            <w:tcW w:w="734" w:type="dxa"/>
            <w:tcBorders>
              <w:bottom w:val="single" w:sz="4" w:space="0" w:color="auto"/>
            </w:tcBorders>
          </w:tcPr>
          <w:p w14:paraId="7FC6FB62" w14:textId="77777777" w:rsidR="00AF09CE" w:rsidRPr="0024406E" w:rsidRDefault="00AF09CE" w:rsidP="00AF09CE">
            <w:pPr>
              <w:rPr>
                <w:rFonts w:ascii="Calibri" w:hAnsi="Calibri"/>
                <w:sz w:val="22"/>
                <w:szCs w:val="22"/>
              </w:rPr>
            </w:pPr>
          </w:p>
        </w:tc>
        <w:tc>
          <w:tcPr>
            <w:tcW w:w="735" w:type="dxa"/>
            <w:tcBorders>
              <w:bottom w:val="single" w:sz="4" w:space="0" w:color="auto"/>
            </w:tcBorders>
          </w:tcPr>
          <w:p w14:paraId="0FA6EAA5" w14:textId="2033D52B" w:rsidR="00AF09CE" w:rsidRPr="0024406E" w:rsidRDefault="00AF09CE" w:rsidP="00AF09CE">
            <w:pPr>
              <w:jc w:val="center"/>
              <w:rPr>
                <w:rFonts w:ascii="Calibri" w:hAnsi="Calibri"/>
                <w:sz w:val="22"/>
                <w:szCs w:val="22"/>
              </w:rPr>
            </w:pPr>
            <w:r>
              <w:rPr>
                <w:rFonts w:ascii="Calibri" w:hAnsi="Calibri"/>
                <w:sz w:val="22"/>
                <w:szCs w:val="22"/>
              </w:rPr>
              <w:t>X</w:t>
            </w:r>
          </w:p>
        </w:tc>
        <w:tc>
          <w:tcPr>
            <w:tcW w:w="734" w:type="dxa"/>
            <w:tcBorders>
              <w:bottom w:val="single" w:sz="4" w:space="0" w:color="auto"/>
            </w:tcBorders>
          </w:tcPr>
          <w:p w14:paraId="11848227" w14:textId="77777777" w:rsidR="00AF09CE" w:rsidRPr="0024406E" w:rsidRDefault="00AF09CE" w:rsidP="00AF09CE">
            <w:pPr>
              <w:jc w:val="center"/>
              <w:rPr>
                <w:rFonts w:ascii="Calibri" w:hAnsi="Calibri"/>
                <w:sz w:val="22"/>
                <w:szCs w:val="22"/>
              </w:rPr>
            </w:pPr>
          </w:p>
        </w:tc>
        <w:tc>
          <w:tcPr>
            <w:tcW w:w="735" w:type="dxa"/>
            <w:tcBorders>
              <w:bottom w:val="single" w:sz="4" w:space="0" w:color="auto"/>
            </w:tcBorders>
          </w:tcPr>
          <w:p w14:paraId="2381CD37" w14:textId="77777777" w:rsidR="00AF09CE" w:rsidRPr="0024406E" w:rsidRDefault="00AF09CE" w:rsidP="00AF09CE">
            <w:pPr>
              <w:rPr>
                <w:rFonts w:ascii="Calibri" w:hAnsi="Calibri"/>
                <w:sz w:val="22"/>
                <w:szCs w:val="22"/>
              </w:rPr>
            </w:pPr>
          </w:p>
        </w:tc>
        <w:tc>
          <w:tcPr>
            <w:tcW w:w="4338" w:type="dxa"/>
            <w:tcBorders>
              <w:bottom w:val="single" w:sz="4" w:space="0" w:color="auto"/>
            </w:tcBorders>
          </w:tcPr>
          <w:p w14:paraId="45AA6F8D" w14:textId="5FAD8FCE" w:rsidR="00AF09CE" w:rsidRPr="00AF09CE" w:rsidRDefault="00AF09CE" w:rsidP="00AF09CE">
            <w:pPr>
              <w:pStyle w:val="ListParagraph"/>
              <w:numPr>
                <w:ilvl w:val="0"/>
                <w:numId w:val="42"/>
              </w:numPr>
              <w:rPr>
                <w:rFonts w:ascii="Calibri" w:hAnsi="Calibri"/>
                <w:sz w:val="22"/>
                <w:szCs w:val="22"/>
              </w:rPr>
            </w:pPr>
            <w:r w:rsidRPr="00AF09CE">
              <w:rPr>
                <w:rFonts w:ascii="Calibri" w:hAnsi="Calibri"/>
                <w:sz w:val="22"/>
                <w:szCs w:val="22"/>
              </w:rPr>
              <w:t>When using a ladder.</w:t>
            </w:r>
          </w:p>
        </w:tc>
      </w:tr>
    </w:tbl>
    <w:p w14:paraId="5A39A44D" w14:textId="77777777" w:rsidR="000C32F9" w:rsidRDefault="000C32F9"/>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4"/>
        <w:gridCol w:w="734"/>
        <w:gridCol w:w="735"/>
        <w:gridCol w:w="734"/>
        <w:gridCol w:w="735"/>
        <w:gridCol w:w="4338"/>
      </w:tblGrid>
      <w:tr w:rsidR="007F39D1" w:rsidRPr="0024406E" w14:paraId="2C45680C" w14:textId="77777777" w:rsidTr="00206420">
        <w:trPr>
          <w:cantSplit/>
        </w:trPr>
        <w:tc>
          <w:tcPr>
            <w:tcW w:w="2520" w:type="dxa"/>
            <w:shd w:val="pct15" w:color="auto" w:fill="FFFFFF"/>
          </w:tcPr>
          <w:p w14:paraId="706105AC" w14:textId="77777777" w:rsidR="007F39D1" w:rsidRPr="0024406E" w:rsidRDefault="007F39D1"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5523804F" w14:textId="77777777" w:rsidR="007F39D1" w:rsidRPr="0024406E" w:rsidRDefault="007F39D1" w:rsidP="00810918">
            <w:pPr>
              <w:jc w:val="center"/>
              <w:rPr>
                <w:rFonts w:ascii="Calibri" w:hAnsi="Calibri"/>
                <w:b/>
                <w:sz w:val="22"/>
                <w:szCs w:val="22"/>
              </w:rPr>
            </w:pPr>
            <w:r w:rsidRPr="0024406E">
              <w:rPr>
                <w:rFonts w:ascii="Calibri" w:hAnsi="Calibri"/>
                <w:b/>
                <w:sz w:val="22"/>
                <w:szCs w:val="22"/>
              </w:rPr>
              <w:t>Frequency</w:t>
            </w:r>
          </w:p>
        </w:tc>
        <w:tc>
          <w:tcPr>
            <w:tcW w:w="4338" w:type="dxa"/>
            <w:shd w:val="pct15" w:color="auto" w:fill="FFFFFF"/>
          </w:tcPr>
          <w:p w14:paraId="4DFE3509" w14:textId="77777777" w:rsidR="007F39D1" w:rsidRPr="0024406E" w:rsidRDefault="007F39D1" w:rsidP="00811D87">
            <w:pPr>
              <w:pStyle w:val="Heading9"/>
              <w:rPr>
                <w:rFonts w:ascii="Calibri" w:hAnsi="Calibri"/>
                <w:sz w:val="22"/>
                <w:szCs w:val="22"/>
              </w:rPr>
            </w:pPr>
            <w:r w:rsidRPr="0024406E">
              <w:rPr>
                <w:rFonts w:ascii="Calibri" w:hAnsi="Calibri"/>
                <w:sz w:val="22"/>
                <w:szCs w:val="22"/>
              </w:rPr>
              <w:t>Details/Measurements</w:t>
            </w:r>
          </w:p>
        </w:tc>
      </w:tr>
      <w:tr w:rsidR="007F39D1" w:rsidRPr="0024406E" w14:paraId="4EFFE495" w14:textId="77777777" w:rsidTr="00206420">
        <w:trPr>
          <w:cantSplit/>
        </w:trPr>
        <w:tc>
          <w:tcPr>
            <w:tcW w:w="2520" w:type="dxa"/>
            <w:shd w:val="pct15" w:color="auto" w:fill="FFFFFF"/>
          </w:tcPr>
          <w:p w14:paraId="7DB55CA9" w14:textId="77777777" w:rsidR="007F39D1" w:rsidRPr="0024406E" w:rsidRDefault="007F39D1" w:rsidP="007F39D1">
            <w:pPr>
              <w:pStyle w:val="Heading1"/>
              <w:rPr>
                <w:rFonts w:ascii="Calibri" w:hAnsi="Calibri"/>
                <w:sz w:val="22"/>
                <w:szCs w:val="22"/>
                <w:lang w:val="en-CA"/>
              </w:rPr>
            </w:pPr>
          </w:p>
        </w:tc>
        <w:tc>
          <w:tcPr>
            <w:tcW w:w="734" w:type="dxa"/>
            <w:shd w:val="pct15" w:color="auto" w:fill="FFFFFF"/>
          </w:tcPr>
          <w:p w14:paraId="31B0CA76" w14:textId="77777777" w:rsidR="007F39D1" w:rsidRDefault="007F39D1" w:rsidP="007F39D1">
            <w:pPr>
              <w:jc w:val="center"/>
              <w:rPr>
                <w:rFonts w:ascii="Calibri" w:hAnsi="Calibri"/>
                <w:b/>
                <w:sz w:val="22"/>
                <w:szCs w:val="22"/>
              </w:rPr>
            </w:pPr>
            <w:r>
              <w:rPr>
                <w:rFonts w:ascii="Calibri" w:hAnsi="Calibri"/>
                <w:b/>
                <w:sz w:val="22"/>
                <w:szCs w:val="22"/>
              </w:rPr>
              <w:t>N/R</w:t>
            </w:r>
          </w:p>
        </w:tc>
        <w:tc>
          <w:tcPr>
            <w:tcW w:w="734" w:type="dxa"/>
            <w:shd w:val="pct15" w:color="auto" w:fill="FFFFFF"/>
          </w:tcPr>
          <w:p w14:paraId="6653EF80" w14:textId="77777777" w:rsidR="007F39D1" w:rsidRDefault="007F39D1" w:rsidP="007F39D1">
            <w:pPr>
              <w:jc w:val="center"/>
              <w:rPr>
                <w:rFonts w:ascii="Calibri" w:hAnsi="Calibri"/>
                <w:b/>
                <w:sz w:val="22"/>
                <w:szCs w:val="22"/>
              </w:rPr>
            </w:pPr>
            <w:r>
              <w:rPr>
                <w:rFonts w:ascii="Calibri" w:hAnsi="Calibri"/>
                <w:b/>
                <w:sz w:val="22"/>
                <w:szCs w:val="22"/>
              </w:rPr>
              <w:t>R</w:t>
            </w:r>
          </w:p>
        </w:tc>
        <w:tc>
          <w:tcPr>
            <w:tcW w:w="735" w:type="dxa"/>
            <w:shd w:val="pct15" w:color="auto" w:fill="FFFFFF"/>
          </w:tcPr>
          <w:p w14:paraId="3D17EB26" w14:textId="77777777" w:rsidR="007F39D1" w:rsidRDefault="007F39D1" w:rsidP="007F39D1">
            <w:pPr>
              <w:jc w:val="center"/>
              <w:rPr>
                <w:rFonts w:ascii="Calibri" w:hAnsi="Calibri"/>
                <w:b/>
                <w:sz w:val="22"/>
                <w:szCs w:val="22"/>
              </w:rPr>
            </w:pPr>
            <w:r>
              <w:rPr>
                <w:rFonts w:ascii="Calibri" w:hAnsi="Calibri"/>
                <w:b/>
                <w:sz w:val="22"/>
                <w:szCs w:val="22"/>
              </w:rPr>
              <w:t>O</w:t>
            </w:r>
          </w:p>
        </w:tc>
        <w:tc>
          <w:tcPr>
            <w:tcW w:w="734" w:type="dxa"/>
            <w:shd w:val="pct15" w:color="auto" w:fill="FFFFFF"/>
          </w:tcPr>
          <w:p w14:paraId="59A4EEFD" w14:textId="77777777" w:rsidR="007F39D1" w:rsidRDefault="007F39D1" w:rsidP="007F39D1">
            <w:pPr>
              <w:jc w:val="center"/>
              <w:rPr>
                <w:rFonts w:ascii="Calibri" w:hAnsi="Calibri"/>
                <w:b/>
                <w:sz w:val="22"/>
                <w:szCs w:val="22"/>
              </w:rPr>
            </w:pPr>
            <w:r>
              <w:rPr>
                <w:rFonts w:ascii="Calibri" w:hAnsi="Calibri"/>
                <w:b/>
                <w:sz w:val="22"/>
                <w:szCs w:val="22"/>
              </w:rPr>
              <w:t>F</w:t>
            </w:r>
          </w:p>
        </w:tc>
        <w:tc>
          <w:tcPr>
            <w:tcW w:w="735" w:type="dxa"/>
            <w:shd w:val="pct15" w:color="auto" w:fill="FFFFFF"/>
          </w:tcPr>
          <w:p w14:paraId="2771461D" w14:textId="77777777" w:rsidR="007F39D1" w:rsidRPr="0024406E" w:rsidRDefault="007F39D1" w:rsidP="007F39D1">
            <w:pPr>
              <w:jc w:val="center"/>
              <w:rPr>
                <w:rFonts w:ascii="Calibri" w:hAnsi="Calibri"/>
                <w:b/>
                <w:sz w:val="22"/>
                <w:szCs w:val="22"/>
              </w:rPr>
            </w:pPr>
            <w:r>
              <w:rPr>
                <w:rFonts w:ascii="Calibri" w:hAnsi="Calibri"/>
                <w:b/>
                <w:sz w:val="22"/>
                <w:szCs w:val="22"/>
              </w:rPr>
              <w:t>C</w:t>
            </w:r>
          </w:p>
        </w:tc>
        <w:tc>
          <w:tcPr>
            <w:tcW w:w="4338" w:type="dxa"/>
            <w:shd w:val="pct15" w:color="auto" w:fill="FFFFFF"/>
          </w:tcPr>
          <w:p w14:paraId="3F9B9715" w14:textId="77777777" w:rsidR="007F39D1" w:rsidRPr="0024406E" w:rsidRDefault="007F39D1" w:rsidP="007F39D1">
            <w:pPr>
              <w:pStyle w:val="Heading9"/>
              <w:rPr>
                <w:rFonts w:ascii="Calibri" w:hAnsi="Calibri"/>
                <w:sz w:val="22"/>
                <w:szCs w:val="22"/>
              </w:rPr>
            </w:pPr>
          </w:p>
        </w:tc>
      </w:tr>
      <w:tr w:rsidR="007F39D1" w:rsidRPr="0024406E" w14:paraId="3FAB8455" w14:textId="77777777" w:rsidTr="00206420">
        <w:trPr>
          <w:cantSplit/>
        </w:trPr>
        <w:tc>
          <w:tcPr>
            <w:tcW w:w="10530" w:type="dxa"/>
            <w:gridSpan w:val="7"/>
            <w:shd w:val="pct15" w:color="auto" w:fill="FFFFFF"/>
          </w:tcPr>
          <w:p w14:paraId="49F10DCE" w14:textId="77777777" w:rsidR="007F39D1" w:rsidRPr="0024406E" w:rsidRDefault="007F39D1" w:rsidP="008659C5">
            <w:pPr>
              <w:rPr>
                <w:rFonts w:ascii="Calibri" w:hAnsi="Calibri"/>
                <w:sz w:val="22"/>
                <w:szCs w:val="22"/>
              </w:rPr>
            </w:pPr>
            <w:r w:rsidRPr="0024406E">
              <w:rPr>
                <w:rFonts w:ascii="Calibri" w:hAnsi="Calibri"/>
                <w:b/>
                <w:sz w:val="22"/>
                <w:szCs w:val="22"/>
              </w:rPr>
              <w:t xml:space="preserve">Ambulation: </w:t>
            </w:r>
          </w:p>
        </w:tc>
      </w:tr>
      <w:tr w:rsidR="004537FD" w:rsidRPr="0024406E" w14:paraId="4B47BDE2" w14:textId="77777777" w:rsidTr="00206420">
        <w:trPr>
          <w:cantSplit/>
        </w:trPr>
        <w:tc>
          <w:tcPr>
            <w:tcW w:w="2520" w:type="dxa"/>
          </w:tcPr>
          <w:p w14:paraId="32008B52" w14:textId="77777777" w:rsidR="004537FD" w:rsidRPr="0024406E" w:rsidRDefault="004537FD" w:rsidP="004537FD">
            <w:pPr>
              <w:rPr>
                <w:rFonts w:ascii="Calibri" w:hAnsi="Calibri"/>
                <w:b/>
                <w:sz w:val="22"/>
                <w:szCs w:val="22"/>
              </w:rPr>
            </w:pPr>
            <w:r w:rsidRPr="0024406E">
              <w:rPr>
                <w:rFonts w:ascii="Calibri" w:hAnsi="Calibri"/>
                <w:b/>
                <w:sz w:val="22"/>
                <w:szCs w:val="22"/>
              </w:rPr>
              <w:t>Walking</w:t>
            </w:r>
            <w:r>
              <w:rPr>
                <w:rFonts w:ascii="Calibri" w:hAnsi="Calibri"/>
                <w:b/>
                <w:sz w:val="22"/>
                <w:szCs w:val="22"/>
              </w:rPr>
              <w:t>:  Level Surfaces</w:t>
            </w:r>
          </w:p>
        </w:tc>
        <w:tc>
          <w:tcPr>
            <w:tcW w:w="734" w:type="dxa"/>
          </w:tcPr>
          <w:p w14:paraId="59ED857B" w14:textId="77777777" w:rsidR="004537FD" w:rsidRPr="0024406E" w:rsidRDefault="004537FD" w:rsidP="004D1386">
            <w:pPr>
              <w:jc w:val="center"/>
              <w:rPr>
                <w:rFonts w:ascii="Calibri" w:hAnsi="Calibri"/>
                <w:sz w:val="22"/>
                <w:szCs w:val="22"/>
              </w:rPr>
            </w:pPr>
          </w:p>
        </w:tc>
        <w:tc>
          <w:tcPr>
            <w:tcW w:w="734" w:type="dxa"/>
          </w:tcPr>
          <w:p w14:paraId="08269E79" w14:textId="77777777" w:rsidR="004537FD" w:rsidRPr="0024406E" w:rsidRDefault="004537FD" w:rsidP="004D1386">
            <w:pPr>
              <w:jc w:val="center"/>
              <w:rPr>
                <w:rFonts w:ascii="Calibri" w:hAnsi="Calibri"/>
                <w:sz w:val="22"/>
                <w:szCs w:val="22"/>
              </w:rPr>
            </w:pPr>
          </w:p>
        </w:tc>
        <w:tc>
          <w:tcPr>
            <w:tcW w:w="735" w:type="dxa"/>
          </w:tcPr>
          <w:p w14:paraId="4C9A32D1" w14:textId="77777777" w:rsidR="004537FD" w:rsidRPr="0024406E" w:rsidRDefault="004537FD" w:rsidP="004D1386">
            <w:pPr>
              <w:jc w:val="center"/>
              <w:rPr>
                <w:rFonts w:ascii="Calibri" w:hAnsi="Calibri"/>
                <w:sz w:val="22"/>
                <w:szCs w:val="22"/>
              </w:rPr>
            </w:pPr>
          </w:p>
        </w:tc>
        <w:tc>
          <w:tcPr>
            <w:tcW w:w="734" w:type="dxa"/>
          </w:tcPr>
          <w:p w14:paraId="529C51DE" w14:textId="77777777" w:rsidR="004537FD" w:rsidRPr="0024406E" w:rsidRDefault="004537FD" w:rsidP="004D1386">
            <w:pPr>
              <w:jc w:val="center"/>
              <w:rPr>
                <w:rFonts w:ascii="Calibri" w:hAnsi="Calibri"/>
                <w:sz w:val="22"/>
                <w:szCs w:val="22"/>
              </w:rPr>
            </w:pPr>
          </w:p>
        </w:tc>
        <w:tc>
          <w:tcPr>
            <w:tcW w:w="735" w:type="dxa"/>
          </w:tcPr>
          <w:p w14:paraId="51FD9899" w14:textId="22F29B21" w:rsidR="004537FD" w:rsidRPr="0024406E" w:rsidRDefault="004537FD" w:rsidP="004D1386">
            <w:pPr>
              <w:jc w:val="center"/>
              <w:rPr>
                <w:rFonts w:ascii="Calibri" w:hAnsi="Calibri"/>
                <w:sz w:val="22"/>
                <w:szCs w:val="22"/>
              </w:rPr>
            </w:pPr>
            <w:r>
              <w:rPr>
                <w:rFonts w:ascii="Calibri" w:hAnsi="Calibri"/>
                <w:sz w:val="22"/>
                <w:szCs w:val="22"/>
              </w:rPr>
              <w:t>X</w:t>
            </w:r>
          </w:p>
        </w:tc>
        <w:tc>
          <w:tcPr>
            <w:tcW w:w="4338" w:type="dxa"/>
          </w:tcPr>
          <w:p w14:paraId="08D41574" w14:textId="0F63A812" w:rsidR="004537FD" w:rsidRPr="004537FD" w:rsidRDefault="004537FD" w:rsidP="004537FD">
            <w:pPr>
              <w:pStyle w:val="ListParagraph"/>
              <w:numPr>
                <w:ilvl w:val="0"/>
                <w:numId w:val="42"/>
              </w:numPr>
              <w:rPr>
                <w:rFonts w:ascii="Calibri" w:hAnsi="Calibri"/>
                <w:sz w:val="22"/>
                <w:szCs w:val="22"/>
              </w:rPr>
            </w:pPr>
            <w:r w:rsidRPr="004537FD">
              <w:rPr>
                <w:rFonts w:ascii="Calibri" w:hAnsi="Calibri"/>
                <w:sz w:val="22"/>
                <w:szCs w:val="22"/>
              </w:rPr>
              <w:t>Walking indoors.</w:t>
            </w:r>
          </w:p>
        </w:tc>
      </w:tr>
      <w:tr w:rsidR="004537FD" w:rsidRPr="0024406E" w14:paraId="554F4FD1" w14:textId="77777777" w:rsidTr="00206420">
        <w:trPr>
          <w:cantSplit/>
        </w:trPr>
        <w:tc>
          <w:tcPr>
            <w:tcW w:w="2520" w:type="dxa"/>
          </w:tcPr>
          <w:p w14:paraId="1A4C7087" w14:textId="77777777" w:rsidR="004537FD" w:rsidRPr="0024406E" w:rsidRDefault="004537FD" w:rsidP="004537FD">
            <w:pPr>
              <w:rPr>
                <w:rFonts w:ascii="Calibri" w:hAnsi="Calibri"/>
                <w:b/>
                <w:sz w:val="22"/>
                <w:szCs w:val="22"/>
              </w:rPr>
            </w:pPr>
            <w:r>
              <w:rPr>
                <w:rFonts w:ascii="Calibri" w:hAnsi="Calibri"/>
                <w:b/>
                <w:sz w:val="22"/>
                <w:szCs w:val="22"/>
              </w:rPr>
              <w:t>Walking:  Uneven Surfaces</w:t>
            </w:r>
          </w:p>
        </w:tc>
        <w:tc>
          <w:tcPr>
            <w:tcW w:w="734" w:type="dxa"/>
          </w:tcPr>
          <w:p w14:paraId="0185B454" w14:textId="77777777" w:rsidR="004537FD" w:rsidRPr="0024406E" w:rsidRDefault="004537FD" w:rsidP="004D1386">
            <w:pPr>
              <w:jc w:val="center"/>
              <w:rPr>
                <w:rFonts w:ascii="Calibri" w:hAnsi="Calibri"/>
                <w:sz w:val="22"/>
                <w:szCs w:val="22"/>
              </w:rPr>
            </w:pPr>
          </w:p>
        </w:tc>
        <w:tc>
          <w:tcPr>
            <w:tcW w:w="734" w:type="dxa"/>
          </w:tcPr>
          <w:p w14:paraId="0163A05C" w14:textId="77777777" w:rsidR="004537FD" w:rsidRPr="0024406E" w:rsidRDefault="004537FD" w:rsidP="004D1386">
            <w:pPr>
              <w:jc w:val="center"/>
              <w:rPr>
                <w:rFonts w:ascii="Calibri" w:hAnsi="Calibri"/>
                <w:sz w:val="22"/>
                <w:szCs w:val="22"/>
              </w:rPr>
            </w:pPr>
          </w:p>
        </w:tc>
        <w:tc>
          <w:tcPr>
            <w:tcW w:w="735" w:type="dxa"/>
          </w:tcPr>
          <w:p w14:paraId="660B927B" w14:textId="5036004D" w:rsidR="004537FD" w:rsidRPr="0024406E" w:rsidRDefault="004537FD" w:rsidP="004D1386">
            <w:pPr>
              <w:jc w:val="center"/>
              <w:rPr>
                <w:rFonts w:ascii="Calibri" w:hAnsi="Calibri"/>
                <w:sz w:val="22"/>
                <w:szCs w:val="22"/>
              </w:rPr>
            </w:pPr>
            <w:r>
              <w:rPr>
                <w:rFonts w:ascii="Calibri" w:hAnsi="Calibri"/>
                <w:sz w:val="22"/>
                <w:szCs w:val="22"/>
              </w:rPr>
              <w:t>X</w:t>
            </w:r>
          </w:p>
        </w:tc>
        <w:tc>
          <w:tcPr>
            <w:tcW w:w="734" w:type="dxa"/>
          </w:tcPr>
          <w:p w14:paraId="64FF72B3" w14:textId="77777777" w:rsidR="004537FD" w:rsidRPr="0024406E" w:rsidRDefault="004537FD" w:rsidP="004D1386">
            <w:pPr>
              <w:jc w:val="center"/>
              <w:rPr>
                <w:rFonts w:ascii="Calibri" w:hAnsi="Calibri"/>
                <w:sz w:val="22"/>
                <w:szCs w:val="22"/>
              </w:rPr>
            </w:pPr>
          </w:p>
        </w:tc>
        <w:tc>
          <w:tcPr>
            <w:tcW w:w="735" w:type="dxa"/>
          </w:tcPr>
          <w:p w14:paraId="36E031D7" w14:textId="77777777" w:rsidR="004537FD" w:rsidRPr="0024406E" w:rsidRDefault="004537FD" w:rsidP="004D1386">
            <w:pPr>
              <w:jc w:val="center"/>
              <w:rPr>
                <w:rFonts w:ascii="Calibri" w:hAnsi="Calibri"/>
                <w:sz w:val="22"/>
                <w:szCs w:val="22"/>
              </w:rPr>
            </w:pPr>
          </w:p>
        </w:tc>
        <w:tc>
          <w:tcPr>
            <w:tcW w:w="4338" w:type="dxa"/>
          </w:tcPr>
          <w:p w14:paraId="3863E8E3" w14:textId="77777777" w:rsidR="004537FD" w:rsidRDefault="004537FD" w:rsidP="004537FD">
            <w:pPr>
              <w:pStyle w:val="ListParagraph"/>
              <w:numPr>
                <w:ilvl w:val="0"/>
                <w:numId w:val="42"/>
              </w:numPr>
              <w:rPr>
                <w:rFonts w:ascii="Calibri" w:hAnsi="Calibri"/>
                <w:sz w:val="22"/>
                <w:szCs w:val="22"/>
              </w:rPr>
            </w:pPr>
            <w:r w:rsidRPr="00C4777D">
              <w:rPr>
                <w:rFonts w:ascii="Calibri" w:hAnsi="Calibri"/>
                <w:sz w:val="22"/>
                <w:szCs w:val="22"/>
              </w:rPr>
              <w:t>Walking outside.</w:t>
            </w:r>
          </w:p>
          <w:p w14:paraId="51E4E5C3" w14:textId="6BEA10B9" w:rsidR="004537FD" w:rsidRPr="004537FD" w:rsidRDefault="004537FD" w:rsidP="004537FD">
            <w:pPr>
              <w:pStyle w:val="ListParagraph"/>
              <w:numPr>
                <w:ilvl w:val="0"/>
                <w:numId w:val="42"/>
              </w:numPr>
              <w:rPr>
                <w:rFonts w:ascii="Calibri" w:hAnsi="Calibri"/>
                <w:sz w:val="22"/>
                <w:szCs w:val="22"/>
              </w:rPr>
            </w:pPr>
            <w:r w:rsidRPr="004537FD">
              <w:rPr>
                <w:rFonts w:ascii="Calibri" w:hAnsi="Calibri"/>
                <w:sz w:val="22"/>
                <w:szCs w:val="22"/>
              </w:rPr>
              <w:t>There may be snow, ice, mud, and gravel present.</w:t>
            </w:r>
          </w:p>
        </w:tc>
      </w:tr>
      <w:tr w:rsidR="004537FD" w:rsidRPr="0024406E" w14:paraId="6BD94A31" w14:textId="77777777" w:rsidTr="00206420">
        <w:trPr>
          <w:cantSplit/>
        </w:trPr>
        <w:tc>
          <w:tcPr>
            <w:tcW w:w="2520" w:type="dxa"/>
          </w:tcPr>
          <w:p w14:paraId="5EB5E6EE" w14:textId="77777777" w:rsidR="004537FD" w:rsidRDefault="004537FD" w:rsidP="004537FD">
            <w:pPr>
              <w:rPr>
                <w:rFonts w:ascii="Calibri" w:hAnsi="Calibri"/>
                <w:b/>
                <w:sz w:val="22"/>
                <w:szCs w:val="22"/>
              </w:rPr>
            </w:pPr>
            <w:r>
              <w:rPr>
                <w:rFonts w:ascii="Calibri" w:hAnsi="Calibri"/>
                <w:b/>
                <w:sz w:val="22"/>
                <w:szCs w:val="22"/>
              </w:rPr>
              <w:t>Walking: Slopes</w:t>
            </w:r>
          </w:p>
        </w:tc>
        <w:tc>
          <w:tcPr>
            <w:tcW w:w="734" w:type="dxa"/>
          </w:tcPr>
          <w:p w14:paraId="036928C8" w14:textId="77777777" w:rsidR="004537FD" w:rsidRPr="0024406E" w:rsidRDefault="004537FD" w:rsidP="004D1386">
            <w:pPr>
              <w:jc w:val="center"/>
              <w:rPr>
                <w:rFonts w:ascii="Calibri" w:hAnsi="Calibri"/>
                <w:sz w:val="22"/>
                <w:szCs w:val="22"/>
              </w:rPr>
            </w:pPr>
          </w:p>
        </w:tc>
        <w:tc>
          <w:tcPr>
            <w:tcW w:w="734" w:type="dxa"/>
          </w:tcPr>
          <w:p w14:paraId="744E3ED8" w14:textId="77777777" w:rsidR="004537FD" w:rsidRPr="0024406E" w:rsidRDefault="004537FD" w:rsidP="004D1386">
            <w:pPr>
              <w:jc w:val="center"/>
              <w:rPr>
                <w:rFonts w:ascii="Calibri" w:hAnsi="Calibri"/>
                <w:sz w:val="22"/>
                <w:szCs w:val="22"/>
              </w:rPr>
            </w:pPr>
          </w:p>
        </w:tc>
        <w:tc>
          <w:tcPr>
            <w:tcW w:w="735" w:type="dxa"/>
          </w:tcPr>
          <w:p w14:paraId="78CDDB87" w14:textId="42B67678" w:rsidR="004537FD" w:rsidRPr="0024406E" w:rsidRDefault="004537FD" w:rsidP="004D1386">
            <w:pPr>
              <w:jc w:val="center"/>
              <w:rPr>
                <w:rFonts w:ascii="Calibri" w:hAnsi="Calibri"/>
                <w:sz w:val="22"/>
                <w:szCs w:val="22"/>
              </w:rPr>
            </w:pPr>
            <w:r>
              <w:rPr>
                <w:rFonts w:ascii="Calibri" w:hAnsi="Calibri"/>
                <w:sz w:val="22"/>
                <w:szCs w:val="22"/>
              </w:rPr>
              <w:t>X</w:t>
            </w:r>
          </w:p>
        </w:tc>
        <w:tc>
          <w:tcPr>
            <w:tcW w:w="734" w:type="dxa"/>
          </w:tcPr>
          <w:p w14:paraId="0C6BBC03" w14:textId="77777777" w:rsidR="004537FD" w:rsidRPr="0024406E" w:rsidRDefault="004537FD" w:rsidP="004D1386">
            <w:pPr>
              <w:jc w:val="center"/>
              <w:rPr>
                <w:rFonts w:ascii="Calibri" w:hAnsi="Calibri"/>
                <w:sz w:val="22"/>
                <w:szCs w:val="22"/>
              </w:rPr>
            </w:pPr>
          </w:p>
        </w:tc>
        <w:tc>
          <w:tcPr>
            <w:tcW w:w="735" w:type="dxa"/>
          </w:tcPr>
          <w:p w14:paraId="1C187D35" w14:textId="77777777" w:rsidR="004537FD" w:rsidRPr="0024406E" w:rsidRDefault="004537FD" w:rsidP="004D1386">
            <w:pPr>
              <w:jc w:val="center"/>
              <w:rPr>
                <w:rFonts w:ascii="Calibri" w:hAnsi="Calibri"/>
                <w:sz w:val="22"/>
                <w:szCs w:val="22"/>
              </w:rPr>
            </w:pPr>
          </w:p>
        </w:tc>
        <w:tc>
          <w:tcPr>
            <w:tcW w:w="4338" w:type="dxa"/>
          </w:tcPr>
          <w:p w14:paraId="728823FB" w14:textId="120774F2" w:rsidR="004537FD" w:rsidRPr="004537FD" w:rsidRDefault="004537FD" w:rsidP="004537FD">
            <w:pPr>
              <w:pStyle w:val="ListParagraph"/>
              <w:numPr>
                <w:ilvl w:val="0"/>
                <w:numId w:val="43"/>
              </w:numPr>
              <w:jc w:val="both"/>
              <w:rPr>
                <w:rFonts w:ascii="Calibri" w:hAnsi="Calibri"/>
                <w:sz w:val="22"/>
                <w:szCs w:val="22"/>
              </w:rPr>
            </w:pPr>
            <w:r w:rsidRPr="004537FD">
              <w:rPr>
                <w:rFonts w:ascii="Calibri" w:hAnsi="Calibri"/>
                <w:sz w:val="22"/>
                <w:szCs w:val="22"/>
              </w:rPr>
              <w:t>As above</w:t>
            </w:r>
          </w:p>
        </w:tc>
      </w:tr>
      <w:tr w:rsidR="004537FD" w:rsidRPr="0024406E" w14:paraId="4921B769" w14:textId="77777777" w:rsidTr="00206420">
        <w:trPr>
          <w:cantSplit/>
        </w:trPr>
        <w:tc>
          <w:tcPr>
            <w:tcW w:w="2520" w:type="dxa"/>
          </w:tcPr>
          <w:p w14:paraId="0A003D4E" w14:textId="77777777" w:rsidR="004537FD" w:rsidRPr="0024406E" w:rsidRDefault="004537FD" w:rsidP="004537FD">
            <w:pPr>
              <w:rPr>
                <w:rFonts w:ascii="Calibri" w:hAnsi="Calibri"/>
                <w:b/>
                <w:sz w:val="22"/>
                <w:szCs w:val="22"/>
              </w:rPr>
            </w:pPr>
            <w:r>
              <w:rPr>
                <w:rFonts w:ascii="Calibri" w:hAnsi="Calibri"/>
                <w:b/>
                <w:sz w:val="22"/>
                <w:szCs w:val="22"/>
              </w:rPr>
              <w:t>Jumping</w:t>
            </w:r>
          </w:p>
        </w:tc>
        <w:tc>
          <w:tcPr>
            <w:tcW w:w="734" w:type="dxa"/>
          </w:tcPr>
          <w:p w14:paraId="463C846B" w14:textId="6CEBB408" w:rsidR="004537FD" w:rsidRPr="0024406E" w:rsidRDefault="004537FD" w:rsidP="004D1386">
            <w:pPr>
              <w:jc w:val="center"/>
              <w:rPr>
                <w:rFonts w:ascii="Calibri" w:hAnsi="Calibri"/>
                <w:sz w:val="22"/>
                <w:szCs w:val="22"/>
              </w:rPr>
            </w:pPr>
            <w:r>
              <w:rPr>
                <w:rFonts w:ascii="Calibri" w:hAnsi="Calibri"/>
                <w:sz w:val="22"/>
                <w:szCs w:val="22"/>
              </w:rPr>
              <w:t>X</w:t>
            </w:r>
          </w:p>
        </w:tc>
        <w:tc>
          <w:tcPr>
            <w:tcW w:w="734" w:type="dxa"/>
          </w:tcPr>
          <w:p w14:paraId="1AB0E7B9" w14:textId="77777777" w:rsidR="004537FD" w:rsidRPr="0024406E" w:rsidRDefault="004537FD" w:rsidP="004D1386">
            <w:pPr>
              <w:jc w:val="center"/>
              <w:rPr>
                <w:rFonts w:ascii="Calibri" w:hAnsi="Calibri"/>
                <w:sz w:val="22"/>
                <w:szCs w:val="22"/>
              </w:rPr>
            </w:pPr>
          </w:p>
        </w:tc>
        <w:tc>
          <w:tcPr>
            <w:tcW w:w="735" w:type="dxa"/>
          </w:tcPr>
          <w:p w14:paraId="0FB6586F" w14:textId="77777777" w:rsidR="004537FD" w:rsidRPr="0024406E" w:rsidRDefault="004537FD" w:rsidP="004D1386">
            <w:pPr>
              <w:jc w:val="center"/>
              <w:rPr>
                <w:rFonts w:ascii="Calibri" w:hAnsi="Calibri"/>
                <w:sz w:val="22"/>
                <w:szCs w:val="22"/>
              </w:rPr>
            </w:pPr>
          </w:p>
        </w:tc>
        <w:tc>
          <w:tcPr>
            <w:tcW w:w="734" w:type="dxa"/>
          </w:tcPr>
          <w:p w14:paraId="616B64F3" w14:textId="77777777" w:rsidR="004537FD" w:rsidRPr="0024406E" w:rsidRDefault="004537FD" w:rsidP="004D1386">
            <w:pPr>
              <w:jc w:val="center"/>
              <w:rPr>
                <w:rFonts w:ascii="Calibri" w:hAnsi="Calibri"/>
                <w:sz w:val="22"/>
                <w:szCs w:val="22"/>
              </w:rPr>
            </w:pPr>
          </w:p>
        </w:tc>
        <w:tc>
          <w:tcPr>
            <w:tcW w:w="735" w:type="dxa"/>
          </w:tcPr>
          <w:p w14:paraId="700CBB2E" w14:textId="77777777" w:rsidR="004537FD" w:rsidRPr="0024406E" w:rsidRDefault="004537FD" w:rsidP="004D1386">
            <w:pPr>
              <w:jc w:val="center"/>
              <w:rPr>
                <w:rFonts w:ascii="Calibri" w:hAnsi="Calibri"/>
                <w:sz w:val="22"/>
                <w:szCs w:val="22"/>
              </w:rPr>
            </w:pPr>
          </w:p>
        </w:tc>
        <w:tc>
          <w:tcPr>
            <w:tcW w:w="4338" w:type="dxa"/>
          </w:tcPr>
          <w:p w14:paraId="3375CC0C" w14:textId="77777777" w:rsidR="004537FD" w:rsidRPr="0024406E" w:rsidRDefault="004537FD" w:rsidP="004537FD">
            <w:pPr>
              <w:rPr>
                <w:rFonts w:ascii="Calibri" w:hAnsi="Calibri"/>
                <w:sz w:val="22"/>
                <w:szCs w:val="22"/>
              </w:rPr>
            </w:pPr>
          </w:p>
        </w:tc>
      </w:tr>
      <w:tr w:rsidR="004537FD" w:rsidRPr="0024406E" w14:paraId="649AAB9C" w14:textId="77777777" w:rsidTr="00206420">
        <w:trPr>
          <w:cantSplit/>
        </w:trPr>
        <w:tc>
          <w:tcPr>
            <w:tcW w:w="2520" w:type="dxa"/>
          </w:tcPr>
          <w:p w14:paraId="2D8602D3" w14:textId="77777777" w:rsidR="004537FD" w:rsidRDefault="004537FD" w:rsidP="004537FD">
            <w:pPr>
              <w:rPr>
                <w:rFonts w:ascii="Calibri" w:hAnsi="Calibri"/>
                <w:b/>
                <w:sz w:val="22"/>
                <w:szCs w:val="22"/>
              </w:rPr>
            </w:pPr>
            <w:r>
              <w:rPr>
                <w:rFonts w:ascii="Calibri" w:hAnsi="Calibri"/>
                <w:b/>
                <w:sz w:val="22"/>
                <w:szCs w:val="22"/>
              </w:rPr>
              <w:t>Running</w:t>
            </w:r>
          </w:p>
        </w:tc>
        <w:tc>
          <w:tcPr>
            <w:tcW w:w="734" w:type="dxa"/>
          </w:tcPr>
          <w:p w14:paraId="09271DAA" w14:textId="296679F7" w:rsidR="004537FD" w:rsidRPr="0024406E" w:rsidRDefault="004537FD" w:rsidP="004D1386">
            <w:pPr>
              <w:jc w:val="center"/>
              <w:rPr>
                <w:rFonts w:ascii="Calibri" w:hAnsi="Calibri"/>
                <w:sz w:val="22"/>
                <w:szCs w:val="22"/>
              </w:rPr>
            </w:pPr>
            <w:r>
              <w:rPr>
                <w:rFonts w:ascii="Calibri" w:hAnsi="Calibri"/>
                <w:sz w:val="22"/>
                <w:szCs w:val="22"/>
              </w:rPr>
              <w:t>X</w:t>
            </w:r>
          </w:p>
        </w:tc>
        <w:tc>
          <w:tcPr>
            <w:tcW w:w="734" w:type="dxa"/>
          </w:tcPr>
          <w:p w14:paraId="3CA9C166" w14:textId="77777777" w:rsidR="004537FD" w:rsidRPr="0024406E" w:rsidRDefault="004537FD" w:rsidP="004D1386">
            <w:pPr>
              <w:jc w:val="center"/>
              <w:rPr>
                <w:rFonts w:ascii="Calibri" w:hAnsi="Calibri"/>
                <w:sz w:val="22"/>
                <w:szCs w:val="22"/>
              </w:rPr>
            </w:pPr>
          </w:p>
        </w:tc>
        <w:tc>
          <w:tcPr>
            <w:tcW w:w="735" w:type="dxa"/>
          </w:tcPr>
          <w:p w14:paraId="576D3A33" w14:textId="77777777" w:rsidR="004537FD" w:rsidRPr="0024406E" w:rsidRDefault="004537FD" w:rsidP="004D1386">
            <w:pPr>
              <w:jc w:val="center"/>
              <w:rPr>
                <w:rFonts w:ascii="Calibri" w:hAnsi="Calibri"/>
                <w:sz w:val="22"/>
                <w:szCs w:val="22"/>
              </w:rPr>
            </w:pPr>
          </w:p>
        </w:tc>
        <w:tc>
          <w:tcPr>
            <w:tcW w:w="734" w:type="dxa"/>
          </w:tcPr>
          <w:p w14:paraId="145E8FB2" w14:textId="77777777" w:rsidR="004537FD" w:rsidRPr="0024406E" w:rsidRDefault="004537FD" w:rsidP="004D1386">
            <w:pPr>
              <w:jc w:val="center"/>
              <w:rPr>
                <w:rFonts w:ascii="Calibri" w:hAnsi="Calibri"/>
                <w:sz w:val="22"/>
                <w:szCs w:val="22"/>
              </w:rPr>
            </w:pPr>
          </w:p>
        </w:tc>
        <w:tc>
          <w:tcPr>
            <w:tcW w:w="735" w:type="dxa"/>
          </w:tcPr>
          <w:p w14:paraId="0ABB58FD" w14:textId="77777777" w:rsidR="004537FD" w:rsidRPr="0024406E" w:rsidRDefault="004537FD" w:rsidP="004D1386">
            <w:pPr>
              <w:jc w:val="center"/>
              <w:rPr>
                <w:rFonts w:ascii="Calibri" w:hAnsi="Calibri"/>
                <w:sz w:val="22"/>
                <w:szCs w:val="22"/>
              </w:rPr>
            </w:pPr>
          </w:p>
        </w:tc>
        <w:tc>
          <w:tcPr>
            <w:tcW w:w="4338" w:type="dxa"/>
          </w:tcPr>
          <w:p w14:paraId="505193A9" w14:textId="77777777" w:rsidR="004537FD" w:rsidRPr="0024406E" w:rsidRDefault="004537FD" w:rsidP="004537FD">
            <w:pPr>
              <w:rPr>
                <w:rFonts w:ascii="Calibri" w:hAnsi="Calibri"/>
                <w:sz w:val="22"/>
                <w:szCs w:val="22"/>
              </w:rPr>
            </w:pPr>
          </w:p>
        </w:tc>
      </w:tr>
    </w:tbl>
    <w:p w14:paraId="1CB66B1F" w14:textId="77777777" w:rsidR="008D5A77" w:rsidRDefault="008D5A77" w:rsidP="008D5A77">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720"/>
        <w:gridCol w:w="720"/>
        <w:gridCol w:w="720"/>
        <w:gridCol w:w="720"/>
        <w:gridCol w:w="4410"/>
      </w:tblGrid>
      <w:tr w:rsidR="00206420" w:rsidRPr="00206420" w14:paraId="3EBCCB5D" w14:textId="77777777" w:rsidTr="00206420">
        <w:trPr>
          <w:cantSplit/>
        </w:trPr>
        <w:tc>
          <w:tcPr>
            <w:tcW w:w="2520" w:type="dxa"/>
            <w:shd w:val="pct15" w:color="auto" w:fill="FFFFFF"/>
          </w:tcPr>
          <w:p w14:paraId="1D3849DF" w14:textId="77777777" w:rsidR="00206420" w:rsidRPr="00206420" w:rsidRDefault="00206420" w:rsidP="00206420">
            <w:pPr>
              <w:jc w:val="center"/>
              <w:rPr>
                <w:rFonts w:ascii="Calibri" w:hAnsi="Calibri"/>
                <w:b/>
                <w:sz w:val="22"/>
                <w:szCs w:val="22"/>
              </w:rPr>
            </w:pPr>
            <w:r w:rsidRPr="00206420">
              <w:rPr>
                <w:rFonts w:ascii="Calibri" w:hAnsi="Calibri"/>
                <w:b/>
                <w:sz w:val="22"/>
                <w:szCs w:val="22"/>
              </w:rPr>
              <w:t>Job Demand</w:t>
            </w:r>
          </w:p>
        </w:tc>
        <w:tc>
          <w:tcPr>
            <w:tcW w:w="3600" w:type="dxa"/>
            <w:gridSpan w:val="5"/>
            <w:shd w:val="pct15" w:color="auto" w:fill="FFFFFF"/>
          </w:tcPr>
          <w:p w14:paraId="1376C00A" w14:textId="77777777" w:rsidR="00206420" w:rsidRPr="00206420" w:rsidRDefault="00206420" w:rsidP="00206420">
            <w:pPr>
              <w:jc w:val="center"/>
              <w:rPr>
                <w:rFonts w:ascii="Calibri" w:hAnsi="Calibri"/>
                <w:b/>
                <w:sz w:val="22"/>
                <w:szCs w:val="22"/>
              </w:rPr>
            </w:pPr>
            <w:r w:rsidRPr="00206420">
              <w:rPr>
                <w:rFonts w:ascii="Calibri" w:hAnsi="Calibri"/>
                <w:b/>
                <w:sz w:val="22"/>
                <w:szCs w:val="22"/>
              </w:rPr>
              <w:t>Frequency</w:t>
            </w:r>
          </w:p>
        </w:tc>
        <w:tc>
          <w:tcPr>
            <w:tcW w:w="4410" w:type="dxa"/>
            <w:shd w:val="pct15" w:color="auto" w:fill="FFFFFF"/>
          </w:tcPr>
          <w:p w14:paraId="4DB1F2CF" w14:textId="77777777" w:rsidR="00206420" w:rsidRPr="00206420" w:rsidRDefault="00206420" w:rsidP="00206420">
            <w:pPr>
              <w:jc w:val="center"/>
              <w:rPr>
                <w:rFonts w:ascii="Calibri" w:hAnsi="Calibri"/>
                <w:b/>
                <w:sz w:val="22"/>
                <w:szCs w:val="22"/>
              </w:rPr>
            </w:pPr>
            <w:r w:rsidRPr="00206420">
              <w:rPr>
                <w:rFonts w:ascii="Calibri" w:hAnsi="Calibri"/>
                <w:b/>
                <w:sz w:val="22"/>
                <w:szCs w:val="22"/>
              </w:rPr>
              <w:t>Details/Measurements</w:t>
            </w:r>
          </w:p>
        </w:tc>
      </w:tr>
      <w:tr w:rsidR="00206420" w:rsidRPr="00206420" w14:paraId="3A1F7773" w14:textId="77777777" w:rsidTr="00206420">
        <w:trPr>
          <w:cantSplit/>
        </w:trPr>
        <w:tc>
          <w:tcPr>
            <w:tcW w:w="2520" w:type="dxa"/>
            <w:shd w:val="pct15" w:color="auto" w:fill="FFFFFF"/>
          </w:tcPr>
          <w:p w14:paraId="6BD2724B" w14:textId="77777777" w:rsidR="00206420" w:rsidRPr="00206420" w:rsidRDefault="00206420" w:rsidP="00206420">
            <w:pPr>
              <w:jc w:val="center"/>
              <w:rPr>
                <w:rFonts w:ascii="Calibri" w:hAnsi="Calibri"/>
                <w:b/>
                <w:sz w:val="22"/>
                <w:szCs w:val="22"/>
              </w:rPr>
            </w:pPr>
          </w:p>
        </w:tc>
        <w:tc>
          <w:tcPr>
            <w:tcW w:w="720" w:type="dxa"/>
            <w:shd w:val="pct15" w:color="auto" w:fill="FFFFFF"/>
          </w:tcPr>
          <w:p w14:paraId="03779A57" w14:textId="77777777" w:rsidR="00206420" w:rsidRPr="00206420" w:rsidRDefault="00206420" w:rsidP="00206420">
            <w:pPr>
              <w:jc w:val="center"/>
              <w:rPr>
                <w:rFonts w:ascii="Calibri" w:hAnsi="Calibri"/>
                <w:b/>
                <w:sz w:val="22"/>
                <w:szCs w:val="22"/>
              </w:rPr>
            </w:pPr>
            <w:r w:rsidRPr="00206420">
              <w:rPr>
                <w:rFonts w:ascii="Calibri" w:hAnsi="Calibri"/>
                <w:b/>
                <w:sz w:val="22"/>
                <w:szCs w:val="22"/>
              </w:rPr>
              <w:t>N/R</w:t>
            </w:r>
          </w:p>
        </w:tc>
        <w:tc>
          <w:tcPr>
            <w:tcW w:w="720" w:type="dxa"/>
            <w:shd w:val="pct15" w:color="auto" w:fill="FFFFFF"/>
          </w:tcPr>
          <w:p w14:paraId="1E68AF15" w14:textId="77777777" w:rsidR="00206420" w:rsidRPr="00206420" w:rsidRDefault="00206420" w:rsidP="00206420">
            <w:pPr>
              <w:jc w:val="center"/>
              <w:rPr>
                <w:rFonts w:ascii="Calibri" w:hAnsi="Calibri"/>
                <w:b/>
                <w:sz w:val="22"/>
                <w:szCs w:val="22"/>
              </w:rPr>
            </w:pPr>
            <w:r w:rsidRPr="00206420">
              <w:rPr>
                <w:rFonts w:ascii="Calibri" w:hAnsi="Calibri"/>
                <w:b/>
                <w:sz w:val="22"/>
                <w:szCs w:val="22"/>
              </w:rPr>
              <w:t>R</w:t>
            </w:r>
          </w:p>
        </w:tc>
        <w:tc>
          <w:tcPr>
            <w:tcW w:w="720" w:type="dxa"/>
            <w:shd w:val="pct15" w:color="auto" w:fill="FFFFFF"/>
          </w:tcPr>
          <w:p w14:paraId="31118A4D" w14:textId="77777777" w:rsidR="00206420" w:rsidRPr="00206420" w:rsidRDefault="00206420" w:rsidP="00206420">
            <w:pPr>
              <w:jc w:val="center"/>
              <w:rPr>
                <w:rFonts w:ascii="Calibri" w:hAnsi="Calibri"/>
                <w:b/>
                <w:sz w:val="22"/>
                <w:szCs w:val="22"/>
              </w:rPr>
            </w:pPr>
            <w:r w:rsidRPr="00206420">
              <w:rPr>
                <w:rFonts w:ascii="Calibri" w:hAnsi="Calibri"/>
                <w:b/>
                <w:sz w:val="22"/>
                <w:szCs w:val="22"/>
              </w:rPr>
              <w:t>O</w:t>
            </w:r>
          </w:p>
        </w:tc>
        <w:tc>
          <w:tcPr>
            <w:tcW w:w="720" w:type="dxa"/>
            <w:shd w:val="pct15" w:color="auto" w:fill="FFFFFF"/>
          </w:tcPr>
          <w:p w14:paraId="08F3855E" w14:textId="77777777" w:rsidR="00206420" w:rsidRPr="00206420" w:rsidRDefault="00206420" w:rsidP="00206420">
            <w:pPr>
              <w:jc w:val="center"/>
              <w:rPr>
                <w:rFonts w:ascii="Calibri" w:hAnsi="Calibri"/>
                <w:b/>
                <w:sz w:val="22"/>
                <w:szCs w:val="22"/>
              </w:rPr>
            </w:pPr>
            <w:r w:rsidRPr="00206420">
              <w:rPr>
                <w:rFonts w:ascii="Calibri" w:hAnsi="Calibri"/>
                <w:b/>
                <w:sz w:val="22"/>
                <w:szCs w:val="22"/>
              </w:rPr>
              <w:t>F</w:t>
            </w:r>
          </w:p>
        </w:tc>
        <w:tc>
          <w:tcPr>
            <w:tcW w:w="720" w:type="dxa"/>
            <w:shd w:val="pct15" w:color="auto" w:fill="FFFFFF"/>
          </w:tcPr>
          <w:p w14:paraId="01500F04" w14:textId="77777777" w:rsidR="00206420" w:rsidRPr="00206420" w:rsidRDefault="00206420" w:rsidP="00206420">
            <w:pPr>
              <w:jc w:val="center"/>
              <w:rPr>
                <w:rFonts w:ascii="Calibri" w:hAnsi="Calibri"/>
                <w:b/>
                <w:sz w:val="22"/>
                <w:szCs w:val="22"/>
              </w:rPr>
            </w:pPr>
            <w:r w:rsidRPr="00206420">
              <w:rPr>
                <w:rFonts w:ascii="Calibri" w:hAnsi="Calibri"/>
                <w:b/>
                <w:sz w:val="22"/>
                <w:szCs w:val="22"/>
              </w:rPr>
              <w:t>C</w:t>
            </w:r>
          </w:p>
        </w:tc>
        <w:tc>
          <w:tcPr>
            <w:tcW w:w="4410" w:type="dxa"/>
            <w:shd w:val="pct15" w:color="auto" w:fill="FFFFFF"/>
          </w:tcPr>
          <w:p w14:paraId="775CB1D7" w14:textId="77777777" w:rsidR="00206420" w:rsidRPr="00206420" w:rsidRDefault="00206420" w:rsidP="00206420">
            <w:pPr>
              <w:jc w:val="center"/>
              <w:rPr>
                <w:rFonts w:ascii="Calibri" w:hAnsi="Calibri"/>
                <w:b/>
                <w:sz w:val="22"/>
                <w:szCs w:val="22"/>
              </w:rPr>
            </w:pPr>
          </w:p>
        </w:tc>
      </w:tr>
      <w:tr w:rsidR="00206420" w:rsidRPr="00206420" w14:paraId="0FC8B137" w14:textId="77777777" w:rsidTr="00206420">
        <w:trPr>
          <w:cantSplit/>
        </w:trPr>
        <w:tc>
          <w:tcPr>
            <w:tcW w:w="10530" w:type="dxa"/>
            <w:gridSpan w:val="7"/>
            <w:shd w:val="pct15" w:color="auto" w:fill="FFFFFF"/>
          </w:tcPr>
          <w:p w14:paraId="64363CD5" w14:textId="77777777" w:rsidR="00206420" w:rsidRPr="00206420" w:rsidRDefault="00206420" w:rsidP="00206420">
            <w:pPr>
              <w:rPr>
                <w:rFonts w:ascii="Calibri" w:hAnsi="Calibri"/>
                <w:b/>
                <w:sz w:val="22"/>
                <w:szCs w:val="22"/>
              </w:rPr>
            </w:pPr>
            <w:r w:rsidRPr="00206420">
              <w:rPr>
                <w:rFonts w:ascii="Calibri" w:hAnsi="Calibri"/>
                <w:b/>
                <w:sz w:val="22"/>
                <w:szCs w:val="22"/>
              </w:rPr>
              <w:t>Climbing:</w:t>
            </w:r>
          </w:p>
        </w:tc>
      </w:tr>
      <w:tr w:rsidR="004537FD" w:rsidRPr="00206420" w14:paraId="7D20A450" w14:textId="77777777" w:rsidTr="00206420">
        <w:trPr>
          <w:cantSplit/>
        </w:trPr>
        <w:tc>
          <w:tcPr>
            <w:tcW w:w="2520" w:type="dxa"/>
          </w:tcPr>
          <w:p w14:paraId="21434BCC" w14:textId="77777777" w:rsidR="004537FD" w:rsidRPr="00206420" w:rsidRDefault="004537FD" w:rsidP="004537FD">
            <w:pPr>
              <w:rPr>
                <w:rFonts w:ascii="Calibri" w:hAnsi="Calibri"/>
                <w:b/>
                <w:sz w:val="22"/>
                <w:szCs w:val="22"/>
              </w:rPr>
            </w:pPr>
            <w:r w:rsidRPr="00206420">
              <w:rPr>
                <w:rFonts w:ascii="Calibri" w:hAnsi="Calibri"/>
                <w:b/>
                <w:sz w:val="22"/>
                <w:szCs w:val="22"/>
              </w:rPr>
              <w:t>Stairs</w:t>
            </w:r>
          </w:p>
        </w:tc>
        <w:tc>
          <w:tcPr>
            <w:tcW w:w="720" w:type="dxa"/>
          </w:tcPr>
          <w:p w14:paraId="2DBF8928" w14:textId="77777777" w:rsidR="004537FD" w:rsidRPr="00206420" w:rsidRDefault="004537FD" w:rsidP="004D1386">
            <w:pPr>
              <w:jc w:val="center"/>
              <w:rPr>
                <w:rFonts w:ascii="Calibri" w:hAnsi="Calibri"/>
                <w:sz w:val="22"/>
                <w:szCs w:val="22"/>
              </w:rPr>
            </w:pPr>
          </w:p>
        </w:tc>
        <w:tc>
          <w:tcPr>
            <w:tcW w:w="720" w:type="dxa"/>
          </w:tcPr>
          <w:p w14:paraId="27FD9847" w14:textId="77777777" w:rsidR="004537FD" w:rsidRPr="00206420" w:rsidRDefault="004537FD" w:rsidP="004D1386">
            <w:pPr>
              <w:jc w:val="center"/>
              <w:rPr>
                <w:rFonts w:ascii="Calibri" w:hAnsi="Calibri"/>
                <w:sz w:val="22"/>
                <w:szCs w:val="22"/>
              </w:rPr>
            </w:pPr>
          </w:p>
        </w:tc>
        <w:tc>
          <w:tcPr>
            <w:tcW w:w="720" w:type="dxa"/>
          </w:tcPr>
          <w:p w14:paraId="46C79FFA" w14:textId="77777777" w:rsidR="004537FD" w:rsidRPr="00206420" w:rsidRDefault="004537FD" w:rsidP="004D1386">
            <w:pPr>
              <w:jc w:val="center"/>
              <w:rPr>
                <w:rFonts w:ascii="Calibri" w:hAnsi="Calibri"/>
                <w:sz w:val="22"/>
                <w:szCs w:val="22"/>
              </w:rPr>
            </w:pPr>
          </w:p>
        </w:tc>
        <w:tc>
          <w:tcPr>
            <w:tcW w:w="720" w:type="dxa"/>
          </w:tcPr>
          <w:p w14:paraId="73511EE5" w14:textId="2A1C0ED1" w:rsidR="004537FD" w:rsidRPr="00206420" w:rsidRDefault="004537FD" w:rsidP="004D1386">
            <w:pPr>
              <w:jc w:val="center"/>
              <w:rPr>
                <w:rFonts w:ascii="Calibri" w:hAnsi="Calibri"/>
                <w:sz w:val="22"/>
                <w:szCs w:val="22"/>
              </w:rPr>
            </w:pPr>
            <w:r>
              <w:rPr>
                <w:rFonts w:ascii="Calibri" w:hAnsi="Calibri"/>
                <w:sz w:val="22"/>
                <w:szCs w:val="22"/>
              </w:rPr>
              <w:t>X</w:t>
            </w:r>
          </w:p>
        </w:tc>
        <w:tc>
          <w:tcPr>
            <w:tcW w:w="720" w:type="dxa"/>
          </w:tcPr>
          <w:p w14:paraId="0A1B38AC" w14:textId="77777777" w:rsidR="004537FD" w:rsidRPr="00206420" w:rsidRDefault="004537FD" w:rsidP="004D1386">
            <w:pPr>
              <w:jc w:val="center"/>
              <w:rPr>
                <w:rFonts w:ascii="Calibri" w:hAnsi="Calibri"/>
                <w:sz w:val="22"/>
                <w:szCs w:val="22"/>
              </w:rPr>
            </w:pPr>
          </w:p>
        </w:tc>
        <w:tc>
          <w:tcPr>
            <w:tcW w:w="4410" w:type="dxa"/>
          </w:tcPr>
          <w:p w14:paraId="5159CD2A" w14:textId="0E234DF1" w:rsidR="004537FD" w:rsidRPr="004537FD" w:rsidRDefault="004537FD" w:rsidP="004537FD">
            <w:pPr>
              <w:pStyle w:val="ListParagraph"/>
              <w:numPr>
                <w:ilvl w:val="0"/>
                <w:numId w:val="43"/>
              </w:numPr>
              <w:rPr>
                <w:rFonts w:ascii="Calibri" w:hAnsi="Calibri"/>
                <w:sz w:val="22"/>
                <w:szCs w:val="22"/>
              </w:rPr>
            </w:pPr>
            <w:r w:rsidRPr="004537FD">
              <w:rPr>
                <w:rFonts w:ascii="Calibri" w:hAnsi="Calibri"/>
                <w:sz w:val="22"/>
                <w:szCs w:val="22"/>
              </w:rPr>
              <w:t>Stairs indoors and outdoors.</w:t>
            </w:r>
          </w:p>
        </w:tc>
      </w:tr>
      <w:tr w:rsidR="004537FD" w:rsidRPr="00206420" w14:paraId="03DA6B65" w14:textId="77777777" w:rsidTr="00206420">
        <w:trPr>
          <w:cantSplit/>
        </w:trPr>
        <w:tc>
          <w:tcPr>
            <w:tcW w:w="2520" w:type="dxa"/>
            <w:tcBorders>
              <w:bottom w:val="single" w:sz="4" w:space="0" w:color="auto"/>
            </w:tcBorders>
          </w:tcPr>
          <w:p w14:paraId="684C8C05" w14:textId="77777777" w:rsidR="004537FD" w:rsidRPr="00206420" w:rsidRDefault="004537FD" w:rsidP="004537FD">
            <w:pPr>
              <w:rPr>
                <w:rFonts w:ascii="Calibri" w:hAnsi="Calibri"/>
                <w:b/>
                <w:sz w:val="22"/>
                <w:szCs w:val="22"/>
              </w:rPr>
            </w:pPr>
            <w:r w:rsidRPr="00206420">
              <w:rPr>
                <w:rFonts w:ascii="Calibri" w:hAnsi="Calibri"/>
                <w:b/>
                <w:sz w:val="22"/>
                <w:szCs w:val="22"/>
              </w:rPr>
              <w:t>Ladder</w:t>
            </w:r>
          </w:p>
        </w:tc>
        <w:tc>
          <w:tcPr>
            <w:tcW w:w="720" w:type="dxa"/>
            <w:tcBorders>
              <w:bottom w:val="single" w:sz="4" w:space="0" w:color="auto"/>
            </w:tcBorders>
          </w:tcPr>
          <w:p w14:paraId="5BA47880" w14:textId="77777777" w:rsidR="004537FD" w:rsidRPr="00206420" w:rsidRDefault="004537FD" w:rsidP="004D1386">
            <w:pPr>
              <w:jc w:val="center"/>
              <w:rPr>
                <w:rFonts w:ascii="Calibri" w:hAnsi="Calibri"/>
                <w:sz w:val="22"/>
                <w:szCs w:val="22"/>
              </w:rPr>
            </w:pPr>
          </w:p>
        </w:tc>
        <w:tc>
          <w:tcPr>
            <w:tcW w:w="720" w:type="dxa"/>
            <w:tcBorders>
              <w:bottom w:val="single" w:sz="4" w:space="0" w:color="auto"/>
            </w:tcBorders>
          </w:tcPr>
          <w:p w14:paraId="4FAFBACA" w14:textId="77777777" w:rsidR="004537FD" w:rsidRPr="00206420" w:rsidRDefault="004537FD" w:rsidP="004D1386">
            <w:pPr>
              <w:jc w:val="center"/>
              <w:rPr>
                <w:rFonts w:ascii="Calibri" w:hAnsi="Calibri"/>
                <w:sz w:val="22"/>
                <w:szCs w:val="22"/>
              </w:rPr>
            </w:pPr>
          </w:p>
        </w:tc>
        <w:tc>
          <w:tcPr>
            <w:tcW w:w="720" w:type="dxa"/>
            <w:tcBorders>
              <w:bottom w:val="single" w:sz="4" w:space="0" w:color="auto"/>
            </w:tcBorders>
          </w:tcPr>
          <w:p w14:paraId="239DADA1" w14:textId="11713D7F" w:rsidR="004537FD" w:rsidRPr="00206420" w:rsidRDefault="004537FD" w:rsidP="004D1386">
            <w:pPr>
              <w:jc w:val="center"/>
              <w:rPr>
                <w:rFonts w:ascii="Calibri" w:hAnsi="Calibri"/>
                <w:sz w:val="22"/>
                <w:szCs w:val="22"/>
              </w:rPr>
            </w:pPr>
            <w:r>
              <w:rPr>
                <w:rFonts w:ascii="Calibri" w:hAnsi="Calibri"/>
                <w:sz w:val="22"/>
                <w:szCs w:val="22"/>
              </w:rPr>
              <w:t>X</w:t>
            </w:r>
          </w:p>
        </w:tc>
        <w:tc>
          <w:tcPr>
            <w:tcW w:w="720" w:type="dxa"/>
            <w:tcBorders>
              <w:bottom w:val="single" w:sz="4" w:space="0" w:color="auto"/>
            </w:tcBorders>
          </w:tcPr>
          <w:p w14:paraId="731AAF95" w14:textId="77777777" w:rsidR="004537FD" w:rsidRPr="00206420" w:rsidRDefault="004537FD" w:rsidP="004D1386">
            <w:pPr>
              <w:jc w:val="center"/>
              <w:rPr>
                <w:rFonts w:ascii="Calibri" w:hAnsi="Calibri"/>
                <w:sz w:val="22"/>
                <w:szCs w:val="22"/>
              </w:rPr>
            </w:pPr>
          </w:p>
        </w:tc>
        <w:tc>
          <w:tcPr>
            <w:tcW w:w="720" w:type="dxa"/>
            <w:tcBorders>
              <w:bottom w:val="single" w:sz="4" w:space="0" w:color="auto"/>
            </w:tcBorders>
          </w:tcPr>
          <w:p w14:paraId="61CEECE0" w14:textId="77777777" w:rsidR="004537FD" w:rsidRPr="00206420" w:rsidRDefault="004537FD" w:rsidP="004D1386">
            <w:pPr>
              <w:jc w:val="center"/>
              <w:rPr>
                <w:rFonts w:ascii="Calibri" w:hAnsi="Calibri"/>
                <w:sz w:val="22"/>
                <w:szCs w:val="22"/>
              </w:rPr>
            </w:pPr>
          </w:p>
        </w:tc>
        <w:tc>
          <w:tcPr>
            <w:tcW w:w="4410" w:type="dxa"/>
            <w:tcBorders>
              <w:bottom w:val="single" w:sz="4" w:space="0" w:color="auto"/>
            </w:tcBorders>
          </w:tcPr>
          <w:p w14:paraId="5A62300E" w14:textId="0955AEAC" w:rsidR="004537FD" w:rsidRPr="00E56D9E" w:rsidRDefault="004537FD" w:rsidP="00E56D9E">
            <w:pPr>
              <w:pStyle w:val="ListParagraph"/>
              <w:numPr>
                <w:ilvl w:val="0"/>
                <w:numId w:val="42"/>
              </w:numPr>
              <w:rPr>
                <w:rFonts w:ascii="Calibri" w:hAnsi="Calibri"/>
                <w:sz w:val="22"/>
                <w:szCs w:val="22"/>
              </w:rPr>
            </w:pPr>
            <w:r w:rsidRPr="00C4777D">
              <w:rPr>
                <w:rFonts w:ascii="Calibri" w:hAnsi="Calibri"/>
                <w:sz w:val="22"/>
                <w:szCs w:val="22"/>
              </w:rPr>
              <w:t>Ladders indoors and outdoors.</w:t>
            </w:r>
          </w:p>
        </w:tc>
      </w:tr>
      <w:tr w:rsidR="004537FD" w:rsidRPr="00206420" w14:paraId="070DE872" w14:textId="77777777" w:rsidTr="00206420">
        <w:trPr>
          <w:cantSplit/>
        </w:trPr>
        <w:tc>
          <w:tcPr>
            <w:tcW w:w="2520" w:type="dxa"/>
            <w:tcBorders>
              <w:bottom w:val="single" w:sz="4" w:space="0" w:color="auto"/>
            </w:tcBorders>
          </w:tcPr>
          <w:p w14:paraId="6D56C127" w14:textId="77777777" w:rsidR="004537FD" w:rsidRPr="00206420" w:rsidRDefault="004537FD" w:rsidP="004537FD">
            <w:pPr>
              <w:rPr>
                <w:rFonts w:ascii="Calibri" w:hAnsi="Calibri"/>
                <w:b/>
                <w:sz w:val="22"/>
                <w:szCs w:val="22"/>
              </w:rPr>
            </w:pPr>
            <w:r w:rsidRPr="00206420">
              <w:rPr>
                <w:rFonts w:ascii="Calibri" w:hAnsi="Calibri"/>
                <w:b/>
                <w:sz w:val="22"/>
                <w:szCs w:val="22"/>
              </w:rPr>
              <w:t>Other</w:t>
            </w:r>
          </w:p>
        </w:tc>
        <w:tc>
          <w:tcPr>
            <w:tcW w:w="720" w:type="dxa"/>
            <w:tcBorders>
              <w:bottom w:val="single" w:sz="4" w:space="0" w:color="auto"/>
            </w:tcBorders>
          </w:tcPr>
          <w:p w14:paraId="343CEF9A" w14:textId="4050F53F" w:rsidR="004537FD" w:rsidRPr="00206420" w:rsidRDefault="004537FD" w:rsidP="004D1386">
            <w:pPr>
              <w:jc w:val="center"/>
              <w:rPr>
                <w:rFonts w:ascii="Calibri" w:hAnsi="Calibri"/>
                <w:sz w:val="22"/>
                <w:szCs w:val="22"/>
              </w:rPr>
            </w:pPr>
            <w:r>
              <w:rPr>
                <w:rFonts w:ascii="Calibri" w:hAnsi="Calibri"/>
                <w:sz w:val="22"/>
                <w:szCs w:val="22"/>
              </w:rPr>
              <w:t>X</w:t>
            </w:r>
          </w:p>
        </w:tc>
        <w:tc>
          <w:tcPr>
            <w:tcW w:w="720" w:type="dxa"/>
            <w:tcBorders>
              <w:bottom w:val="single" w:sz="4" w:space="0" w:color="auto"/>
            </w:tcBorders>
          </w:tcPr>
          <w:p w14:paraId="20C0B94B" w14:textId="77777777" w:rsidR="004537FD" w:rsidRPr="00206420" w:rsidRDefault="004537FD" w:rsidP="004D1386">
            <w:pPr>
              <w:jc w:val="center"/>
              <w:rPr>
                <w:rFonts w:ascii="Calibri" w:hAnsi="Calibri"/>
                <w:sz w:val="22"/>
                <w:szCs w:val="22"/>
              </w:rPr>
            </w:pPr>
          </w:p>
        </w:tc>
        <w:tc>
          <w:tcPr>
            <w:tcW w:w="720" w:type="dxa"/>
            <w:tcBorders>
              <w:bottom w:val="single" w:sz="4" w:space="0" w:color="auto"/>
            </w:tcBorders>
          </w:tcPr>
          <w:p w14:paraId="1C913DA0" w14:textId="77777777" w:rsidR="004537FD" w:rsidRPr="00206420" w:rsidRDefault="004537FD" w:rsidP="004D1386">
            <w:pPr>
              <w:jc w:val="center"/>
              <w:rPr>
                <w:rFonts w:ascii="Calibri" w:hAnsi="Calibri"/>
                <w:sz w:val="22"/>
                <w:szCs w:val="22"/>
              </w:rPr>
            </w:pPr>
          </w:p>
        </w:tc>
        <w:tc>
          <w:tcPr>
            <w:tcW w:w="720" w:type="dxa"/>
            <w:tcBorders>
              <w:bottom w:val="single" w:sz="4" w:space="0" w:color="auto"/>
            </w:tcBorders>
          </w:tcPr>
          <w:p w14:paraId="0AF5F2A1" w14:textId="77777777" w:rsidR="004537FD" w:rsidRPr="00206420" w:rsidRDefault="004537FD" w:rsidP="004D1386">
            <w:pPr>
              <w:jc w:val="center"/>
              <w:rPr>
                <w:rFonts w:ascii="Calibri" w:hAnsi="Calibri"/>
                <w:sz w:val="22"/>
                <w:szCs w:val="22"/>
              </w:rPr>
            </w:pPr>
          </w:p>
        </w:tc>
        <w:tc>
          <w:tcPr>
            <w:tcW w:w="720" w:type="dxa"/>
            <w:tcBorders>
              <w:bottom w:val="single" w:sz="4" w:space="0" w:color="auto"/>
            </w:tcBorders>
          </w:tcPr>
          <w:p w14:paraId="1869B341" w14:textId="77777777" w:rsidR="004537FD" w:rsidRPr="00206420" w:rsidRDefault="004537FD" w:rsidP="004D1386">
            <w:pPr>
              <w:jc w:val="center"/>
              <w:rPr>
                <w:rFonts w:ascii="Calibri" w:hAnsi="Calibri"/>
                <w:sz w:val="22"/>
                <w:szCs w:val="22"/>
              </w:rPr>
            </w:pPr>
          </w:p>
        </w:tc>
        <w:tc>
          <w:tcPr>
            <w:tcW w:w="4410" w:type="dxa"/>
            <w:tcBorders>
              <w:bottom w:val="single" w:sz="4" w:space="0" w:color="auto"/>
            </w:tcBorders>
          </w:tcPr>
          <w:p w14:paraId="2A0E70E6" w14:textId="77777777" w:rsidR="004537FD" w:rsidRPr="00206420" w:rsidRDefault="004537FD" w:rsidP="004537FD">
            <w:pPr>
              <w:rPr>
                <w:rFonts w:ascii="Calibri" w:hAnsi="Calibri"/>
                <w:sz w:val="22"/>
                <w:szCs w:val="22"/>
              </w:rPr>
            </w:pPr>
          </w:p>
        </w:tc>
      </w:tr>
    </w:tbl>
    <w:p w14:paraId="26DFC14C" w14:textId="61076ECC" w:rsidR="007111A5" w:rsidRDefault="007111A5" w:rsidP="008D5A77">
      <w:pPr>
        <w:rPr>
          <w:rFonts w:ascii="Calibri" w:hAnsi="Calibri"/>
          <w:b/>
          <w:sz w:val="22"/>
          <w:szCs w:val="22"/>
        </w:rPr>
      </w:pPr>
    </w:p>
    <w:p w14:paraId="07CD6CCA" w14:textId="77777777" w:rsidR="007D4773" w:rsidRPr="0024406E" w:rsidRDefault="007D4773">
      <w:pPr>
        <w:rPr>
          <w:rFonts w:ascii="Calibri" w:hAnsi="Calibri"/>
          <w:sz w:val="22"/>
          <w:szCs w:val="22"/>
        </w:rPr>
      </w:pPr>
      <w:r w:rsidRPr="0024406E">
        <w:rPr>
          <w:rFonts w:ascii="Calibri" w:hAnsi="Calibri"/>
          <w:sz w:val="22"/>
          <w:szCs w:val="22"/>
        </w:rPr>
        <w:t>__________________________</w:t>
      </w:r>
      <w:r w:rsidR="001A5402" w:rsidRPr="0024406E">
        <w:rPr>
          <w:rFonts w:ascii="Calibri" w:hAnsi="Calibri"/>
          <w:sz w:val="22"/>
          <w:szCs w:val="22"/>
        </w:rPr>
        <w:t xml:space="preserve">                                             </w:t>
      </w:r>
    </w:p>
    <w:p w14:paraId="6ED33887" w14:textId="7615DB32" w:rsidR="007D4773" w:rsidRDefault="004B536F">
      <w:pPr>
        <w:jc w:val="both"/>
        <w:rPr>
          <w:rFonts w:ascii="Calibri" w:hAnsi="Calibri"/>
          <w:b/>
          <w:sz w:val="22"/>
          <w:szCs w:val="22"/>
        </w:rPr>
      </w:pPr>
      <w:r>
        <w:rPr>
          <w:rFonts w:ascii="Calibri" w:hAnsi="Calibri"/>
          <w:b/>
          <w:sz w:val="22"/>
          <w:szCs w:val="22"/>
        </w:rPr>
        <w:t xml:space="preserve">Richard Huynh, </w:t>
      </w:r>
      <w:proofErr w:type="spellStart"/>
      <w:r>
        <w:rPr>
          <w:rFonts w:ascii="Calibri" w:hAnsi="Calibri"/>
          <w:b/>
          <w:sz w:val="22"/>
          <w:szCs w:val="22"/>
        </w:rPr>
        <w:t>BScKin</w:t>
      </w:r>
      <w:proofErr w:type="spellEnd"/>
    </w:p>
    <w:p w14:paraId="3F8716F5" w14:textId="22419444" w:rsidR="004B536F" w:rsidRPr="0050774D" w:rsidRDefault="004B536F">
      <w:pPr>
        <w:jc w:val="both"/>
        <w:rPr>
          <w:rFonts w:ascii="Calibri" w:hAnsi="Calibri"/>
          <w:b/>
          <w:sz w:val="22"/>
          <w:szCs w:val="22"/>
        </w:rPr>
      </w:pPr>
      <w:r>
        <w:rPr>
          <w:rFonts w:ascii="Calibri" w:hAnsi="Calibri"/>
          <w:b/>
          <w:sz w:val="22"/>
          <w:szCs w:val="22"/>
        </w:rPr>
        <w:t>Kinesiologist</w:t>
      </w:r>
    </w:p>
    <w:p w14:paraId="382C8742" w14:textId="77777777" w:rsidR="007D4773" w:rsidRPr="0024406E" w:rsidRDefault="007D4773">
      <w:pPr>
        <w:jc w:val="both"/>
        <w:rPr>
          <w:rFonts w:ascii="Calibri" w:hAnsi="Calibri"/>
          <w:sz w:val="22"/>
          <w:szCs w:val="22"/>
        </w:rPr>
      </w:pPr>
    </w:p>
    <w:p w14:paraId="3A1C934C" w14:textId="77777777" w:rsidR="00E87651" w:rsidRDefault="00E87651" w:rsidP="00E87651">
      <w:pPr>
        <w:ind w:left="360"/>
        <w:rPr>
          <w:rFonts w:ascii="Calibri" w:hAnsi="Calibri"/>
          <w:b/>
          <w:sz w:val="22"/>
          <w:szCs w:val="22"/>
        </w:rPr>
      </w:pPr>
      <w:bookmarkStart w:id="0" w:name="_GoBack"/>
      <w:bookmarkEnd w:id="0"/>
      <w:r>
        <w:rPr>
          <w:rFonts w:ascii="Calibri" w:hAnsi="Calibri"/>
          <w:sz w:val="22"/>
          <w:szCs w:val="22"/>
        </w:rPr>
        <w:br w:type="page"/>
      </w:r>
      <w:r w:rsidRPr="00FF27A3">
        <w:rPr>
          <w:rFonts w:ascii="Calibri" w:hAnsi="Calibri"/>
          <w:b/>
          <w:sz w:val="22"/>
          <w:szCs w:val="22"/>
        </w:rPr>
        <w:lastRenderedPageBreak/>
        <w:t>SITE SPECIFIC JOB DEMAND ADDITIONS:</w:t>
      </w:r>
    </w:p>
    <w:p w14:paraId="754B90AA" w14:textId="77777777" w:rsidR="00E87651" w:rsidRPr="00FF27A3" w:rsidRDefault="00E87651" w:rsidP="00E87651">
      <w:pPr>
        <w:ind w:left="360"/>
        <w:rPr>
          <w:rFonts w:ascii="Calibri" w:hAnsi="Calibri"/>
          <w:b/>
          <w:sz w:val="22"/>
          <w:szCs w:val="22"/>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741"/>
        <w:gridCol w:w="741"/>
        <w:gridCol w:w="741"/>
        <w:gridCol w:w="741"/>
        <w:gridCol w:w="708"/>
        <w:gridCol w:w="4264"/>
      </w:tblGrid>
      <w:tr w:rsidR="00E87651" w:rsidRPr="0024406E" w14:paraId="68D16FE5" w14:textId="77777777" w:rsidTr="005B2085">
        <w:trPr>
          <w:cantSplit/>
        </w:trPr>
        <w:tc>
          <w:tcPr>
            <w:tcW w:w="2128" w:type="dxa"/>
            <w:shd w:val="pct15" w:color="auto" w:fill="FFFFFF"/>
          </w:tcPr>
          <w:p w14:paraId="6EF9C397" w14:textId="77777777" w:rsidR="00E87651" w:rsidRPr="0024406E" w:rsidRDefault="00E87651" w:rsidP="005B2085">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7ED15F2E" w14:textId="77777777" w:rsidR="00E87651" w:rsidRPr="0024406E" w:rsidRDefault="00E87651" w:rsidP="005B2085">
            <w:pPr>
              <w:jc w:val="center"/>
              <w:rPr>
                <w:rFonts w:ascii="Calibri" w:hAnsi="Calibri"/>
                <w:b/>
                <w:sz w:val="22"/>
                <w:szCs w:val="22"/>
              </w:rPr>
            </w:pPr>
            <w:r w:rsidRPr="0024406E">
              <w:rPr>
                <w:rFonts w:ascii="Calibri" w:hAnsi="Calibri"/>
                <w:b/>
                <w:sz w:val="22"/>
                <w:szCs w:val="22"/>
              </w:rPr>
              <w:t>Frequency</w:t>
            </w:r>
          </w:p>
        </w:tc>
        <w:tc>
          <w:tcPr>
            <w:tcW w:w="4264" w:type="dxa"/>
            <w:shd w:val="pct15" w:color="auto" w:fill="FFFFFF"/>
          </w:tcPr>
          <w:p w14:paraId="413D5422" w14:textId="77777777" w:rsidR="00E87651" w:rsidRPr="0024406E" w:rsidRDefault="00E87651" w:rsidP="005B2085">
            <w:pPr>
              <w:pStyle w:val="Heading9"/>
              <w:rPr>
                <w:rFonts w:ascii="Calibri" w:hAnsi="Calibri"/>
                <w:sz w:val="22"/>
                <w:szCs w:val="22"/>
              </w:rPr>
            </w:pPr>
            <w:r w:rsidRPr="0024406E">
              <w:rPr>
                <w:rFonts w:ascii="Calibri" w:hAnsi="Calibri"/>
                <w:sz w:val="22"/>
                <w:szCs w:val="22"/>
              </w:rPr>
              <w:t>Details/Measurements</w:t>
            </w:r>
          </w:p>
        </w:tc>
      </w:tr>
      <w:tr w:rsidR="00E87651" w:rsidRPr="0024406E" w14:paraId="1D0D0A3A" w14:textId="77777777" w:rsidTr="005B2085">
        <w:trPr>
          <w:cantSplit/>
        </w:trPr>
        <w:tc>
          <w:tcPr>
            <w:tcW w:w="2128" w:type="dxa"/>
            <w:shd w:val="pct15" w:color="auto" w:fill="FFFFFF"/>
          </w:tcPr>
          <w:p w14:paraId="45BE9256" w14:textId="77777777" w:rsidR="00E87651" w:rsidRPr="0024406E" w:rsidRDefault="00E87651" w:rsidP="005B2085">
            <w:pPr>
              <w:pStyle w:val="Heading1"/>
              <w:rPr>
                <w:rFonts w:ascii="Calibri" w:hAnsi="Calibri"/>
                <w:sz w:val="22"/>
                <w:szCs w:val="22"/>
                <w:lang w:val="en-CA"/>
              </w:rPr>
            </w:pPr>
          </w:p>
        </w:tc>
        <w:tc>
          <w:tcPr>
            <w:tcW w:w="741" w:type="dxa"/>
            <w:shd w:val="pct15" w:color="auto" w:fill="FFFFFF"/>
          </w:tcPr>
          <w:p w14:paraId="3B00C788" w14:textId="77777777" w:rsidR="00E87651" w:rsidRDefault="00E87651" w:rsidP="005B2085">
            <w:pPr>
              <w:jc w:val="center"/>
              <w:rPr>
                <w:rFonts w:ascii="Calibri" w:hAnsi="Calibri"/>
                <w:b/>
                <w:sz w:val="22"/>
                <w:szCs w:val="22"/>
              </w:rPr>
            </w:pPr>
            <w:r>
              <w:rPr>
                <w:rFonts w:ascii="Calibri" w:hAnsi="Calibri"/>
                <w:b/>
                <w:sz w:val="22"/>
                <w:szCs w:val="22"/>
              </w:rPr>
              <w:t>N/R</w:t>
            </w:r>
          </w:p>
        </w:tc>
        <w:tc>
          <w:tcPr>
            <w:tcW w:w="741" w:type="dxa"/>
            <w:shd w:val="pct15" w:color="auto" w:fill="FFFFFF"/>
          </w:tcPr>
          <w:p w14:paraId="27F38187" w14:textId="77777777" w:rsidR="00E87651" w:rsidRDefault="00E87651" w:rsidP="005B2085">
            <w:pPr>
              <w:jc w:val="center"/>
              <w:rPr>
                <w:rFonts w:ascii="Calibri" w:hAnsi="Calibri"/>
                <w:b/>
                <w:sz w:val="22"/>
                <w:szCs w:val="22"/>
              </w:rPr>
            </w:pPr>
            <w:r>
              <w:rPr>
                <w:rFonts w:ascii="Calibri" w:hAnsi="Calibri"/>
                <w:b/>
                <w:sz w:val="22"/>
                <w:szCs w:val="22"/>
              </w:rPr>
              <w:t>R</w:t>
            </w:r>
          </w:p>
        </w:tc>
        <w:tc>
          <w:tcPr>
            <w:tcW w:w="741" w:type="dxa"/>
            <w:shd w:val="pct15" w:color="auto" w:fill="FFFFFF"/>
          </w:tcPr>
          <w:p w14:paraId="43BCD8B5" w14:textId="77777777" w:rsidR="00E87651" w:rsidRDefault="00E87651" w:rsidP="005B2085">
            <w:pPr>
              <w:jc w:val="center"/>
              <w:rPr>
                <w:rFonts w:ascii="Calibri" w:hAnsi="Calibri"/>
                <w:b/>
                <w:sz w:val="22"/>
                <w:szCs w:val="22"/>
              </w:rPr>
            </w:pPr>
            <w:r>
              <w:rPr>
                <w:rFonts w:ascii="Calibri" w:hAnsi="Calibri"/>
                <w:b/>
                <w:sz w:val="22"/>
                <w:szCs w:val="22"/>
              </w:rPr>
              <w:t>O</w:t>
            </w:r>
          </w:p>
        </w:tc>
        <w:tc>
          <w:tcPr>
            <w:tcW w:w="741" w:type="dxa"/>
            <w:shd w:val="pct15" w:color="auto" w:fill="FFFFFF"/>
          </w:tcPr>
          <w:p w14:paraId="3ED2683A" w14:textId="77777777" w:rsidR="00E87651" w:rsidRDefault="00E87651" w:rsidP="005B2085">
            <w:pPr>
              <w:jc w:val="center"/>
              <w:rPr>
                <w:rFonts w:ascii="Calibri" w:hAnsi="Calibri"/>
                <w:b/>
                <w:sz w:val="22"/>
                <w:szCs w:val="22"/>
              </w:rPr>
            </w:pPr>
            <w:r>
              <w:rPr>
                <w:rFonts w:ascii="Calibri" w:hAnsi="Calibri"/>
                <w:b/>
                <w:sz w:val="22"/>
                <w:szCs w:val="22"/>
              </w:rPr>
              <w:t>F</w:t>
            </w:r>
          </w:p>
        </w:tc>
        <w:tc>
          <w:tcPr>
            <w:tcW w:w="708" w:type="dxa"/>
            <w:shd w:val="pct15" w:color="auto" w:fill="FFFFFF"/>
          </w:tcPr>
          <w:p w14:paraId="28F5560F" w14:textId="77777777" w:rsidR="00E87651" w:rsidRPr="0024406E" w:rsidRDefault="00E87651" w:rsidP="005B2085">
            <w:pPr>
              <w:jc w:val="center"/>
              <w:rPr>
                <w:rFonts w:ascii="Calibri" w:hAnsi="Calibri"/>
                <w:b/>
                <w:sz w:val="22"/>
                <w:szCs w:val="22"/>
              </w:rPr>
            </w:pPr>
            <w:r>
              <w:rPr>
                <w:rFonts w:ascii="Calibri" w:hAnsi="Calibri"/>
                <w:b/>
                <w:sz w:val="22"/>
                <w:szCs w:val="22"/>
              </w:rPr>
              <w:t>C</w:t>
            </w:r>
          </w:p>
        </w:tc>
        <w:tc>
          <w:tcPr>
            <w:tcW w:w="4264" w:type="dxa"/>
            <w:shd w:val="pct15" w:color="auto" w:fill="FFFFFF"/>
          </w:tcPr>
          <w:p w14:paraId="66F340E2" w14:textId="77777777" w:rsidR="00E87651" w:rsidRPr="0024406E" w:rsidRDefault="00E87651" w:rsidP="005B2085">
            <w:pPr>
              <w:pStyle w:val="Heading9"/>
              <w:rPr>
                <w:rFonts w:ascii="Calibri" w:hAnsi="Calibri"/>
                <w:sz w:val="22"/>
                <w:szCs w:val="22"/>
              </w:rPr>
            </w:pPr>
          </w:p>
        </w:tc>
      </w:tr>
      <w:tr w:rsidR="00E87651" w:rsidRPr="0024406E" w14:paraId="04FC136C" w14:textId="77777777" w:rsidTr="005B2085">
        <w:trPr>
          <w:cantSplit/>
        </w:trPr>
        <w:tc>
          <w:tcPr>
            <w:tcW w:w="10064" w:type="dxa"/>
            <w:gridSpan w:val="7"/>
            <w:shd w:val="pct15" w:color="auto" w:fill="FFFFFF"/>
          </w:tcPr>
          <w:p w14:paraId="184E0AAB" w14:textId="77777777" w:rsidR="00E87651" w:rsidRPr="00735922" w:rsidRDefault="00E87651" w:rsidP="005B2085">
            <w:pPr>
              <w:rPr>
                <w:rFonts w:ascii="Calibri" w:hAnsi="Calibri"/>
                <w:b/>
                <w:sz w:val="22"/>
                <w:szCs w:val="22"/>
              </w:rPr>
            </w:pPr>
            <w:r>
              <w:rPr>
                <w:rFonts w:ascii="Calibri" w:hAnsi="Calibri"/>
                <w:b/>
                <w:sz w:val="22"/>
                <w:szCs w:val="22"/>
              </w:rPr>
              <w:t>Site Specific Job Demand:</w:t>
            </w:r>
          </w:p>
        </w:tc>
      </w:tr>
      <w:tr w:rsidR="00E87651" w:rsidRPr="0024406E" w14:paraId="66AE8D31" w14:textId="77777777" w:rsidTr="005B2085">
        <w:trPr>
          <w:cantSplit/>
        </w:trPr>
        <w:tc>
          <w:tcPr>
            <w:tcW w:w="2128" w:type="dxa"/>
          </w:tcPr>
          <w:p w14:paraId="5581CCC8" w14:textId="77777777" w:rsidR="00E87651" w:rsidRPr="0024406E" w:rsidRDefault="00E87651" w:rsidP="005B2085">
            <w:pPr>
              <w:rPr>
                <w:rFonts w:ascii="Calibri" w:hAnsi="Calibri"/>
                <w:b/>
                <w:sz w:val="22"/>
                <w:szCs w:val="22"/>
              </w:rPr>
            </w:pPr>
          </w:p>
        </w:tc>
        <w:tc>
          <w:tcPr>
            <w:tcW w:w="741" w:type="dxa"/>
          </w:tcPr>
          <w:p w14:paraId="6F99F77C" w14:textId="77777777" w:rsidR="00E87651" w:rsidRPr="0024406E" w:rsidRDefault="00E87651" w:rsidP="005B2085">
            <w:pPr>
              <w:rPr>
                <w:rFonts w:ascii="Calibri" w:hAnsi="Calibri"/>
                <w:sz w:val="22"/>
                <w:szCs w:val="22"/>
              </w:rPr>
            </w:pPr>
          </w:p>
        </w:tc>
        <w:tc>
          <w:tcPr>
            <w:tcW w:w="741" w:type="dxa"/>
          </w:tcPr>
          <w:p w14:paraId="00B8404B" w14:textId="77777777" w:rsidR="00E87651" w:rsidRPr="0024406E" w:rsidRDefault="00E87651" w:rsidP="005B2085">
            <w:pPr>
              <w:rPr>
                <w:rFonts w:ascii="Calibri" w:hAnsi="Calibri"/>
                <w:sz w:val="22"/>
                <w:szCs w:val="22"/>
              </w:rPr>
            </w:pPr>
          </w:p>
        </w:tc>
        <w:tc>
          <w:tcPr>
            <w:tcW w:w="741" w:type="dxa"/>
          </w:tcPr>
          <w:p w14:paraId="3787349E" w14:textId="77777777" w:rsidR="00E87651" w:rsidRPr="0024406E" w:rsidRDefault="00E87651" w:rsidP="005B2085">
            <w:pPr>
              <w:rPr>
                <w:rFonts w:ascii="Calibri" w:hAnsi="Calibri"/>
                <w:sz w:val="22"/>
                <w:szCs w:val="22"/>
              </w:rPr>
            </w:pPr>
          </w:p>
        </w:tc>
        <w:tc>
          <w:tcPr>
            <w:tcW w:w="741" w:type="dxa"/>
          </w:tcPr>
          <w:p w14:paraId="58FA7427" w14:textId="77777777" w:rsidR="00E87651" w:rsidRPr="0024406E" w:rsidRDefault="00E87651" w:rsidP="005B2085">
            <w:pPr>
              <w:rPr>
                <w:rFonts w:ascii="Calibri" w:hAnsi="Calibri"/>
                <w:sz w:val="22"/>
                <w:szCs w:val="22"/>
              </w:rPr>
            </w:pPr>
          </w:p>
        </w:tc>
        <w:tc>
          <w:tcPr>
            <w:tcW w:w="708" w:type="dxa"/>
          </w:tcPr>
          <w:p w14:paraId="1B46F0E9" w14:textId="77777777" w:rsidR="00E87651" w:rsidRPr="0024406E" w:rsidRDefault="00E87651" w:rsidP="005B2085">
            <w:pPr>
              <w:rPr>
                <w:rFonts w:ascii="Calibri" w:hAnsi="Calibri"/>
                <w:sz w:val="22"/>
                <w:szCs w:val="22"/>
              </w:rPr>
            </w:pPr>
          </w:p>
        </w:tc>
        <w:tc>
          <w:tcPr>
            <w:tcW w:w="4264" w:type="dxa"/>
          </w:tcPr>
          <w:p w14:paraId="0B94CDF9" w14:textId="77777777" w:rsidR="00E87651" w:rsidRPr="0024406E" w:rsidRDefault="00E87651" w:rsidP="005B2085">
            <w:pPr>
              <w:rPr>
                <w:rFonts w:ascii="Calibri" w:hAnsi="Calibri"/>
                <w:sz w:val="22"/>
                <w:szCs w:val="22"/>
              </w:rPr>
            </w:pPr>
          </w:p>
        </w:tc>
      </w:tr>
      <w:tr w:rsidR="00E87651" w:rsidRPr="0024406E" w14:paraId="4206C8DD" w14:textId="77777777" w:rsidTr="005B2085">
        <w:trPr>
          <w:cantSplit/>
        </w:trPr>
        <w:tc>
          <w:tcPr>
            <w:tcW w:w="2128" w:type="dxa"/>
            <w:tcBorders>
              <w:bottom w:val="single" w:sz="4" w:space="0" w:color="auto"/>
            </w:tcBorders>
          </w:tcPr>
          <w:p w14:paraId="516B726E" w14:textId="77777777" w:rsidR="00E87651" w:rsidRPr="0024406E" w:rsidRDefault="00E87651" w:rsidP="005B2085">
            <w:pPr>
              <w:rPr>
                <w:rFonts w:ascii="Calibri" w:hAnsi="Calibri"/>
                <w:b/>
                <w:sz w:val="22"/>
                <w:szCs w:val="22"/>
              </w:rPr>
            </w:pPr>
          </w:p>
        </w:tc>
        <w:tc>
          <w:tcPr>
            <w:tcW w:w="741" w:type="dxa"/>
            <w:tcBorders>
              <w:bottom w:val="single" w:sz="4" w:space="0" w:color="auto"/>
            </w:tcBorders>
          </w:tcPr>
          <w:p w14:paraId="2211D9CD"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21DD6045"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44C305E4"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08C5D8F8" w14:textId="77777777" w:rsidR="00E87651" w:rsidRPr="0024406E" w:rsidRDefault="00E87651" w:rsidP="005B2085">
            <w:pPr>
              <w:rPr>
                <w:rFonts w:ascii="Calibri" w:hAnsi="Calibri"/>
                <w:sz w:val="22"/>
                <w:szCs w:val="22"/>
              </w:rPr>
            </w:pPr>
          </w:p>
        </w:tc>
        <w:tc>
          <w:tcPr>
            <w:tcW w:w="708" w:type="dxa"/>
            <w:tcBorders>
              <w:bottom w:val="single" w:sz="4" w:space="0" w:color="auto"/>
            </w:tcBorders>
          </w:tcPr>
          <w:p w14:paraId="29214D1B" w14:textId="77777777" w:rsidR="00E87651" w:rsidRPr="0024406E" w:rsidRDefault="00E87651" w:rsidP="005B2085">
            <w:pPr>
              <w:rPr>
                <w:rFonts w:ascii="Calibri" w:hAnsi="Calibri"/>
                <w:sz w:val="22"/>
                <w:szCs w:val="22"/>
              </w:rPr>
            </w:pPr>
          </w:p>
        </w:tc>
        <w:tc>
          <w:tcPr>
            <w:tcW w:w="4264" w:type="dxa"/>
            <w:tcBorders>
              <w:bottom w:val="single" w:sz="4" w:space="0" w:color="auto"/>
            </w:tcBorders>
          </w:tcPr>
          <w:p w14:paraId="7D97C252" w14:textId="77777777" w:rsidR="00E87651" w:rsidRPr="0024406E" w:rsidRDefault="00E87651" w:rsidP="005B2085">
            <w:pPr>
              <w:rPr>
                <w:rFonts w:ascii="Calibri" w:hAnsi="Calibri"/>
                <w:sz w:val="22"/>
                <w:szCs w:val="22"/>
              </w:rPr>
            </w:pPr>
          </w:p>
        </w:tc>
      </w:tr>
      <w:tr w:rsidR="00E87651" w:rsidRPr="0024406E" w14:paraId="3E8EB007" w14:textId="77777777" w:rsidTr="005B2085">
        <w:trPr>
          <w:cantSplit/>
        </w:trPr>
        <w:tc>
          <w:tcPr>
            <w:tcW w:w="2128" w:type="dxa"/>
          </w:tcPr>
          <w:p w14:paraId="1954908B" w14:textId="77777777" w:rsidR="00E87651" w:rsidRPr="0024406E" w:rsidRDefault="00E87651" w:rsidP="005B2085">
            <w:pPr>
              <w:rPr>
                <w:rFonts w:ascii="Calibri" w:hAnsi="Calibri"/>
                <w:b/>
                <w:sz w:val="22"/>
                <w:szCs w:val="22"/>
              </w:rPr>
            </w:pPr>
          </w:p>
        </w:tc>
        <w:tc>
          <w:tcPr>
            <w:tcW w:w="741" w:type="dxa"/>
          </w:tcPr>
          <w:p w14:paraId="5C39D832" w14:textId="77777777" w:rsidR="00E87651" w:rsidRPr="0024406E" w:rsidRDefault="00E87651" w:rsidP="005B2085">
            <w:pPr>
              <w:rPr>
                <w:rFonts w:ascii="Calibri" w:hAnsi="Calibri"/>
                <w:sz w:val="22"/>
                <w:szCs w:val="22"/>
              </w:rPr>
            </w:pPr>
          </w:p>
        </w:tc>
        <w:tc>
          <w:tcPr>
            <w:tcW w:w="741" w:type="dxa"/>
          </w:tcPr>
          <w:p w14:paraId="3227DCBE" w14:textId="77777777" w:rsidR="00E87651" w:rsidRPr="0024406E" w:rsidRDefault="00E87651" w:rsidP="005B2085">
            <w:pPr>
              <w:rPr>
                <w:rFonts w:ascii="Calibri" w:hAnsi="Calibri"/>
                <w:sz w:val="22"/>
                <w:szCs w:val="22"/>
              </w:rPr>
            </w:pPr>
          </w:p>
        </w:tc>
        <w:tc>
          <w:tcPr>
            <w:tcW w:w="741" w:type="dxa"/>
          </w:tcPr>
          <w:p w14:paraId="3E4C320D" w14:textId="77777777" w:rsidR="00E87651" w:rsidRPr="0024406E" w:rsidRDefault="00E87651" w:rsidP="005B2085">
            <w:pPr>
              <w:rPr>
                <w:rFonts w:ascii="Calibri" w:hAnsi="Calibri"/>
                <w:sz w:val="22"/>
                <w:szCs w:val="22"/>
              </w:rPr>
            </w:pPr>
          </w:p>
        </w:tc>
        <w:tc>
          <w:tcPr>
            <w:tcW w:w="741" w:type="dxa"/>
          </w:tcPr>
          <w:p w14:paraId="0C28EC13" w14:textId="77777777" w:rsidR="00E87651" w:rsidRPr="0024406E" w:rsidRDefault="00E87651" w:rsidP="005B2085">
            <w:pPr>
              <w:rPr>
                <w:rFonts w:ascii="Calibri" w:hAnsi="Calibri"/>
                <w:sz w:val="22"/>
                <w:szCs w:val="22"/>
              </w:rPr>
            </w:pPr>
          </w:p>
        </w:tc>
        <w:tc>
          <w:tcPr>
            <w:tcW w:w="708" w:type="dxa"/>
          </w:tcPr>
          <w:p w14:paraId="18F55618" w14:textId="77777777" w:rsidR="00E87651" w:rsidRPr="0024406E" w:rsidRDefault="00E87651" w:rsidP="005B2085">
            <w:pPr>
              <w:rPr>
                <w:rFonts w:ascii="Calibri" w:hAnsi="Calibri"/>
                <w:sz w:val="22"/>
                <w:szCs w:val="22"/>
              </w:rPr>
            </w:pPr>
          </w:p>
        </w:tc>
        <w:tc>
          <w:tcPr>
            <w:tcW w:w="4264" w:type="dxa"/>
          </w:tcPr>
          <w:p w14:paraId="16F48B3F" w14:textId="77777777" w:rsidR="00E87651" w:rsidRPr="0024406E" w:rsidRDefault="00E87651" w:rsidP="005B2085">
            <w:pPr>
              <w:rPr>
                <w:rFonts w:ascii="Calibri" w:hAnsi="Calibri"/>
                <w:sz w:val="22"/>
                <w:szCs w:val="22"/>
              </w:rPr>
            </w:pPr>
          </w:p>
        </w:tc>
      </w:tr>
      <w:tr w:rsidR="00E87651" w:rsidRPr="0024406E" w14:paraId="3623D3E6" w14:textId="77777777" w:rsidTr="005B2085">
        <w:trPr>
          <w:cantSplit/>
        </w:trPr>
        <w:tc>
          <w:tcPr>
            <w:tcW w:w="2128" w:type="dxa"/>
            <w:tcBorders>
              <w:bottom w:val="single" w:sz="4" w:space="0" w:color="auto"/>
            </w:tcBorders>
          </w:tcPr>
          <w:p w14:paraId="0303C29B" w14:textId="77777777" w:rsidR="00E87651" w:rsidRPr="0024406E" w:rsidRDefault="00E87651" w:rsidP="005B2085">
            <w:pPr>
              <w:rPr>
                <w:rFonts w:ascii="Calibri" w:hAnsi="Calibri"/>
                <w:b/>
                <w:sz w:val="22"/>
                <w:szCs w:val="22"/>
              </w:rPr>
            </w:pPr>
          </w:p>
        </w:tc>
        <w:tc>
          <w:tcPr>
            <w:tcW w:w="741" w:type="dxa"/>
            <w:tcBorders>
              <w:bottom w:val="single" w:sz="4" w:space="0" w:color="auto"/>
            </w:tcBorders>
          </w:tcPr>
          <w:p w14:paraId="424D616A"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2D9F06B0"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48D05CFD"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7C8C2196" w14:textId="77777777" w:rsidR="00E87651" w:rsidRPr="0024406E" w:rsidRDefault="00E87651" w:rsidP="005B2085">
            <w:pPr>
              <w:rPr>
                <w:rFonts w:ascii="Calibri" w:hAnsi="Calibri"/>
                <w:sz w:val="22"/>
                <w:szCs w:val="22"/>
              </w:rPr>
            </w:pPr>
          </w:p>
        </w:tc>
        <w:tc>
          <w:tcPr>
            <w:tcW w:w="708" w:type="dxa"/>
            <w:tcBorders>
              <w:bottom w:val="single" w:sz="4" w:space="0" w:color="auto"/>
            </w:tcBorders>
          </w:tcPr>
          <w:p w14:paraId="26F162DE" w14:textId="77777777" w:rsidR="00E87651" w:rsidRPr="0024406E" w:rsidRDefault="00E87651" w:rsidP="005B2085">
            <w:pPr>
              <w:rPr>
                <w:rFonts w:ascii="Calibri" w:hAnsi="Calibri"/>
                <w:sz w:val="22"/>
                <w:szCs w:val="22"/>
              </w:rPr>
            </w:pPr>
          </w:p>
        </w:tc>
        <w:tc>
          <w:tcPr>
            <w:tcW w:w="4264" w:type="dxa"/>
            <w:tcBorders>
              <w:bottom w:val="single" w:sz="4" w:space="0" w:color="auto"/>
            </w:tcBorders>
          </w:tcPr>
          <w:p w14:paraId="156A9D5E" w14:textId="77777777" w:rsidR="00E87651" w:rsidRPr="0024406E" w:rsidRDefault="00E87651" w:rsidP="005B2085">
            <w:pPr>
              <w:rPr>
                <w:rFonts w:ascii="Calibri" w:hAnsi="Calibri"/>
                <w:sz w:val="22"/>
                <w:szCs w:val="22"/>
              </w:rPr>
            </w:pPr>
          </w:p>
        </w:tc>
      </w:tr>
      <w:tr w:rsidR="00E87651" w:rsidRPr="0024406E" w14:paraId="6C147D9C" w14:textId="77777777" w:rsidTr="005B2085">
        <w:trPr>
          <w:cantSplit/>
        </w:trPr>
        <w:tc>
          <w:tcPr>
            <w:tcW w:w="2128" w:type="dxa"/>
            <w:tcBorders>
              <w:bottom w:val="single" w:sz="4" w:space="0" w:color="auto"/>
            </w:tcBorders>
          </w:tcPr>
          <w:p w14:paraId="1784F39A" w14:textId="77777777" w:rsidR="00E87651" w:rsidRPr="0024406E" w:rsidRDefault="00E87651" w:rsidP="005B2085">
            <w:pPr>
              <w:rPr>
                <w:rFonts w:ascii="Calibri" w:hAnsi="Calibri"/>
                <w:b/>
                <w:sz w:val="22"/>
                <w:szCs w:val="22"/>
              </w:rPr>
            </w:pPr>
          </w:p>
        </w:tc>
        <w:tc>
          <w:tcPr>
            <w:tcW w:w="741" w:type="dxa"/>
            <w:tcBorders>
              <w:bottom w:val="single" w:sz="4" w:space="0" w:color="auto"/>
            </w:tcBorders>
          </w:tcPr>
          <w:p w14:paraId="628214A3"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335EAC2C"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51FFF098"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62BDE48A" w14:textId="77777777" w:rsidR="00E87651" w:rsidRPr="0024406E" w:rsidRDefault="00E87651" w:rsidP="005B2085">
            <w:pPr>
              <w:rPr>
                <w:rFonts w:ascii="Calibri" w:hAnsi="Calibri"/>
                <w:sz w:val="22"/>
                <w:szCs w:val="22"/>
              </w:rPr>
            </w:pPr>
          </w:p>
        </w:tc>
        <w:tc>
          <w:tcPr>
            <w:tcW w:w="708" w:type="dxa"/>
            <w:tcBorders>
              <w:bottom w:val="single" w:sz="4" w:space="0" w:color="auto"/>
            </w:tcBorders>
          </w:tcPr>
          <w:p w14:paraId="29F55C7F" w14:textId="77777777" w:rsidR="00E87651" w:rsidRPr="0024406E" w:rsidRDefault="00E87651" w:rsidP="005B2085">
            <w:pPr>
              <w:rPr>
                <w:rFonts w:ascii="Calibri" w:hAnsi="Calibri"/>
                <w:sz w:val="22"/>
                <w:szCs w:val="22"/>
              </w:rPr>
            </w:pPr>
          </w:p>
        </w:tc>
        <w:tc>
          <w:tcPr>
            <w:tcW w:w="4264" w:type="dxa"/>
            <w:tcBorders>
              <w:bottom w:val="single" w:sz="4" w:space="0" w:color="auto"/>
            </w:tcBorders>
          </w:tcPr>
          <w:p w14:paraId="44EA5039" w14:textId="77777777" w:rsidR="00E87651" w:rsidRPr="0024406E" w:rsidRDefault="00E87651" w:rsidP="005B2085">
            <w:pPr>
              <w:rPr>
                <w:rFonts w:ascii="Calibri" w:hAnsi="Calibri"/>
                <w:sz w:val="22"/>
                <w:szCs w:val="22"/>
              </w:rPr>
            </w:pPr>
          </w:p>
        </w:tc>
      </w:tr>
      <w:tr w:rsidR="00E87651" w:rsidRPr="0024406E" w14:paraId="20EA6E09" w14:textId="77777777" w:rsidTr="005B2085">
        <w:trPr>
          <w:cantSplit/>
        </w:trPr>
        <w:tc>
          <w:tcPr>
            <w:tcW w:w="2128" w:type="dxa"/>
            <w:tcBorders>
              <w:bottom w:val="single" w:sz="4" w:space="0" w:color="auto"/>
            </w:tcBorders>
          </w:tcPr>
          <w:p w14:paraId="6923C0E1" w14:textId="77777777" w:rsidR="00E87651" w:rsidRPr="0024406E" w:rsidRDefault="00E87651" w:rsidP="005B2085">
            <w:pPr>
              <w:rPr>
                <w:rFonts w:ascii="Calibri" w:hAnsi="Calibri"/>
                <w:b/>
                <w:sz w:val="22"/>
                <w:szCs w:val="22"/>
              </w:rPr>
            </w:pPr>
          </w:p>
        </w:tc>
        <w:tc>
          <w:tcPr>
            <w:tcW w:w="741" w:type="dxa"/>
            <w:tcBorders>
              <w:bottom w:val="single" w:sz="4" w:space="0" w:color="auto"/>
            </w:tcBorders>
          </w:tcPr>
          <w:p w14:paraId="1BAB77A5"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1C19AABE"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1FB7FE89"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70AC9A7E" w14:textId="77777777" w:rsidR="00E87651" w:rsidRPr="0024406E" w:rsidRDefault="00E87651" w:rsidP="005B2085">
            <w:pPr>
              <w:rPr>
                <w:rFonts w:ascii="Calibri" w:hAnsi="Calibri"/>
                <w:sz w:val="22"/>
                <w:szCs w:val="22"/>
              </w:rPr>
            </w:pPr>
          </w:p>
        </w:tc>
        <w:tc>
          <w:tcPr>
            <w:tcW w:w="708" w:type="dxa"/>
            <w:tcBorders>
              <w:bottom w:val="single" w:sz="4" w:space="0" w:color="auto"/>
            </w:tcBorders>
          </w:tcPr>
          <w:p w14:paraId="28AFD3FA" w14:textId="77777777" w:rsidR="00E87651" w:rsidRPr="0024406E" w:rsidRDefault="00E87651" w:rsidP="005B2085">
            <w:pPr>
              <w:rPr>
                <w:rFonts w:ascii="Calibri" w:hAnsi="Calibri"/>
                <w:sz w:val="22"/>
                <w:szCs w:val="22"/>
              </w:rPr>
            </w:pPr>
          </w:p>
        </w:tc>
        <w:tc>
          <w:tcPr>
            <w:tcW w:w="4264" w:type="dxa"/>
            <w:tcBorders>
              <w:bottom w:val="single" w:sz="4" w:space="0" w:color="auto"/>
            </w:tcBorders>
          </w:tcPr>
          <w:p w14:paraId="7C63EF90" w14:textId="77777777" w:rsidR="00E87651" w:rsidRPr="0024406E" w:rsidRDefault="00E87651" w:rsidP="005B2085">
            <w:pPr>
              <w:rPr>
                <w:rFonts w:ascii="Calibri" w:hAnsi="Calibri"/>
                <w:sz w:val="22"/>
                <w:szCs w:val="22"/>
              </w:rPr>
            </w:pPr>
          </w:p>
        </w:tc>
      </w:tr>
      <w:tr w:rsidR="00E87651" w:rsidRPr="0024406E" w14:paraId="3F62C7B3" w14:textId="77777777" w:rsidTr="005B2085">
        <w:trPr>
          <w:cantSplit/>
        </w:trPr>
        <w:tc>
          <w:tcPr>
            <w:tcW w:w="2128" w:type="dxa"/>
            <w:tcBorders>
              <w:bottom w:val="single" w:sz="4" w:space="0" w:color="auto"/>
            </w:tcBorders>
          </w:tcPr>
          <w:p w14:paraId="5C8C1986" w14:textId="77777777" w:rsidR="00E87651" w:rsidRPr="0024406E" w:rsidRDefault="00E87651" w:rsidP="005B2085">
            <w:pPr>
              <w:rPr>
                <w:rFonts w:ascii="Calibri" w:hAnsi="Calibri"/>
                <w:b/>
                <w:sz w:val="22"/>
                <w:szCs w:val="22"/>
              </w:rPr>
            </w:pPr>
          </w:p>
        </w:tc>
        <w:tc>
          <w:tcPr>
            <w:tcW w:w="741" w:type="dxa"/>
            <w:tcBorders>
              <w:bottom w:val="single" w:sz="4" w:space="0" w:color="auto"/>
            </w:tcBorders>
          </w:tcPr>
          <w:p w14:paraId="05BC03BF"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18E8769A"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291ABEF9"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021D25CF" w14:textId="77777777" w:rsidR="00E87651" w:rsidRPr="0024406E" w:rsidRDefault="00E87651" w:rsidP="005B2085">
            <w:pPr>
              <w:rPr>
                <w:rFonts w:ascii="Calibri" w:hAnsi="Calibri"/>
                <w:sz w:val="22"/>
                <w:szCs w:val="22"/>
              </w:rPr>
            </w:pPr>
          </w:p>
        </w:tc>
        <w:tc>
          <w:tcPr>
            <w:tcW w:w="708" w:type="dxa"/>
            <w:tcBorders>
              <w:bottom w:val="single" w:sz="4" w:space="0" w:color="auto"/>
            </w:tcBorders>
          </w:tcPr>
          <w:p w14:paraId="33403763" w14:textId="77777777" w:rsidR="00E87651" w:rsidRPr="0024406E" w:rsidRDefault="00E87651" w:rsidP="005B2085">
            <w:pPr>
              <w:rPr>
                <w:rFonts w:ascii="Calibri" w:hAnsi="Calibri"/>
                <w:sz w:val="22"/>
                <w:szCs w:val="22"/>
              </w:rPr>
            </w:pPr>
          </w:p>
        </w:tc>
        <w:tc>
          <w:tcPr>
            <w:tcW w:w="4264" w:type="dxa"/>
            <w:tcBorders>
              <w:bottom w:val="single" w:sz="4" w:space="0" w:color="auto"/>
            </w:tcBorders>
          </w:tcPr>
          <w:p w14:paraId="4199ABDB" w14:textId="77777777" w:rsidR="00E87651" w:rsidRPr="0024406E" w:rsidRDefault="00E87651" w:rsidP="005B2085">
            <w:pPr>
              <w:rPr>
                <w:rFonts w:ascii="Calibri" w:hAnsi="Calibri"/>
                <w:sz w:val="22"/>
                <w:szCs w:val="22"/>
              </w:rPr>
            </w:pPr>
          </w:p>
        </w:tc>
      </w:tr>
      <w:tr w:rsidR="00E87651" w:rsidRPr="0024406E" w14:paraId="7057CDD9" w14:textId="77777777" w:rsidTr="005B2085">
        <w:trPr>
          <w:cantSplit/>
        </w:trPr>
        <w:tc>
          <w:tcPr>
            <w:tcW w:w="2128" w:type="dxa"/>
            <w:tcBorders>
              <w:bottom w:val="single" w:sz="4" w:space="0" w:color="auto"/>
            </w:tcBorders>
          </w:tcPr>
          <w:p w14:paraId="4B940162" w14:textId="77777777" w:rsidR="00E87651" w:rsidRPr="0024406E" w:rsidRDefault="00E87651" w:rsidP="005B2085">
            <w:pPr>
              <w:rPr>
                <w:rFonts w:ascii="Calibri" w:hAnsi="Calibri"/>
                <w:b/>
                <w:sz w:val="22"/>
                <w:szCs w:val="22"/>
              </w:rPr>
            </w:pPr>
          </w:p>
        </w:tc>
        <w:tc>
          <w:tcPr>
            <w:tcW w:w="741" w:type="dxa"/>
            <w:tcBorders>
              <w:bottom w:val="single" w:sz="4" w:space="0" w:color="auto"/>
            </w:tcBorders>
          </w:tcPr>
          <w:p w14:paraId="0805E0E6"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6491984A"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408C4CB0"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6166D4CD" w14:textId="77777777" w:rsidR="00E87651" w:rsidRPr="0024406E" w:rsidRDefault="00E87651" w:rsidP="005B2085">
            <w:pPr>
              <w:rPr>
                <w:rFonts w:ascii="Calibri" w:hAnsi="Calibri"/>
                <w:sz w:val="22"/>
                <w:szCs w:val="22"/>
              </w:rPr>
            </w:pPr>
          </w:p>
        </w:tc>
        <w:tc>
          <w:tcPr>
            <w:tcW w:w="708" w:type="dxa"/>
            <w:tcBorders>
              <w:bottom w:val="single" w:sz="4" w:space="0" w:color="auto"/>
            </w:tcBorders>
          </w:tcPr>
          <w:p w14:paraId="40FEA6A5" w14:textId="77777777" w:rsidR="00E87651" w:rsidRPr="0024406E" w:rsidRDefault="00E87651" w:rsidP="005B2085">
            <w:pPr>
              <w:rPr>
                <w:rFonts w:ascii="Calibri" w:hAnsi="Calibri"/>
                <w:sz w:val="22"/>
                <w:szCs w:val="22"/>
              </w:rPr>
            </w:pPr>
          </w:p>
        </w:tc>
        <w:tc>
          <w:tcPr>
            <w:tcW w:w="4264" w:type="dxa"/>
            <w:tcBorders>
              <w:bottom w:val="single" w:sz="4" w:space="0" w:color="auto"/>
            </w:tcBorders>
          </w:tcPr>
          <w:p w14:paraId="044BF08C" w14:textId="77777777" w:rsidR="00E87651" w:rsidRPr="0024406E" w:rsidRDefault="00E87651" w:rsidP="005B2085">
            <w:pPr>
              <w:rPr>
                <w:rFonts w:ascii="Calibri" w:hAnsi="Calibri"/>
                <w:sz w:val="22"/>
                <w:szCs w:val="22"/>
              </w:rPr>
            </w:pPr>
          </w:p>
        </w:tc>
      </w:tr>
      <w:tr w:rsidR="00E87651" w:rsidRPr="0024406E" w14:paraId="3D867034" w14:textId="77777777" w:rsidTr="005B2085">
        <w:trPr>
          <w:cantSplit/>
        </w:trPr>
        <w:tc>
          <w:tcPr>
            <w:tcW w:w="2128" w:type="dxa"/>
            <w:tcBorders>
              <w:bottom w:val="single" w:sz="4" w:space="0" w:color="auto"/>
            </w:tcBorders>
          </w:tcPr>
          <w:p w14:paraId="7380F75D" w14:textId="77777777" w:rsidR="00E87651" w:rsidRPr="0024406E" w:rsidRDefault="00E87651" w:rsidP="005B2085">
            <w:pPr>
              <w:rPr>
                <w:rFonts w:ascii="Calibri" w:hAnsi="Calibri"/>
                <w:b/>
                <w:sz w:val="22"/>
                <w:szCs w:val="22"/>
              </w:rPr>
            </w:pPr>
          </w:p>
        </w:tc>
        <w:tc>
          <w:tcPr>
            <w:tcW w:w="741" w:type="dxa"/>
            <w:tcBorders>
              <w:bottom w:val="single" w:sz="4" w:space="0" w:color="auto"/>
            </w:tcBorders>
          </w:tcPr>
          <w:p w14:paraId="359E9C9A"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20EA967D"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629C0B61"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176D7D81" w14:textId="77777777" w:rsidR="00E87651" w:rsidRPr="0024406E" w:rsidRDefault="00E87651" w:rsidP="005B2085">
            <w:pPr>
              <w:rPr>
                <w:rFonts w:ascii="Calibri" w:hAnsi="Calibri"/>
                <w:sz w:val="22"/>
                <w:szCs w:val="22"/>
              </w:rPr>
            </w:pPr>
          </w:p>
        </w:tc>
        <w:tc>
          <w:tcPr>
            <w:tcW w:w="708" w:type="dxa"/>
            <w:tcBorders>
              <w:bottom w:val="single" w:sz="4" w:space="0" w:color="auto"/>
            </w:tcBorders>
          </w:tcPr>
          <w:p w14:paraId="5E747B9A" w14:textId="77777777" w:rsidR="00E87651" w:rsidRPr="0024406E" w:rsidRDefault="00E87651" w:rsidP="005B2085">
            <w:pPr>
              <w:rPr>
                <w:rFonts w:ascii="Calibri" w:hAnsi="Calibri"/>
                <w:sz w:val="22"/>
                <w:szCs w:val="22"/>
              </w:rPr>
            </w:pPr>
          </w:p>
        </w:tc>
        <w:tc>
          <w:tcPr>
            <w:tcW w:w="4264" w:type="dxa"/>
            <w:tcBorders>
              <w:bottom w:val="single" w:sz="4" w:space="0" w:color="auto"/>
            </w:tcBorders>
          </w:tcPr>
          <w:p w14:paraId="35B6B690" w14:textId="77777777" w:rsidR="00E87651" w:rsidRPr="0024406E" w:rsidRDefault="00E87651" w:rsidP="005B2085">
            <w:pPr>
              <w:rPr>
                <w:rFonts w:ascii="Calibri" w:hAnsi="Calibri"/>
                <w:sz w:val="22"/>
                <w:szCs w:val="22"/>
              </w:rPr>
            </w:pPr>
          </w:p>
        </w:tc>
      </w:tr>
      <w:tr w:rsidR="00E87651" w:rsidRPr="0024406E" w14:paraId="191DFE5D" w14:textId="77777777" w:rsidTr="005B2085">
        <w:trPr>
          <w:cantSplit/>
        </w:trPr>
        <w:tc>
          <w:tcPr>
            <w:tcW w:w="2128" w:type="dxa"/>
            <w:tcBorders>
              <w:bottom w:val="single" w:sz="4" w:space="0" w:color="auto"/>
            </w:tcBorders>
          </w:tcPr>
          <w:p w14:paraId="698B5613" w14:textId="77777777" w:rsidR="00E87651" w:rsidRPr="0024406E" w:rsidRDefault="00E87651" w:rsidP="005B2085">
            <w:pPr>
              <w:rPr>
                <w:rFonts w:ascii="Calibri" w:hAnsi="Calibri"/>
                <w:b/>
                <w:sz w:val="22"/>
                <w:szCs w:val="22"/>
              </w:rPr>
            </w:pPr>
          </w:p>
        </w:tc>
        <w:tc>
          <w:tcPr>
            <w:tcW w:w="741" w:type="dxa"/>
            <w:tcBorders>
              <w:bottom w:val="single" w:sz="4" w:space="0" w:color="auto"/>
            </w:tcBorders>
          </w:tcPr>
          <w:p w14:paraId="21721948"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314094BB"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15969EE8" w14:textId="77777777" w:rsidR="00E87651" w:rsidRPr="0024406E" w:rsidRDefault="00E87651" w:rsidP="005B2085">
            <w:pPr>
              <w:rPr>
                <w:rFonts w:ascii="Calibri" w:hAnsi="Calibri"/>
                <w:sz w:val="22"/>
                <w:szCs w:val="22"/>
              </w:rPr>
            </w:pPr>
          </w:p>
        </w:tc>
        <w:tc>
          <w:tcPr>
            <w:tcW w:w="741" w:type="dxa"/>
            <w:tcBorders>
              <w:bottom w:val="single" w:sz="4" w:space="0" w:color="auto"/>
            </w:tcBorders>
          </w:tcPr>
          <w:p w14:paraId="4E5ADD02" w14:textId="77777777" w:rsidR="00E87651" w:rsidRPr="0024406E" w:rsidRDefault="00E87651" w:rsidP="005B2085">
            <w:pPr>
              <w:rPr>
                <w:rFonts w:ascii="Calibri" w:hAnsi="Calibri"/>
                <w:sz w:val="22"/>
                <w:szCs w:val="22"/>
              </w:rPr>
            </w:pPr>
          </w:p>
        </w:tc>
        <w:tc>
          <w:tcPr>
            <w:tcW w:w="708" w:type="dxa"/>
            <w:tcBorders>
              <w:bottom w:val="single" w:sz="4" w:space="0" w:color="auto"/>
            </w:tcBorders>
          </w:tcPr>
          <w:p w14:paraId="0EDD6E72" w14:textId="77777777" w:rsidR="00E87651" w:rsidRPr="0024406E" w:rsidRDefault="00E87651" w:rsidP="005B2085">
            <w:pPr>
              <w:rPr>
                <w:rFonts w:ascii="Calibri" w:hAnsi="Calibri"/>
                <w:sz w:val="22"/>
                <w:szCs w:val="22"/>
              </w:rPr>
            </w:pPr>
          </w:p>
        </w:tc>
        <w:tc>
          <w:tcPr>
            <w:tcW w:w="4264" w:type="dxa"/>
            <w:tcBorders>
              <w:bottom w:val="single" w:sz="4" w:space="0" w:color="auto"/>
            </w:tcBorders>
          </w:tcPr>
          <w:p w14:paraId="5FE2C149" w14:textId="77777777" w:rsidR="00E87651" w:rsidRPr="0024406E" w:rsidRDefault="00E87651" w:rsidP="005B2085">
            <w:pPr>
              <w:rPr>
                <w:rFonts w:ascii="Calibri" w:hAnsi="Calibri"/>
                <w:sz w:val="22"/>
                <w:szCs w:val="22"/>
              </w:rPr>
            </w:pPr>
          </w:p>
        </w:tc>
      </w:tr>
    </w:tbl>
    <w:p w14:paraId="2EB3FE64" w14:textId="77777777" w:rsidR="00E87651" w:rsidRDefault="00E87651" w:rsidP="00E87651">
      <w:pPr>
        <w:ind w:left="360"/>
        <w:rPr>
          <w:rFonts w:ascii="Calibri" w:hAnsi="Calibri"/>
          <w:sz w:val="22"/>
          <w:szCs w:val="22"/>
        </w:rPr>
      </w:pPr>
    </w:p>
    <w:p w14:paraId="4A331C8B" w14:textId="77777777" w:rsidR="00E87651" w:rsidRPr="0050774D" w:rsidRDefault="00E87651" w:rsidP="00E87651">
      <w:pPr>
        <w:ind w:left="360"/>
        <w:rPr>
          <w:rFonts w:ascii="Calibri" w:hAnsi="Calibri"/>
          <w:b/>
          <w:sz w:val="22"/>
          <w:szCs w:val="22"/>
        </w:rPr>
      </w:pPr>
    </w:p>
    <w:p w14:paraId="25DACEA6" w14:textId="77777777" w:rsidR="001E22B0" w:rsidRDefault="00E87651" w:rsidP="00E87651">
      <w:pPr>
        <w:ind w:left="360"/>
        <w:jc w:val="center"/>
        <w:rPr>
          <w:rFonts w:ascii="Calibri" w:hAnsi="Calibri"/>
          <w:b/>
          <w:sz w:val="28"/>
          <w:szCs w:val="28"/>
        </w:rPr>
      </w:pPr>
      <w:r>
        <w:rPr>
          <w:rFonts w:ascii="Calibri" w:hAnsi="Calibri"/>
          <w:sz w:val="22"/>
          <w:szCs w:val="22"/>
        </w:rPr>
        <w:br w:type="page"/>
      </w:r>
      <w:r>
        <w:rPr>
          <w:rFonts w:ascii="Calibri" w:hAnsi="Calibri"/>
          <w:b/>
          <w:sz w:val="28"/>
          <w:szCs w:val="28"/>
        </w:rPr>
        <w:lastRenderedPageBreak/>
        <w:t>Validation</w:t>
      </w:r>
      <w:r w:rsidR="001E22B0">
        <w:rPr>
          <w:rFonts w:ascii="Calibri" w:hAnsi="Calibri"/>
          <w:b/>
          <w:sz w:val="28"/>
          <w:szCs w:val="28"/>
        </w:rPr>
        <w:t xml:space="preserve"> Agreement</w:t>
      </w:r>
    </w:p>
    <w:p w14:paraId="56367B16" w14:textId="77777777" w:rsidR="001E22B0" w:rsidRDefault="001E22B0" w:rsidP="001E22B0">
      <w:pPr>
        <w:ind w:left="360"/>
        <w:jc w:val="center"/>
        <w:rPr>
          <w:rFonts w:ascii="Calibri" w:hAnsi="Calibri"/>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557"/>
      </w:tblGrid>
      <w:tr w:rsidR="001E22B0" w:rsidRPr="00513CD8" w14:paraId="1195EB5A" w14:textId="77777777" w:rsidTr="00513CD8">
        <w:tc>
          <w:tcPr>
            <w:tcW w:w="2300" w:type="dxa"/>
            <w:shd w:val="clear" w:color="auto" w:fill="auto"/>
          </w:tcPr>
          <w:p w14:paraId="031CF175" w14:textId="77777777" w:rsidR="001E22B0" w:rsidRPr="002C3AD8" w:rsidRDefault="001E22B0" w:rsidP="001E22B0">
            <w:pPr>
              <w:rPr>
                <w:rFonts w:ascii="Calibri" w:hAnsi="Calibri"/>
                <w:b/>
                <w:sz w:val="22"/>
                <w:szCs w:val="22"/>
              </w:rPr>
            </w:pPr>
            <w:r w:rsidRPr="002C3AD8">
              <w:rPr>
                <w:rFonts w:ascii="Calibri" w:hAnsi="Calibri"/>
                <w:b/>
                <w:sz w:val="22"/>
                <w:szCs w:val="22"/>
              </w:rPr>
              <w:t>Job Title:</w:t>
            </w:r>
          </w:p>
        </w:tc>
        <w:tc>
          <w:tcPr>
            <w:tcW w:w="7749" w:type="dxa"/>
            <w:shd w:val="clear" w:color="auto" w:fill="auto"/>
          </w:tcPr>
          <w:p w14:paraId="0867CFA7" w14:textId="1D264313" w:rsidR="001E22B0" w:rsidRPr="00513CD8" w:rsidRDefault="002C3AD8" w:rsidP="001E22B0">
            <w:pPr>
              <w:rPr>
                <w:rFonts w:ascii="Calibri" w:hAnsi="Calibri"/>
                <w:sz w:val="22"/>
                <w:szCs w:val="22"/>
              </w:rPr>
            </w:pPr>
            <w:r>
              <w:rPr>
                <w:rFonts w:ascii="Calibri" w:hAnsi="Calibri"/>
                <w:sz w:val="22"/>
                <w:szCs w:val="22"/>
              </w:rPr>
              <w:t>Electrician</w:t>
            </w:r>
          </w:p>
        </w:tc>
      </w:tr>
      <w:tr w:rsidR="001E22B0" w:rsidRPr="00513CD8" w14:paraId="625FCBAC" w14:textId="77777777" w:rsidTr="00513CD8">
        <w:tc>
          <w:tcPr>
            <w:tcW w:w="2300" w:type="dxa"/>
            <w:shd w:val="clear" w:color="auto" w:fill="auto"/>
          </w:tcPr>
          <w:p w14:paraId="3F729036" w14:textId="77777777" w:rsidR="001E22B0" w:rsidRPr="002C3AD8" w:rsidRDefault="001E22B0" w:rsidP="001E22B0">
            <w:pPr>
              <w:rPr>
                <w:rFonts w:ascii="Calibri" w:hAnsi="Calibri"/>
                <w:b/>
                <w:sz w:val="22"/>
                <w:szCs w:val="22"/>
              </w:rPr>
            </w:pPr>
            <w:r w:rsidRPr="002C3AD8">
              <w:rPr>
                <w:rFonts w:ascii="Calibri" w:hAnsi="Calibri"/>
                <w:b/>
                <w:sz w:val="22"/>
                <w:szCs w:val="22"/>
              </w:rPr>
              <w:t>Data Collection Date:</w:t>
            </w:r>
          </w:p>
        </w:tc>
        <w:tc>
          <w:tcPr>
            <w:tcW w:w="7749" w:type="dxa"/>
            <w:shd w:val="clear" w:color="auto" w:fill="auto"/>
          </w:tcPr>
          <w:p w14:paraId="29133EDF" w14:textId="5FE7EA7F" w:rsidR="001E22B0" w:rsidRPr="00513CD8" w:rsidRDefault="002C3AD8" w:rsidP="001E22B0">
            <w:pPr>
              <w:rPr>
                <w:rFonts w:ascii="Calibri" w:hAnsi="Calibri"/>
                <w:sz w:val="22"/>
                <w:szCs w:val="22"/>
              </w:rPr>
            </w:pPr>
            <w:r>
              <w:rPr>
                <w:rFonts w:ascii="Calibri" w:hAnsi="Calibri"/>
                <w:sz w:val="22"/>
                <w:szCs w:val="22"/>
              </w:rPr>
              <w:t>February 28, 2018</w:t>
            </w:r>
          </w:p>
        </w:tc>
      </w:tr>
    </w:tbl>
    <w:p w14:paraId="10157D73" w14:textId="77777777" w:rsidR="0050774D" w:rsidRPr="0050774D" w:rsidRDefault="0050774D" w:rsidP="001E22B0">
      <w:pPr>
        <w:ind w:left="360"/>
        <w:rPr>
          <w:rFonts w:ascii="Calibri" w:hAnsi="Calibri"/>
          <w:sz w:val="22"/>
          <w:szCs w:val="22"/>
        </w:rPr>
      </w:pPr>
    </w:p>
    <w:p w14:paraId="237A50D6" w14:textId="77777777" w:rsidR="001E22B0" w:rsidRDefault="001E22B0" w:rsidP="00F5503A">
      <w:pPr>
        <w:ind w:left="360"/>
        <w:jc w:val="both"/>
        <w:rPr>
          <w:rFonts w:ascii="Calibri" w:hAnsi="Calibri"/>
          <w:sz w:val="22"/>
          <w:szCs w:val="22"/>
        </w:rPr>
      </w:pPr>
      <w:r w:rsidRPr="001E22B0">
        <w:rPr>
          <w:rFonts w:ascii="Calibri" w:hAnsi="Calibri"/>
          <w:sz w:val="22"/>
          <w:szCs w:val="22"/>
        </w:rPr>
        <w:t>We the undersigned have reviewed the Physical Demands Analysis for this position and agree that the physical demands documented in this report are representative of the true demands of the tasks associated with the job title as assessed on the date listed above.</w:t>
      </w:r>
    </w:p>
    <w:p w14:paraId="267BF417" w14:textId="77777777" w:rsidR="001E22B0" w:rsidRDefault="001E22B0" w:rsidP="001E22B0">
      <w:pPr>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00"/>
        <w:gridCol w:w="4395"/>
      </w:tblGrid>
      <w:tr w:rsidR="001E22B0" w:rsidRPr="00513CD8" w14:paraId="057F9133" w14:textId="77777777" w:rsidTr="00513CD8">
        <w:tc>
          <w:tcPr>
            <w:tcW w:w="2158" w:type="dxa"/>
            <w:shd w:val="clear" w:color="auto" w:fill="auto"/>
          </w:tcPr>
          <w:p w14:paraId="7C4FE1BB" w14:textId="77777777" w:rsidR="001E22B0" w:rsidRPr="00513CD8" w:rsidRDefault="001E22B0" w:rsidP="001E22B0">
            <w:pPr>
              <w:rPr>
                <w:rFonts w:ascii="Calibri" w:hAnsi="Calibri"/>
                <w:b/>
                <w:sz w:val="22"/>
                <w:szCs w:val="22"/>
              </w:rPr>
            </w:pPr>
            <w:r w:rsidRPr="00513CD8">
              <w:rPr>
                <w:rFonts w:ascii="Calibri" w:hAnsi="Calibri"/>
                <w:b/>
                <w:sz w:val="22"/>
                <w:szCs w:val="22"/>
              </w:rPr>
              <w:t>Completed by:</w:t>
            </w:r>
          </w:p>
        </w:tc>
        <w:tc>
          <w:tcPr>
            <w:tcW w:w="3402" w:type="dxa"/>
            <w:shd w:val="clear" w:color="auto" w:fill="auto"/>
          </w:tcPr>
          <w:p w14:paraId="1F93B8CC" w14:textId="77777777" w:rsidR="001E22B0" w:rsidRPr="00513CD8" w:rsidRDefault="001E22B0" w:rsidP="002C3AD8">
            <w:pPr>
              <w:jc w:val="both"/>
              <w:rPr>
                <w:rFonts w:ascii="Calibri" w:hAnsi="Calibri"/>
                <w:sz w:val="22"/>
                <w:szCs w:val="22"/>
              </w:rPr>
            </w:pPr>
          </w:p>
        </w:tc>
        <w:tc>
          <w:tcPr>
            <w:tcW w:w="4489" w:type="dxa"/>
            <w:shd w:val="clear" w:color="auto" w:fill="auto"/>
          </w:tcPr>
          <w:p w14:paraId="43220892" w14:textId="5CA88706" w:rsidR="002C3AD8" w:rsidRPr="002C3AD8" w:rsidRDefault="002C3AD8" w:rsidP="002C3AD8">
            <w:pPr>
              <w:jc w:val="both"/>
              <w:rPr>
                <w:rFonts w:ascii="Calibri" w:hAnsi="Calibri"/>
                <w:sz w:val="22"/>
                <w:szCs w:val="22"/>
              </w:rPr>
            </w:pPr>
            <w:r>
              <w:rPr>
                <w:rFonts w:ascii="Calibri" w:hAnsi="Calibri"/>
                <w:sz w:val="22"/>
                <w:szCs w:val="22"/>
              </w:rPr>
              <w:t>Richard Huynh, Kinesiologist</w:t>
            </w:r>
          </w:p>
          <w:p w14:paraId="0C146551" w14:textId="77777777" w:rsidR="001E22B0" w:rsidRPr="00F5503A" w:rsidRDefault="001E22B0" w:rsidP="001E22B0">
            <w:pPr>
              <w:rPr>
                <w:rFonts w:ascii="Calibri" w:hAnsi="Calibri"/>
                <w:sz w:val="22"/>
                <w:szCs w:val="22"/>
                <w:highlight w:val="yellow"/>
              </w:rPr>
            </w:pPr>
          </w:p>
        </w:tc>
      </w:tr>
      <w:tr w:rsidR="001E22B0" w:rsidRPr="00513CD8" w14:paraId="2D35F567" w14:textId="77777777" w:rsidTr="00513CD8">
        <w:tc>
          <w:tcPr>
            <w:tcW w:w="2158" w:type="dxa"/>
            <w:shd w:val="clear" w:color="auto" w:fill="auto"/>
          </w:tcPr>
          <w:p w14:paraId="09F1F60F" w14:textId="77777777" w:rsidR="001E22B0" w:rsidRPr="00513CD8" w:rsidRDefault="001E22B0" w:rsidP="001E22B0">
            <w:pPr>
              <w:rPr>
                <w:rFonts w:ascii="Calibri" w:hAnsi="Calibri"/>
                <w:b/>
                <w:sz w:val="22"/>
                <w:szCs w:val="22"/>
              </w:rPr>
            </w:pPr>
            <w:r w:rsidRPr="00513CD8">
              <w:rPr>
                <w:rFonts w:ascii="Calibri" w:hAnsi="Calibri"/>
                <w:b/>
                <w:sz w:val="22"/>
                <w:szCs w:val="22"/>
              </w:rPr>
              <w:t>Approved by:</w:t>
            </w:r>
          </w:p>
        </w:tc>
        <w:tc>
          <w:tcPr>
            <w:tcW w:w="3402" w:type="dxa"/>
            <w:shd w:val="clear" w:color="auto" w:fill="auto"/>
          </w:tcPr>
          <w:p w14:paraId="227952D6" w14:textId="77777777" w:rsidR="001E22B0" w:rsidRPr="00513CD8" w:rsidRDefault="001E22B0" w:rsidP="001E22B0">
            <w:pPr>
              <w:rPr>
                <w:rFonts w:ascii="Calibri" w:hAnsi="Calibri"/>
                <w:sz w:val="22"/>
                <w:szCs w:val="22"/>
              </w:rPr>
            </w:pPr>
          </w:p>
        </w:tc>
        <w:tc>
          <w:tcPr>
            <w:tcW w:w="4489" w:type="dxa"/>
            <w:shd w:val="clear" w:color="auto" w:fill="auto"/>
          </w:tcPr>
          <w:p w14:paraId="236BB279" w14:textId="77777777" w:rsidR="001E22B0" w:rsidRPr="002C3AD8" w:rsidRDefault="001E22B0" w:rsidP="001E22B0">
            <w:pPr>
              <w:rPr>
                <w:rFonts w:ascii="Calibri" w:hAnsi="Calibri"/>
                <w:sz w:val="22"/>
                <w:szCs w:val="22"/>
              </w:rPr>
            </w:pPr>
            <w:r w:rsidRPr="002C3AD8">
              <w:rPr>
                <w:rFonts w:ascii="Calibri" w:hAnsi="Calibri"/>
                <w:sz w:val="22"/>
                <w:szCs w:val="22"/>
              </w:rPr>
              <w:t>Management Representative</w:t>
            </w:r>
          </w:p>
          <w:p w14:paraId="75AA9C2A" w14:textId="77777777" w:rsidR="001E22B0" w:rsidRPr="002C3AD8" w:rsidRDefault="001E22B0" w:rsidP="001E22B0">
            <w:pPr>
              <w:rPr>
                <w:rFonts w:ascii="Calibri" w:hAnsi="Calibri"/>
                <w:sz w:val="22"/>
                <w:szCs w:val="22"/>
              </w:rPr>
            </w:pPr>
          </w:p>
        </w:tc>
      </w:tr>
      <w:tr w:rsidR="001E22B0" w:rsidRPr="00513CD8" w14:paraId="3E94F128" w14:textId="77777777" w:rsidTr="00513CD8">
        <w:tc>
          <w:tcPr>
            <w:tcW w:w="2158" w:type="dxa"/>
            <w:shd w:val="clear" w:color="auto" w:fill="auto"/>
          </w:tcPr>
          <w:p w14:paraId="0A142F23" w14:textId="77777777" w:rsidR="001E22B0" w:rsidRPr="00513CD8" w:rsidRDefault="001E22B0" w:rsidP="001E22B0">
            <w:pPr>
              <w:rPr>
                <w:rFonts w:ascii="Calibri" w:hAnsi="Calibri"/>
                <w:b/>
                <w:sz w:val="22"/>
                <w:szCs w:val="22"/>
              </w:rPr>
            </w:pPr>
            <w:r w:rsidRPr="00513CD8">
              <w:rPr>
                <w:rFonts w:ascii="Calibri" w:hAnsi="Calibri"/>
                <w:b/>
                <w:sz w:val="22"/>
                <w:szCs w:val="22"/>
              </w:rPr>
              <w:t>Approved by:</w:t>
            </w:r>
          </w:p>
        </w:tc>
        <w:tc>
          <w:tcPr>
            <w:tcW w:w="3402" w:type="dxa"/>
            <w:shd w:val="clear" w:color="auto" w:fill="auto"/>
          </w:tcPr>
          <w:p w14:paraId="43610677" w14:textId="77777777" w:rsidR="001E22B0" w:rsidRPr="00513CD8" w:rsidRDefault="001E22B0" w:rsidP="001E22B0">
            <w:pPr>
              <w:rPr>
                <w:rFonts w:ascii="Calibri" w:hAnsi="Calibri"/>
                <w:sz w:val="22"/>
                <w:szCs w:val="22"/>
              </w:rPr>
            </w:pPr>
          </w:p>
        </w:tc>
        <w:tc>
          <w:tcPr>
            <w:tcW w:w="4489" w:type="dxa"/>
            <w:shd w:val="clear" w:color="auto" w:fill="auto"/>
          </w:tcPr>
          <w:p w14:paraId="7C41D845" w14:textId="77777777" w:rsidR="001E22B0" w:rsidRPr="002C3AD8" w:rsidRDefault="003D62F7" w:rsidP="001E22B0">
            <w:pPr>
              <w:rPr>
                <w:rFonts w:ascii="Calibri" w:hAnsi="Calibri"/>
                <w:sz w:val="22"/>
                <w:szCs w:val="22"/>
              </w:rPr>
            </w:pPr>
            <w:r w:rsidRPr="002C3AD8">
              <w:rPr>
                <w:rFonts w:ascii="Calibri" w:hAnsi="Calibri"/>
                <w:sz w:val="22"/>
                <w:szCs w:val="22"/>
              </w:rPr>
              <w:t>Worker</w:t>
            </w:r>
            <w:r w:rsidR="001E22B0" w:rsidRPr="002C3AD8">
              <w:rPr>
                <w:rFonts w:ascii="Calibri" w:hAnsi="Calibri"/>
                <w:sz w:val="22"/>
                <w:szCs w:val="22"/>
              </w:rPr>
              <w:t xml:space="preserve"> Representative</w:t>
            </w:r>
          </w:p>
          <w:p w14:paraId="0512D57E" w14:textId="77777777" w:rsidR="001E22B0" w:rsidRPr="002C3AD8" w:rsidRDefault="001E22B0" w:rsidP="001E22B0">
            <w:pPr>
              <w:rPr>
                <w:rFonts w:ascii="Calibri" w:hAnsi="Calibri"/>
                <w:sz w:val="22"/>
                <w:szCs w:val="22"/>
              </w:rPr>
            </w:pPr>
          </w:p>
        </w:tc>
      </w:tr>
      <w:tr w:rsidR="00E87651" w:rsidRPr="00513CD8" w14:paraId="04B79283" w14:textId="77777777" w:rsidTr="005B2085">
        <w:tc>
          <w:tcPr>
            <w:tcW w:w="2158" w:type="dxa"/>
            <w:shd w:val="clear" w:color="auto" w:fill="auto"/>
          </w:tcPr>
          <w:p w14:paraId="72F44FB7" w14:textId="77777777" w:rsidR="00E87651" w:rsidRPr="00513CD8" w:rsidRDefault="00E87651" w:rsidP="005B2085">
            <w:pPr>
              <w:rPr>
                <w:rFonts w:ascii="Calibri" w:hAnsi="Calibri"/>
                <w:b/>
                <w:sz w:val="22"/>
                <w:szCs w:val="22"/>
              </w:rPr>
            </w:pPr>
            <w:r w:rsidRPr="00513CD8">
              <w:rPr>
                <w:rFonts w:ascii="Calibri" w:hAnsi="Calibri"/>
                <w:b/>
                <w:sz w:val="22"/>
                <w:szCs w:val="22"/>
              </w:rPr>
              <w:t>Approved by:</w:t>
            </w:r>
          </w:p>
        </w:tc>
        <w:tc>
          <w:tcPr>
            <w:tcW w:w="3402" w:type="dxa"/>
            <w:shd w:val="clear" w:color="auto" w:fill="auto"/>
          </w:tcPr>
          <w:p w14:paraId="21A30490" w14:textId="77777777" w:rsidR="00E87651" w:rsidRPr="00513CD8" w:rsidRDefault="00E87651" w:rsidP="005B2085">
            <w:pPr>
              <w:rPr>
                <w:rFonts w:ascii="Calibri" w:hAnsi="Calibri"/>
                <w:sz w:val="22"/>
                <w:szCs w:val="22"/>
              </w:rPr>
            </w:pPr>
          </w:p>
        </w:tc>
        <w:tc>
          <w:tcPr>
            <w:tcW w:w="4489" w:type="dxa"/>
            <w:shd w:val="clear" w:color="auto" w:fill="auto"/>
          </w:tcPr>
          <w:p w14:paraId="05F2BD24" w14:textId="77777777" w:rsidR="00E87651" w:rsidRPr="002C3AD8" w:rsidRDefault="00E87651" w:rsidP="005B2085">
            <w:pPr>
              <w:rPr>
                <w:rFonts w:ascii="Calibri" w:hAnsi="Calibri"/>
                <w:sz w:val="22"/>
                <w:szCs w:val="22"/>
              </w:rPr>
            </w:pPr>
            <w:r w:rsidRPr="002C3AD8">
              <w:rPr>
                <w:rFonts w:ascii="Calibri" w:hAnsi="Calibri"/>
                <w:sz w:val="22"/>
                <w:szCs w:val="22"/>
              </w:rPr>
              <w:t>Labour Provider Representative</w:t>
            </w:r>
          </w:p>
          <w:p w14:paraId="4C4EC3BA" w14:textId="77777777" w:rsidR="00E87651" w:rsidRPr="002C3AD8" w:rsidRDefault="00E87651" w:rsidP="005B2085">
            <w:pPr>
              <w:rPr>
                <w:rFonts w:ascii="Calibri" w:hAnsi="Calibri"/>
                <w:sz w:val="22"/>
                <w:szCs w:val="22"/>
              </w:rPr>
            </w:pPr>
          </w:p>
        </w:tc>
      </w:tr>
    </w:tbl>
    <w:p w14:paraId="117C5A33" w14:textId="77777777" w:rsidR="003D5E05" w:rsidRDefault="003D5E05" w:rsidP="001E22B0">
      <w:pPr>
        <w:ind w:left="360"/>
        <w:rPr>
          <w:rFonts w:ascii="Calibri" w:hAnsi="Calibri"/>
          <w:sz w:val="22"/>
          <w:szCs w:val="22"/>
        </w:rPr>
      </w:pPr>
    </w:p>
    <w:p w14:paraId="6A9D0940" w14:textId="77777777" w:rsidR="003D5E05" w:rsidRDefault="003D5E05" w:rsidP="001E22B0">
      <w:pPr>
        <w:ind w:left="360"/>
        <w:rPr>
          <w:rFonts w:ascii="Calibri" w:hAnsi="Calibri"/>
          <w:sz w:val="22"/>
          <w:szCs w:val="22"/>
        </w:rPr>
      </w:pPr>
    </w:p>
    <w:sectPr w:rsidR="003D5E05" w:rsidSect="0050774D">
      <w:headerReference w:type="default" r:id="rId9"/>
      <w:footerReference w:type="default" r:id="rId10"/>
      <w:footerReference w:type="first" r:id="rId11"/>
      <w:pgSz w:w="12240" w:h="15840" w:code="1"/>
      <w:pgMar w:top="720" w:right="1183" w:bottom="562" w:left="86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003A" w14:textId="77777777" w:rsidR="00B23BE3" w:rsidRDefault="00B23BE3">
      <w:r>
        <w:separator/>
      </w:r>
    </w:p>
  </w:endnote>
  <w:endnote w:type="continuationSeparator" w:id="0">
    <w:p w14:paraId="1DB004B6" w14:textId="77777777" w:rsidR="00B23BE3" w:rsidRDefault="00B2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BB66" w14:textId="7122287C" w:rsidR="00680AFD" w:rsidRPr="0024406E" w:rsidRDefault="00680AFD" w:rsidP="0024406E">
    <w:pPr>
      <w:pStyle w:val="Footer"/>
      <w:jc w:val="center"/>
      <w:rPr>
        <w:rFonts w:ascii="Calibri" w:hAnsi="Calibri"/>
      </w:rPr>
    </w:pPr>
    <w:r w:rsidRPr="0024406E">
      <w:rPr>
        <w:rFonts w:ascii="Calibri" w:hAnsi="Calibri"/>
      </w:rPr>
      <w:t xml:space="preserve">Page </w:t>
    </w:r>
    <w:r w:rsidRPr="0024406E">
      <w:rPr>
        <w:rFonts w:ascii="Calibri" w:hAnsi="Calibri"/>
        <w:b/>
        <w:bCs/>
        <w:szCs w:val="24"/>
      </w:rPr>
      <w:fldChar w:fldCharType="begin"/>
    </w:r>
    <w:r w:rsidRPr="0024406E">
      <w:rPr>
        <w:rFonts w:ascii="Calibri" w:hAnsi="Calibri"/>
        <w:b/>
        <w:bCs/>
      </w:rPr>
      <w:instrText xml:space="preserve"> PAGE </w:instrText>
    </w:r>
    <w:r w:rsidRPr="0024406E">
      <w:rPr>
        <w:rFonts w:ascii="Calibri" w:hAnsi="Calibri"/>
        <w:b/>
        <w:bCs/>
        <w:szCs w:val="24"/>
      </w:rPr>
      <w:fldChar w:fldCharType="separate"/>
    </w:r>
    <w:r w:rsidR="00B10125">
      <w:rPr>
        <w:rFonts w:ascii="Calibri" w:hAnsi="Calibri"/>
        <w:b/>
        <w:bCs/>
        <w:noProof/>
      </w:rPr>
      <w:t>2</w:t>
    </w:r>
    <w:r w:rsidRPr="0024406E">
      <w:rPr>
        <w:rFonts w:ascii="Calibri" w:hAnsi="Calibri"/>
        <w:b/>
        <w:bCs/>
        <w:szCs w:val="24"/>
      </w:rPr>
      <w:fldChar w:fldCharType="end"/>
    </w:r>
    <w:r w:rsidRPr="0024406E">
      <w:rPr>
        <w:rFonts w:ascii="Calibri" w:hAnsi="Calibri"/>
      </w:rPr>
      <w:t xml:space="preserve"> of </w:t>
    </w:r>
    <w:r w:rsidRPr="0024406E">
      <w:rPr>
        <w:rFonts w:ascii="Calibri" w:hAnsi="Calibri"/>
        <w:b/>
        <w:bCs/>
        <w:szCs w:val="24"/>
      </w:rPr>
      <w:fldChar w:fldCharType="begin"/>
    </w:r>
    <w:r w:rsidRPr="0024406E">
      <w:rPr>
        <w:rFonts w:ascii="Calibri" w:hAnsi="Calibri"/>
        <w:b/>
        <w:bCs/>
      </w:rPr>
      <w:instrText xml:space="preserve"> NUMPAGES  </w:instrText>
    </w:r>
    <w:r w:rsidRPr="0024406E">
      <w:rPr>
        <w:rFonts w:ascii="Calibri" w:hAnsi="Calibri"/>
        <w:b/>
        <w:bCs/>
        <w:szCs w:val="24"/>
      </w:rPr>
      <w:fldChar w:fldCharType="separate"/>
    </w:r>
    <w:r w:rsidR="00B10125">
      <w:rPr>
        <w:rFonts w:ascii="Calibri" w:hAnsi="Calibri"/>
        <w:b/>
        <w:bCs/>
        <w:noProof/>
      </w:rPr>
      <w:t>11</w:t>
    </w:r>
    <w:r w:rsidRPr="0024406E">
      <w:rPr>
        <w:rFonts w:ascii="Calibri" w:hAnsi="Calibri"/>
        <w:b/>
        <w:bCs/>
        <w:szCs w:val="24"/>
      </w:rPr>
      <w:fldChar w:fldCharType="end"/>
    </w:r>
  </w:p>
  <w:p w14:paraId="77A2121E" w14:textId="77777777" w:rsidR="00680AFD" w:rsidRDefault="00680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E86D" w14:textId="2BD71663" w:rsidR="00680AFD" w:rsidRPr="0024406E" w:rsidRDefault="00680AFD">
    <w:pPr>
      <w:pStyle w:val="Footer"/>
      <w:jc w:val="center"/>
      <w:rPr>
        <w:rFonts w:ascii="Calibri" w:hAnsi="Calibri"/>
      </w:rPr>
    </w:pPr>
    <w:r w:rsidRPr="0024406E">
      <w:rPr>
        <w:rFonts w:ascii="Calibri" w:hAnsi="Calibri"/>
      </w:rPr>
      <w:t xml:space="preserve">Page </w:t>
    </w:r>
    <w:r w:rsidRPr="0024406E">
      <w:rPr>
        <w:rFonts w:ascii="Calibri" w:hAnsi="Calibri"/>
        <w:b/>
        <w:bCs/>
        <w:szCs w:val="24"/>
      </w:rPr>
      <w:fldChar w:fldCharType="begin"/>
    </w:r>
    <w:r w:rsidRPr="0024406E">
      <w:rPr>
        <w:rFonts w:ascii="Calibri" w:hAnsi="Calibri"/>
        <w:b/>
        <w:bCs/>
      </w:rPr>
      <w:instrText xml:space="preserve"> PAGE </w:instrText>
    </w:r>
    <w:r w:rsidRPr="0024406E">
      <w:rPr>
        <w:rFonts w:ascii="Calibri" w:hAnsi="Calibri"/>
        <w:b/>
        <w:bCs/>
        <w:szCs w:val="24"/>
      </w:rPr>
      <w:fldChar w:fldCharType="separate"/>
    </w:r>
    <w:r w:rsidR="00B10125">
      <w:rPr>
        <w:rFonts w:ascii="Calibri" w:hAnsi="Calibri"/>
        <w:b/>
        <w:bCs/>
        <w:noProof/>
      </w:rPr>
      <w:t>1</w:t>
    </w:r>
    <w:r w:rsidRPr="0024406E">
      <w:rPr>
        <w:rFonts w:ascii="Calibri" w:hAnsi="Calibri"/>
        <w:b/>
        <w:bCs/>
        <w:szCs w:val="24"/>
      </w:rPr>
      <w:fldChar w:fldCharType="end"/>
    </w:r>
    <w:r w:rsidRPr="0024406E">
      <w:rPr>
        <w:rFonts w:ascii="Calibri" w:hAnsi="Calibri"/>
      </w:rPr>
      <w:t xml:space="preserve"> of </w:t>
    </w:r>
    <w:r w:rsidRPr="0024406E">
      <w:rPr>
        <w:rFonts w:ascii="Calibri" w:hAnsi="Calibri"/>
        <w:b/>
        <w:bCs/>
        <w:szCs w:val="24"/>
      </w:rPr>
      <w:fldChar w:fldCharType="begin"/>
    </w:r>
    <w:r w:rsidRPr="0024406E">
      <w:rPr>
        <w:rFonts w:ascii="Calibri" w:hAnsi="Calibri"/>
        <w:b/>
        <w:bCs/>
      </w:rPr>
      <w:instrText xml:space="preserve"> NUMPAGES  </w:instrText>
    </w:r>
    <w:r w:rsidRPr="0024406E">
      <w:rPr>
        <w:rFonts w:ascii="Calibri" w:hAnsi="Calibri"/>
        <w:b/>
        <w:bCs/>
        <w:szCs w:val="24"/>
      </w:rPr>
      <w:fldChar w:fldCharType="separate"/>
    </w:r>
    <w:r w:rsidR="00B10125">
      <w:rPr>
        <w:rFonts w:ascii="Calibri" w:hAnsi="Calibri"/>
        <w:b/>
        <w:bCs/>
        <w:noProof/>
      </w:rPr>
      <w:t>11</w:t>
    </w:r>
    <w:r w:rsidRPr="0024406E">
      <w:rPr>
        <w:rFonts w:ascii="Calibri" w:hAnsi="Calibri"/>
        <w:b/>
        <w:bCs/>
        <w:szCs w:val="24"/>
      </w:rPr>
      <w:fldChar w:fldCharType="end"/>
    </w:r>
  </w:p>
  <w:p w14:paraId="4FF94D8D" w14:textId="77777777" w:rsidR="00680AFD" w:rsidRDefault="0068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AD13" w14:textId="77777777" w:rsidR="00B23BE3" w:rsidRDefault="00B23BE3">
      <w:r>
        <w:separator/>
      </w:r>
    </w:p>
  </w:footnote>
  <w:footnote w:type="continuationSeparator" w:id="0">
    <w:p w14:paraId="08C28D94" w14:textId="77777777" w:rsidR="00B23BE3" w:rsidRDefault="00B2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Look w:val="04A0" w:firstRow="1" w:lastRow="0" w:firstColumn="1" w:lastColumn="0" w:noHBand="0" w:noVBand="1"/>
    </w:tblPr>
    <w:tblGrid>
      <w:gridCol w:w="6487"/>
      <w:gridCol w:w="4253"/>
    </w:tblGrid>
    <w:tr w:rsidR="00680AFD" w:rsidRPr="0024406E" w14:paraId="762D856F" w14:textId="77777777" w:rsidTr="0050774D">
      <w:tc>
        <w:tcPr>
          <w:tcW w:w="6487" w:type="dxa"/>
          <w:shd w:val="clear" w:color="auto" w:fill="auto"/>
        </w:tcPr>
        <w:p w14:paraId="4721DE2F" w14:textId="77777777" w:rsidR="00680AFD" w:rsidRPr="00CD3B40" w:rsidRDefault="00680AFD" w:rsidP="0024406E">
          <w:pPr>
            <w:pStyle w:val="Header"/>
            <w:tabs>
              <w:tab w:val="clear" w:pos="8640"/>
              <w:tab w:val="right" w:pos="9360"/>
            </w:tabs>
            <w:rPr>
              <w:rStyle w:val="PageNumber"/>
              <w:rFonts w:ascii="Calibri Light" w:hAnsi="Calibri Light"/>
              <w:b/>
              <w:sz w:val="22"/>
              <w:szCs w:val="22"/>
            </w:rPr>
          </w:pPr>
          <w:r w:rsidRPr="00CD3B40">
            <w:rPr>
              <w:rStyle w:val="PageNumber"/>
              <w:rFonts w:ascii="Calibri Light" w:hAnsi="Calibri Light"/>
              <w:b/>
              <w:sz w:val="22"/>
              <w:szCs w:val="22"/>
            </w:rPr>
            <w:t>Physical Demands Analysis</w:t>
          </w:r>
        </w:p>
        <w:p w14:paraId="79559B52" w14:textId="2D367625" w:rsidR="00680AFD" w:rsidRPr="00CD3B40" w:rsidRDefault="00680AFD" w:rsidP="0024406E">
          <w:pPr>
            <w:pStyle w:val="Header"/>
            <w:tabs>
              <w:tab w:val="clear" w:pos="8640"/>
              <w:tab w:val="right" w:pos="9360"/>
            </w:tabs>
            <w:rPr>
              <w:rStyle w:val="PageNumber"/>
              <w:rFonts w:ascii="Calibri Light" w:hAnsi="Calibri Light"/>
              <w:b/>
              <w:sz w:val="22"/>
              <w:szCs w:val="22"/>
            </w:rPr>
          </w:pPr>
          <w:r w:rsidRPr="00CD3B40">
            <w:rPr>
              <w:rStyle w:val="PageNumber"/>
              <w:rFonts w:ascii="Calibri Light" w:hAnsi="Calibri Light"/>
              <w:b/>
              <w:sz w:val="22"/>
              <w:szCs w:val="22"/>
            </w:rPr>
            <w:t xml:space="preserve">Job Title: </w:t>
          </w:r>
          <w:r>
            <w:rPr>
              <w:rStyle w:val="PageNumber"/>
              <w:rFonts w:ascii="Calibri Light" w:hAnsi="Calibri Light"/>
              <w:b/>
              <w:sz w:val="22"/>
              <w:szCs w:val="22"/>
            </w:rPr>
            <w:t>Electrician</w:t>
          </w:r>
        </w:p>
        <w:p w14:paraId="6434885B" w14:textId="610BE389" w:rsidR="00680AFD" w:rsidRPr="00633375" w:rsidRDefault="00680AFD" w:rsidP="00811D87">
          <w:pPr>
            <w:pStyle w:val="Header"/>
            <w:tabs>
              <w:tab w:val="clear" w:pos="4320"/>
              <w:tab w:val="clear" w:pos="8640"/>
              <w:tab w:val="center" w:pos="3135"/>
            </w:tabs>
            <w:rPr>
              <w:rStyle w:val="PageNumber"/>
              <w:rFonts w:ascii="Calibri Light" w:hAnsi="Calibri Light"/>
              <w:b/>
              <w:sz w:val="22"/>
              <w:szCs w:val="22"/>
            </w:rPr>
          </w:pPr>
          <w:r w:rsidRPr="00CD3B40">
            <w:rPr>
              <w:rStyle w:val="PageNumber"/>
              <w:rFonts w:ascii="Calibri Light" w:hAnsi="Calibri Light"/>
              <w:b/>
              <w:sz w:val="22"/>
              <w:szCs w:val="22"/>
            </w:rPr>
            <w:t>Date Prepared: March</w:t>
          </w:r>
          <w:r>
            <w:rPr>
              <w:rStyle w:val="PageNumber"/>
              <w:rFonts w:ascii="Calibri Light" w:hAnsi="Calibri Light"/>
              <w:b/>
              <w:sz w:val="22"/>
              <w:szCs w:val="22"/>
            </w:rPr>
            <w:t xml:space="preserve"> 22, 2018</w:t>
          </w:r>
          <w:r w:rsidRPr="00633375">
            <w:rPr>
              <w:rStyle w:val="PageNumber"/>
              <w:rFonts w:ascii="Calibri Light" w:hAnsi="Calibri Light"/>
              <w:b/>
              <w:sz w:val="22"/>
              <w:szCs w:val="22"/>
            </w:rPr>
            <w:tab/>
          </w:r>
        </w:p>
        <w:p w14:paraId="4E5FF6BB" w14:textId="77777777" w:rsidR="00680AFD" w:rsidRPr="0024406E" w:rsidRDefault="00680AFD" w:rsidP="0092147F">
          <w:pPr>
            <w:pStyle w:val="Header"/>
            <w:tabs>
              <w:tab w:val="clear" w:pos="8640"/>
              <w:tab w:val="right" w:pos="9360"/>
            </w:tabs>
            <w:rPr>
              <w:rStyle w:val="PageNumber"/>
              <w:rFonts w:ascii="Arial" w:hAnsi="Arial"/>
              <w:sz w:val="22"/>
              <w:u w:val="single"/>
            </w:rPr>
          </w:pPr>
          <w:r w:rsidRPr="00633375">
            <w:rPr>
              <w:rFonts w:ascii="Calibri Light" w:hAnsi="Calibri Light"/>
              <w:b/>
              <w:sz w:val="22"/>
              <w:szCs w:val="22"/>
            </w:rPr>
            <w:t>Prepared for:  Construction Owners Association of Alberta</w:t>
          </w:r>
        </w:p>
      </w:tc>
      <w:tc>
        <w:tcPr>
          <w:tcW w:w="4253" w:type="dxa"/>
          <w:shd w:val="clear" w:color="auto" w:fill="auto"/>
        </w:tcPr>
        <w:p w14:paraId="52893E72" w14:textId="28A32D17" w:rsidR="00680AFD" w:rsidRPr="0024406E" w:rsidRDefault="00B10125" w:rsidP="0024406E">
          <w:pPr>
            <w:pStyle w:val="Header"/>
            <w:tabs>
              <w:tab w:val="clear" w:pos="8640"/>
              <w:tab w:val="right" w:pos="9360"/>
            </w:tabs>
            <w:jc w:val="right"/>
            <w:rPr>
              <w:rStyle w:val="PageNumber"/>
              <w:rFonts w:ascii="Arial" w:hAnsi="Arial"/>
              <w:b/>
              <w:sz w:val="22"/>
            </w:rPr>
          </w:pPr>
          <w:r>
            <w:rPr>
              <w:noProof/>
              <w:lang w:eastAsia="en-CA"/>
            </w:rPr>
            <w:drawing>
              <wp:inline distT="0" distB="0" distL="0" distR="0" wp14:anchorId="61EF2018" wp14:editId="0F00B16C">
                <wp:extent cx="1971675" cy="990600"/>
                <wp:effectExtent l="0" t="0" r="9525" b="0"/>
                <wp:docPr id="4" name="Picture 4" descr="CO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A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tc>
    </w:tr>
  </w:tbl>
  <w:p w14:paraId="4B64F45A" w14:textId="77777777" w:rsidR="00680AFD" w:rsidRDefault="00680AFD">
    <w:pPr>
      <w:pStyle w:val="Header"/>
      <w:tabs>
        <w:tab w:val="clear" w:pos="8640"/>
        <w:tab w:val="right" w:pos="9360"/>
      </w:tabs>
      <w:rPr>
        <w:rStyle w:val="PageNumber"/>
        <w:rFonts w:ascii="Arial" w:hAnsi="Arial"/>
        <w:sz w:val="22"/>
        <w:u w:val="single"/>
      </w:rPr>
    </w:pPr>
  </w:p>
  <w:p w14:paraId="7AFEF270" w14:textId="77777777" w:rsidR="00680AFD" w:rsidRDefault="00680AFD">
    <w:pPr>
      <w:pStyle w:val="Header"/>
      <w:tabs>
        <w:tab w:val="clear" w:pos="8640"/>
        <w:tab w:val="right" w:pos="9360"/>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70F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37CB"/>
    <w:multiLevelType w:val="hybridMultilevel"/>
    <w:tmpl w:val="3B466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AA32E1"/>
    <w:multiLevelType w:val="hybridMultilevel"/>
    <w:tmpl w:val="39168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E2FF6"/>
    <w:multiLevelType w:val="hybridMultilevel"/>
    <w:tmpl w:val="E7F2AD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B563DA"/>
    <w:multiLevelType w:val="hybridMultilevel"/>
    <w:tmpl w:val="EE3AD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A46E43"/>
    <w:multiLevelType w:val="hybridMultilevel"/>
    <w:tmpl w:val="5058CA78"/>
    <w:lvl w:ilvl="0" w:tplc="84FE6558">
      <w:start w:val="1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217D7E28"/>
    <w:multiLevelType w:val="hybridMultilevel"/>
    <w:tmpl w:val="69184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7A5020"/>
    <w:multiLevelType w:val="hybridMultilevel"/>
    <w:tmpl w:val="41E0AD60"/>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D1275"/>
    <w:multiLevelType w:val="hybridMultilevel"/>
    <w:tmpl w:val="A680E976"/>
    <w:lvl w:ilvl="0" w:tplc="0409000F">
      <w:start w:val="1"/>
      <w:numFmt w:val="decimal"/>
      <w:lvlText w:val="%1."/>
      <w:lvlJc w:val="left"/>
      <w:pPr>
        <w:tabs>
          <w:tab w:val="num" w:pos="860"/>
        </w:tabs>
        <w:ind w:left="860" w:hanging="360"/>
      </w:p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9" w15:restartNumberingAfterBreak="0">
    <w:nsid w:val="280049C6"/>
    <w:multiLevelType w:val="hybridMultilevel"/>
    <w:tmpl w:val="DEFE4A3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0" w15:restartNumberingAfterBreak="0">
    <w:nsid w:val="2B756E03"/>
    <w:multiLevelType w:val="hybridMultilevel"/>
    <w:tmpl w:val="7AB0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E3DE9"/>
    <w:multiLevelType w:val="hybridMultilevel"/>
    <w:tmpl w:val="CEBEFA52"/>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F42289"/>
    <w:multiLevelType w:val="hybridMultilevel"/>
    <w:tmpl w:val="528A0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424BBA"/>
    <w:multiLevelType w:val="hybridMultilevel"/>
    <w:tmpl w:val="BD8C1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6E2125"/>
    <w:multiLevelType w:val="hybridMultilevel"/>
    <w:tmpl w:val="939A197C"/>
    <w:lvl w:ilvl="0" w:tplc="90825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02947"/>
    <w:multiLevelType w:val="hybridMultilevel"/>
    <w:tmpl w:val="FD66C2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D4735E"/>
    <w:multiLevelType w:val="hybridMultilevel"/>
    <w:tmpl w:val="4698B40A"/>
    <w:lvl w:ilvl="0" w:tplc="EE9C9336">
      <w:start w:val="1"/>
      <w:numFmt w:val="bullet"/>
      <w:lvlText w:val="o"/>
      <w:lvlJc w:val="left"/>
      <w:pPr>
        <w:ind w:left="1080" w:hanging="360"/>
      </w:pPr>
      <w:rPr>
        <w:rFonts w:ascii="Courier New" w:hAnsi="Courier New" w:hint="default"/>
      </w:rPr>
    </w:lvl>
    <w:lvl w:ilvl="1" w:tplc="10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13498D"/>
    <w:multiLevelType w:val="hybridMultilevel"/>
    <w:tmpl w:val="854C3EC8"/>
    <w:lvl w:ilvl="0" w:tplc="04090001">
      <w:start w:val="1"/>
      <w:numFmt w:val="bullet"/>
      <w:lvlText w:val=""/>
      <w:lvlJc w:val="left"/>
      <w:pPr>
        <w:ind w:left="360" w:hanging="360"/>
      </w:pPr>
      <w:rPr>
        <w:rFonts w:ascii="Symbol" w:hAnsi="Symbol" w:hint="default"/>
      </w:rPr>
    </w:lvl>
    <w:lvl w:ilvl="1" w:tplc="92FE88B2">
      <w:start w:val="1"/>
      <w:numFmt w:val="bullet"/>
      <w:lvlText w:val="o"/>
      <w:lvlJc w:val="left"/>
      <w:pPr>
        <w:ind w:left="1077" w:hanging="357"/>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396898"/>
    <w:multiLevelType w:val="hybridMultilevel"/>
    <w:tmpl w:val="DE342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7E2EFF"/>
    <w:multiLevelType w:val="hybridMultilevel"/>
    <w:tmpl w:val="67640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EF59EF"/>
    <w:multiLevelType w:val="hybridMultilevel"/>
    <w:tmpl w:val="603A20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A929E5"/>
    <w:multiLevelType w:val="hybridMultilevel"/>
    <w:tmpl w:val="B8F8A3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83E3E0F"/>
    <w:multiLevelType w:val="hybridMultilevel"/>
    <w:tmpl w:val="AA82C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B67A53"/>
    <w:multiLevelType w:val="hybridMultilevel"/>
    <w:tmpl w:val="25CC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0410B"/>
    <w:multiLevelType w:val="hybridMultilevel"/>
    <w:tmpl w:val="00B6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B9600E"/>
    <w:multiLevelType w:val="hybridMultilevel"/>
    <w:tmpl w:val="697C5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467EBB"/>
    <w:multiLevelType w:val="hybridMultilevel"/>
    <w:tmpl w:val="60947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B867DB"/>
    <w:multiLevelType w:val="hybridMultilevel"/>
    <w:tmpl w:val="6D5E3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DD0021"/>
    <w:multiLevelType w:val="hybridMultilevel"/>
    <w:tmpl w:val="43E04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BD1FA3"/>
    <w:multiLevelType w:val="hybridMultilevel"/>
    <w:tmpl w:val="C58C1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0240E4"/>
    <w:multiLevelType w:val="hybridMultilevel"/>
    <w:tmpl w:val="644E5EAA"/>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EA3C3F"/>
    <w:multiLevelType w:val="hybridMultilevel"/>
    <w:tmpl w:val="E34EE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3E3B3F"/>
    <w:multiLevelType w:val="hybridMultilevel"/>
    <w:tmpl w:val="07D48FB2"/>
    <w:lvl w:ilvl="0" w:tplc="AA6434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437676F"/>
    <w:multiLevelType w:val="hybridMultilevel"/>
    <w:tmpl w:val="BA443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27779F"/>
    <w:multiLevelType w:val="hybridMultilevel"/>
    <w:tmpl w:val="B414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D5B00"/>
    <w:multiLevelType w:val="hybridMultilevel"/>
    <w:tmpl w:val="DBC47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2E483E"/>
    <w:multiLevelType w:val="hybridMultilevel"/>
    <w:tmpl w:val="4B38F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4E5A0A"/>
    <w:multiLevelType w:val="hybridMultilevel"/>
    <w:tmpl w:val="104C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9711D1"/>
    <w:multiLevelType w:val="hybridMultilevel"/>
    <w:tmpl w:val="4A52C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B21384"/>
    <w:multiLevelType w:val="hybridMultilevel"/>
    <w:tmpl w:val="DE7E13AE"/>
    <w:lvl w:ilvl="0" w:tplc="90825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CB092E"/>
    <w:multiLevelType w:val="hybridMultilevel"/>
    <w:tmpl w:val="CCFE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C3E4E"/>
    <w:multiLevelType w:val="hybridMultilevel"/>
    <w:tmpl w:val="0D6C5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654D31"/>
    <w:multiLevelType w:val="hybridMultilevel"/>
    <w:tmpl w:val="26B682E0"/>
    <w:lvl w:ilvl="0" w:tplc="9082536A">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43" w15:restartNumberingAfterBreak="0">
    <w:nsid w:val="7EFE245B"/>
    <w:multiLevelType w:val="hybridMultilevel"/>
    <w:tmpl w:val="9F8899A2"/>
    <w:lvl w:ilvl="0" w:tplc="04090001">
      <w:start w:val="1"/>
      <w:numFmt w:val="bullet"/>
      <w:lvlText w:val=""/>
      <w:lvlJc w:val="left"/>
      <w:pPr>
        <w:ind w:left="720" w:hanging="360"/>
      </w:pPr>
      <w:rPr>
        <w:rFonts w:ascii="Symbol" w:hAnsi="Symbol" w:hint="default"/>
      </w:rPr>
    </w:lvl>
    <w:lvl w:ilvl="1" w:tplc="EE9C933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8"/>
  </w:num>
  <w:num w:numId="4">
    <w:abstractNumId w:val="8"/>
  </w:num>
  <w:num w:numId="5">
    <w:abstractNumId w:val="26"/>
  </w:num>
  <w:num w:numId="6">
    <w:abstractNumId w:val="23"/>
  </w:num>
  <w:num w:numId="7">
    <w:abstractNumId w:val="40"/>
  </w:num>
  <w:num w:numId="8">
    <w:abstractNumId w:val="20"/>
  </w:num>
  <w:num w:numId="9">
    <w:abstractNumId w:val="28"/>
  </w:num>
  <w:num w:numId="10">
    <w:abstractNumId w:val="24"/>
  </w:num>
  <w:num w:numId="11">
    <w:abstractNumId w:val="25"/>
  </w:num>
  <w:num w:numId="12">
    <w:abstractNumId w:val="15"/>
  </w:num>
  <w:num w:numId="13">
    <w:abstractNumId w:val="10"/>
  </w:num>
  <w:num w:numId="14">
    <w:abstractNumId w:val="1"/>
  </w:num>
  <w:num w:numId="15">
    <w:abstractNumId w:val="39"/>
  </w:num>
  <w:num w:numId="16">
    <w:abstractNumId w:val="9"/>
  </w:num>
  <w:num w:numId="17">
    <w:abstractNumId w:val="42"/>
  </w:num>
  <w:num w:numId="18">
    <w:abstractNumId w:val="14"/>
  </w:num>
  <w:num w:numId="19">
    <w:abstractNumId w:val="37"/>
  </w:num>
  <w:num w:numId="20">
    <w:abstractNumId w:val="36"/>
  </w:num>
  <w:num w:numId="21">
    <w:abstractNumId w:val="5"/>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7"/>
  </w:num>
  <w:num w:numId="25">
    <w:abstractNumId w:val="11"/>
  </w:num>
  <w:num w:numId="26">
    <w:abstractNumId w:val="32"/>
  </w:num>
  <w:num w:numId="27">
    <w:abstractNumId w:val="12"/>
  </w:num>
  <w:num w:numId="28">
    <w:abstractNumId w:val="13"/>
  </w:num>
  <w:num w:numId="29">
    <w:abstractNumId w:val="21"/>
  </w:num>
  <w:num w:numId="30">
    <w:abstractNumId w:val="3"/>
  </w:num>
  <w:num w:numId="31">
    <w:abstractNumId w:val="0"/>
  </w:num>
  <w:num w:numId="32">
    <w:abstractNumId w:val="6"/>
  </w:num>
  <w:num w:numId="33">
    <w:abstractNumId w:val="43"/>
  </w:num>
  <w:num w:numId="34">
    <w:abstractNumId w:val="2"/>
  </w:num>
  <w:num w:numId="35">
    <w:abstractNumId w:val="29"/>
  </w:num>
  <w:num w:numId="36">
    <w:abstractNumId w:val="16"/>
  </w:num>
  <w:num w:numId="37">
    <w:abstractNumId w:val="17"/>
  </w:num>
  <w:num w:numId="38">
    <w:abstractNumId w:val="31"/>
  </w:num>
  <w:num w:numId="39">
    <w:abstractNumId w:val="27"/>
  </w:num>
  <w:num w:numId="40">
    <w:abstractNumId w:val="34"/>
  </w:num>
  <w:num w:numId="41">
    <w:abstractNumId w:val="33"/>
  </w:num>
  <w:num w:numId="42">
    <w:abstractNumId w:val="41"/>
  </w:num>
  <w:num w:numId="43">
    <w:abstractNumId w:val="4"/>
  </w:num>
  <w:num w:numId="44">
    <w:abstractNumId w:val="1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B3"/>
    <w:rsid w:val="00001D1B"/>
    <w:rsid w:val="00006837"/>
    <w:rsid w:val="0001267D"/>
    <w:rsid w:val="0001429C"/>
    <w:rsid w:val="000214EC"/>
    <w:rsid w:val="00022315"/>
    <w:rsid w:val="00024341"/>
    <w:rsid w:val="00034387"/>
    <w:rsid w:val="00034652"/>
    <w:rsid w:val="00042F5A"/>
    <w:rsid w:val="000432BB"/>
    <w:rsid w:val="000520EF"/>
    <w:rsid w:val="00057C8B"/>
    <w:rsid w:val="00066574"/>
    <w:rsid w:val="00072B20"/>
    <w:rsid w:val="000807F6"/>
    <w:rsid w:val="00083746"/>
    <w:rsid w:val="00084647"/>
    <w:rsid w:val="00093B0D"/>
    <w:rsid w:val="000966CC"/>
    <w:rsid w:val="000C32F9"/>
    <w:rsid w:val="000C3323"/>
    <w:rsid w:val="000C337E"/>
    <w:rsid w:val="000C3381"/>
    <w:rsid w:val="000C3F57"/>
    <w:rsid w:val="000D1FBA"/>
    <w:rsid w:val="000D5F84"/>
    <w:rsid w:val="000E0239"/>
    <w:rsid w:val="000E460E"/>
    <w:rsid w:val="000E703F"/>
    <w:rsid w:val="000E7649"/>
    <w:rsid w:val="000F0D62"/>
    <w:rsid w:val="000F2342"/>
    <w:rsid w:val="000F42FC"/>
    <w:rsid w:val="000F5DA9"/>
    <w:rsid w:val="000F6FAC"/>
    <w:rsid w:val="001057D2"/>
    <w:rsid w:val="00106425"/>
    <w:rsid w:val="0010669C"/>
    <w:rsid w:val="0011221D"/>
    <w:rsid w:val="00114F84"/>
    <w:rsid w:val="00124A9F"/>
    <w:rsid w:val="00124C6C"/>
    <w:rsid w:val="00132971"/>
    <w:rsid w:val="00143A69"/>
    <w:rsid w:val="0014559C"/>
    <w:rsid w:val="00146397"/>
    <w:rsid w:val="001504B1"/>
    <w:rsid w:val="00152060"/>
    <w:rsid w:val="00157BEE"/>
    <w:rsid w:val="00171123"/>
    <w:rsid w:val="00174EC7"/>
    <w:rsid w:val="00176F1E"/>
    <w:rsid w:val="00180661"/>
    <w:rsid w:val="00184946"/>
    <w:rsid w:val="001858AF"/>
    <w:rsid w:val="001867D8"/>
    <w:rsid w:val="001915D1"/>
    <w:rsid w:val="001A29D1"/>
    <w:rsid w:val="001A5402"/>
    <w:rsid w:val="001B74C2"/>
    <w:rsid w:val="001C0AFA"/>
    <w:rsid w:val="001C5CD4"/>
    <w:rsid w:val="001E1849"/>
    <w:rsid w:val="001E22B0"/>
    <w:rsid w:val="001E5170"/>
    <w:rsid w:val="001E7F05"/>
    <w:rsid w:val="001F6F37"/>
    <w:rsid w:val="001F7D4D"/>
    <w:rsid w:val="0020077B"/>
    <w:rsid w:val="0020143C"/>
    <w:rsid w:val="002056F0"/>
    <w:rsid w:val="00206420"/>
    <w:rsid w:val="00207C51"/>
    <w:rsid w:val="00227B8D"/>
    <w:rsid w:val="002429CB"/>
    <w:rsid w:val="002429F4"/>
    <w:rsid w:val="0024406E"/>
    <w:rsid w:val="00246486"/>
    <w:rsid w:val="00253C52"/>
    <w:rsid w:val="002627A1"/>
    <w:rsid w:val="00264998"/>
    <w:rsid w:val="0027041C"/>
    <w:rsid w:val="00276C92"/>
    <w:rsid w:val="00277DB3"/>
    <w:rsid w:val="0028106E"/>
    <w:rsid w:val="00284CF0"/>
    <w:rsid w:val="002863EB"/>
    <w:rsid w:val="0028703E"/>
    <w:rsid w:val="002902A8"/>
    <w:rsid w:val="0029095D"/>
    <w:rsid w:val="00291BD7"/>
    <w:rsid w:val="002A6346"/>
    <w:rsid w:val="002B4C6B"/>
    <w:rsid w:val="002C0AE3"/>
    <w:rsid w:val="002C3AD8"/>
    <w:rsid w:val="002E4F8D"/>
    <w:rsid w:val="002E6AA5"/>
    <w:rsid w:val="002F5CFC"/>
    <w:rsid w:val="0030138E"/>
    <w:rsid w:val="003037A8"/>
    <w:rsid w:val="00304045"/>
    <w:rsid w:val="00314293"/>
    <w:rsid w:val="00315CFC"/>
    <w:rsid w:val="00316782"/>
    <w:rsid w:val="00320955"/>
    <w:rsid w:val="00320F85"/>
    <w:rsid w:val="003231CC"/>
    <w:rsid w:val="00324E83"/>
    <w:rsid w:val="003263E8"/>
    <w:rsid w:val="00330EC4"/>
    <w:rsid w:val="00336865"/>
    <w:rsid w:val="003369D2"/>
    <w:rsid w:val="00343653"/>
    <w:rsid w:val="0034571E"/>
    <w:rsid w:val="00357D4B"/>
    <w:rsid w:val="00362079"/>
    <w:rsid w:val="00363009"/>
    <w:rsid w:val="00367AA1"/>
    <w:rsid w:val="00371FAE"/>
    <w:rsid w:val="003739F2"/>
    <w:rsid w:val="00376AD8"/>
    <w:rsid w:val="00377BFC"/>
    <w:rsid w:val="00382EBB"/>
    <w:rsid w:val="00387D99"/>
    <w:rsid w:val="003917AF"/>
    <w:rsid w:val="0039730D"/>
    <w:rsid w:val="00397578"/>
    <w:rsid w:val="00397C26"/>
    <w:rsid w:val="003A1175"/>
    <w:rsid w:val="003B78B6"/>
    <w:rsid w:val="003C0041"/>
    <w:rsid w:val="003C2C84"/>
    <w:rsid w:val="003C5609"/>
    <w:rsid w:val="003D4307"/>
    <w:rsid w:val="003D5E05"/>
    <w:rsid w:val="003D5FD1"/>
    <w:rsid w:val="003D62F7"/>
    <w:rsid w:val="003E2645"/>
    <w:rsid w:val="003E3BB7"/>
    <w:rsid w:val="003F2B8A"/>
    <w:rsid w:val="003F408A"/>
    <w:rsid w:val="003F497E"/>
    <w:rsid w:val="003F5568"/>
    <w:rsid w:val="004012AB"/>
    <w:rsid w:val="00411855"/>
    <w:rsid w:val="00411C9E"/>
    <w:rsid w:val="0041220D"/>
    <w:rsid w:val="004128C6"/>
    <w:rsid w:val="00413C25"/>
    <w:rsid w:val="00413F9E"/>
    <w:rsid w:val="00416016"/>
    <w:rsid w:val="004165F0"/>
    <w:rsid w:val="00433A5A"/>
    <w:rsid w:val="004355D5"/>
    <w:rsid w:val="0044324C"/>
    <w:rsid w:val="004537FD"/>
    <w:rsid w:val="004550AE"/>
    <w:rsid w:val="0046334B"/>
    <w:rsid w:val="004726F7"/>
    <w:rsid w:val="004736BF"/>
    <w:rsid w:val="0047383A"/>
    <w:rsid w:val="0048045C"/>
    <w:rsid w:val="0048177C"/>
    <w:rsid w:val="00481D5E"/>
    <w:rsid w:val="00484396"/>
    <w:rsid w:val="004848C8"/>
    <w:rsid w:val="00495B3E"/>
    <w:rsid w:val="004A70AF"/>
    <w:rsid w:val="004A765D"/>
    <w:rsid w:val="004B4178"/>
    <w:rsid w:val="004B536F"/>
    <w:rsid w:val="004B669B"/>
    <w:rsid w:val="004C0C19"/>
    <w:rsid w:val="004D1386"/>
    <w:rsid w:val="004D234A"/>
    <w:rsid w:val="004D39A0"/>
    <w:rsid w:val="004D3B9B"/>
    <w:rsid w:val="004D5564"/>
    <w:rsid w:val="004E07D2"/>
    <w:rsid w:val="004E0D56"/>
    <w:rsid w:val="004E370B"/>
    <w:rsid w:val="004F2CCD"/>
    <w:rsid w:val="004F66D2"/>
    <w:rsid w:val="0050774D"/>
    <w:rsid w:val="005115D2"/>
    <w:rsid w:val="00513CD8"/>
    <w:rsid w:val="005148D6"/>
    <w:rsid w:val="00516ED9"/>
    <w:rsid w:val="0052669A"/>
    <w:rsid w:val="00532AB2"/>
    <w:rsid w:val="00540982"/>
    <w:rsid w:val="00544E50"/>
    <w:rsid w:val="00546E22"/>
    <w:rsid w:val="005526F3"/>
    <w:rsid w:val="00553095"/>
    <w:rsid w:val="00553B6F"/>
    <w:rsid w:val="005542A3"/>
    <w:rsid w:val="00555953"/>
    <w:rsid w:val="00560054"/>
    <w:rsid w:val="0056280D"/>
    <w:rsid w:val="005701EB"/>
    <w:rsid w:val="0057162E"/>
    <w:rsid w:val="00571F62"/>
    <w:rsid w:val="00573919"/>
    <w:rsid w:val="0057459A"/>
    <w:rsid w:val="00581A61"/>
    <w:rsid w:val="00582109"/>
    <w:rsid w:val="00585ADF"/>
    <w:rsid w:val="0058720A"/>
    <w:rsid w:val="00594456"/>
    <w:rsid w:val="005A0856"/>
    <w:rsid w:val="005A2A74"/>
    <w:rsid w:val="005A2DA2"/>
    <w:rsid w:val="005A4E10"/>
    <w:rsid w:val="005B2085"/>
    <w:rsid w:val="005B4C16"/>
    <w:rsid w:val="005C12B9"/>
    <w:rsid w:val="005C4B70"/>
    <w:rsid w:val="005C7826"/>
    <w:rsid w:val="005D4F4A"/>
    <w:rsid w:val="005D620B"/>
    <w:rsid w:val="005E3532"/>
    <w:rsid w:val="005E6050"/>
    <w:rsid w:val="005E7201"/>
    <w:rsid w:val="005F04E6"/>
    <w:rsid w:val="005F0F46"/>
    <w:rsid w:val="005F0F67"/>
    <w:rsid w:val="005F23D1"/>
    <w:rsid w:val="005F62DC"/>
    <w:rsid w:val="00602234"/>
    <w:rsid w:val="0060647B"/>
    <w:rsid w:val="00611A09"/>
    <w:rsid w:val="00615BDF"/>
    <w:rsid w:val="0062355B"/>
    <w:rsid w:val="006323D7"/>
    <w:rsid w:val="0063254A"/>
    <w:rsid w:val="00633375"/>
    <w:rsid w:val="00634B24"/>
    <w:rsid w:val="006450A1"/>
    <w:rsid w:val="00645D92"/>
    <w:rsid w:val="00646280"/>
    <w:rsid w:val="0064690A"/>
    <w:rsid w:val="00653200"/>
    <w:rsid w:val="00656FEB"/>
    <w:rsid w:val="006632D4"/>
    <w:rsid w:val="006662E0"/>
    <w:rsid w:val="0067084E"/>
    <w:rsid w:val="00671C9D"/>
    <w:rsid w:val="00677536"/>
    <w:rsid w:val="0067779D"/>
    <w:rsid w:val="00680640"/>
    <w:rsid w:val="00680AFD"/>
    <w:rsid w:val="0068430A"/>
    <w:rsid w:val="006870C7"/>
    <w:rsid w:val="0068772C"/>
    <w:rsid w:val="00687A11"/>
    <w:rsid w:val="00691A96"/>
    <w:rsid w:val="006A2D9F"/>
    <w:rsid w:val="006A3623"/>
    <w:rsid w:val="006A6304"/>
    <w:rsid w:val="006C0A7E"/>
    <w:rsid w:val="006C7CF6"/>
    <w:rsid w:val="006D2269"/>
    <w:rsid w:val="006E08A5"/>
    <w:rsid w:val="006E1D33"/>
    <w:rsid w:val="006E2A86"/>
    <w:rsid w:val="006E52F0"/>
    <w:rsid w:val="006E6BB6"/>
    <w:rsid w:val="00707E04"/>
    <w:rsid w:val="007111A5"/>
    <w:rsid w:val="00714A15"/>
    <w:rsid w:val="007155F3"/>
    <w:rsid w:val="00725048"/>
    <w:rsid w:val="0073431D"/>
    <w:rsid w:val="00735922"/>
    <w:rsid w:val="00735FB0"/>
    <w:rsid w:val="00740687"/>
    <w:rsid w:val="0075552A"/>
    <w:rsid w:val="007600FA"/>
    <w:rsid w:val="00761280"/>
    <w:rsid w:val="00763EE0"/>
    <w:rsid w:val="0076748A"/>
    <w:rsid w:val="00773834"/>
    <w:rsid w:val="007750F7"/>
    <w:rsid w:val="0077611A"/>
    <w:rsid w:val="007778DE"/>
    <w:rsid w:val="00777CAB"/>
    <w:rsid w:val="007921FD"/>
    <w:rsid w:val="007A6E57"/>
    <w:rsid w:val="007B3496"/>
    <w:rsid w:val="007B5816"/>
    <w:rsid w:val="007C2B46"/>
    <w:rsid w:val="007C5F6A"/>
    <w:rsid w:val="007D2EE1"/>
    <w:rsid w:val="007D4773"/>
    <w:rsid w:val="007F0ACC"/>
    <w:rsid w:val="007F0B7A"/>
    <w:rsid w:val="007F3335"/>
    <w:rsid w:val="007F3842"/>
    <w:rsid w:val="007F39D1"/>
    <w:rsid w:val="007F475B"/>
    <w:rsid w:val="008022B5"/>
    <w:rsid w:val="00810918"/>
    <w:rsid w:val="00810D6A"/>
    <w:rsid w:val="00811D87"/>
    <w:rsid w:val="008122AB"/>
    <w:rsid w:val="00820E42"/>
    <w:rsid w:val="008234CF"/>
    <w:rsid w:val="00824C5F"/>
    <w:rsid w:val="008261BA"/>
    <w:rsid w:val="0083195B"/>
    <w:rsid w:val="00832662"/>
    <w:rsid w:val="008330E9"/>
    <w:rsid w:val="00833818"/>
    <w:rsid w:val="008508C1"/>
    <w:rsid w:val="00851EFD"/>
    <w:rsid w:val="00852E85"/>
    <w:rsid w:val="0085516D"/>
    <w:rsid w:val="00863132"/>
    <w:rsid w:val="0086593C"/>
    <w:rsid w:val="008659C5"/>
    <w:rsid w:val="00872212"/>
    <w:rsid w:val="00875DFD"/>
    <w:rsid w:val="00876020"/>
    <w:rsid w:val="00884A05"/>
    <w:rsid w:val="00885C2D"/>
    <w:rsid w:val="00896312"/>
    <w:rsid w:val="008A15F7"/>
    <w:rsid w:val="008A1A63"/>
    <w:rsid w:val="008A53F5"/>
    <w:rsid w:val="008B0491"/>
    <w:rsid w:val="008D1F62"/>
    <w:rsid w:val="008D3581"/>
    <w:rsid w:val="008D5A77"/>
    <w:rsid w:val="008D5EA3"/>
    <w:rsid w:val="008E4BCB"/>
    <w:rsid w:val="008E77F9"/>
    <w:rsid w:val="008F0DB7"/>
    <w:rsid w:val="008F1F3B"/>
    <w:rsid w:val="008F21A5"/>
    <w:rsid w:val="008F4332"/>
    <w:rsid w:val="00902CE4"/>
    <w:rsid w:val="00904B9F"/>
    <w:rsid w:val="00905A87"/>
    <w:rsid w:val="00912240"/>
    <w:rsid w:val="0092147F"/>
    <w:rsid w:val="00922D3A"/>
    <w:rsid w:val="009232C8"/>
    <w:rsid w:val="009275AF"/>
    <w:rsid w:val="00927AB7"/>
    <w:rsid w:val="0093510F"/>
    <w:rsid w:val="00937DCD"/>
    <w:rsid w:val="00937F6E"/>
    <w:rsid w:val="00944D36"/>
    <w:rsid w:val="00946413"/>
    <w:rsid w:val="009471C6"/>
    <w:rsid w:val="00947DFB"/>
    <w:rsid w:val="0095042F"/>
    <w:rsid w:val="00960675"/>
    <w:rsid w:val="009622C9"/>
    <w:rsid w:val="009664C9"/>
    <w:rsid w:val="00971079"/>
    <w:rsid w:val="00971AAF"/>
    <w:rsid w:val="009753F8"/>
    <w:rsid w:val="0098011B"/>
    <w:rsid w:val="00984A1C"/>
    <w:rsid w:val="00986E49"/>
    <w:rsid w:val="0099124C"/>
    <w:rsid w:val="0099515D"/>
    <w:rsid w:val="00996EBE"/>
    <w:rsid w:val="009A21A0"/>
    <w:rsid w:val="009A2B0D"/>
    <w:rsid w:val="009A67CB"/>
    <w:rsid w:val="009B02E7"/>
    <w:rsid w:val="009B51ED"/>
    <w:rsid w:val="009C0E92"/>
    <w:rsid w:val="009D03DD"/>
    <w:rsid w:val="009D5246"/>
    <w:rsid w:val="009D65B1"/>
    <w:rsid w:val="009E171B"/>
    <w:rsid w:val="009F4C15"/>
    <w:rsid w:val="009F6B6C"/>
    <w:rsid w:val="00A10396"/>
    <w:rsid w:val="00A1052E"/>
    <w:rsid w:val="00A144AE"/>
    <w:rsid w:val="00A161C6"/>
    <w:rsid w:val="00A1710B"/>
    <w:rsid w:val="00A23937"/>
    <w:rsid w:val="00A31D58"/>
    <w:rsid w:val="00A47EDB"/>
    <w:rsid w:val="00A5003B"/>
    <w:rsid w:val="00A570F3"/>
    <w:rsid w:val="00A67968"/>
    <w:rsid w:val="00A725D6"/>
    <w:rsid w:val="00A7554D"/>
    <w:rsid w:val="00A758E8"/>
    <w:rsid w:val="00A80DDD"/>
    <w:rsid w:val="00A85D76"/>
    <w:rsid w:val="00A90A53"/>
    <w:rsid w:val="00AB35F1"/>
    <w:rsid w:val="00AD22F6"/>
    <w:rsid w:val="00AD50A2"/>
    <w:rsid w:val="00AD5806"/>
    <w:rsid w:val="00AD6BDF"/>
    <w:rsid w:val="00AD73BF"/>
    <w:rsid w:val="00AF09CE"/>
    <w:rsid w:val="00AF1554"/>
    <w:rsid w:val="00AF2B54"/>
    <w:rsid w:val="00AF5894"/>
    <w:rsid w:val="00B00AA7"/>
    <w:rsid w:val="00B03F97"/>
    <w:rsid w:val="00B06A07"/>
    <w:rsid w:val="00B06C3B"/>
    <w:rsid w:val="00B10125"/>
    <w:rsid w:val="00B116F0"/>
    <w:rsid w:val="00B12BA7"/>
    <w:rsid w:val="00B14C22"/>
    <w:rsid w:val="00B2082C"/>
    <w:rsid w:val="00B23BE3"/>
    <w:rsid w:val="00B304A0"/>
    <w:rsid w:val="00B31CB4"/>
    <w:rsid w:val="00B37F57"/>
    <w:rsid w:val="00B43A5F"/>
    <w:rsid w:val="00B45E86"/>
    <w:rsid w:val="00B46C74"/>
    <w:rsid w:val="00B47582"/>
    <w:rsid w:val="00B51716"/>
    <w:rsid w:val="00B64D77"/>
    <w:rsid w:val="00B72943"/>
    <w:rsid w:val="00B73370"/>
    <w:rsid w:val="00B85C18"/>
    <w:rsid w:val="00B87EF7"/>
    <w:rsid w:val="00B90B2D"/>
    <w:rsid w:val="00BA27C5"/>
    <w:rsid w:val="00BA734A"/>
    <w:rsid w:val="00BB15DA"/>
    <w:rsid w:val="00BB77ED"/>
    <w:rsid w:val="00BC37BE"/>
    <w:rsid w:val="00BD0464"/>
    <w:rsid w:val="00BD4020"/>
    <w:rsid w:val="00BE1741"/>
    <w:rsid w:val="00BE7D2E"/>
    <w:rsid w:val="00BF5333"/>
    <w:rsid w:val="00BF534C"/>
    <w:rsid w:val="00C07485"/>
    <w:rsid w:val="00C10269"/>
    <w:rsid w:val="00C1214F"/>
    <w:rsid w:val="00C17EF0"/>
    <w:rsid w:val="00C207C2"/>
    <w:rsid w:val="00C214D2"/>
    <w:rsid w:val="00C22991"/>
    <w:rsid w:val="00C23C8C"/>
    <w:rsid w:val="00C24BCF"/>
    <w:rsid w:val="00C25216"/>
    <w:rsid w:val="00C26D2E"/>
    <w:rsid w:val="00C26D73"/>
    <w:rsid w:val="00C27BFA"/>
    <w:rsid w:val="00C41235"/>
    <w:rsid w:val="00C56D96"/>
    <w:rsid w:val="00C6004C"/>
    <w:rsid w:val="00C60881"/>
    <w:rsid w:val="00C608F3"/>
    <w:rsid w:val="00C61450"/>
    <w:rsid w:val="00C61E47"/>
    <w:rsid w:val="00C64318"/>
    <w:rsid w:val="00C658FA"/>
    <w:rsid w:val="00C714F1"/>
    <w:rsid w:val="00C73D90"/>
    <w:rsid w:val="00C83916"/>
    <w:rsid w:val="00C86FA9"/>
    <w:rsid w:val="00C9490A"/>
    <w:rsid w:val="00CA19F1"/>
    <w:rsid w:val="00CA6229"/>
    <w:rsid w:val="00CA6B50"/>
    <w:rsid w:val="00CB1610"/>
    <w:rsid w:val="00CB5D21"/>
    <w:rsid w:val="00CC029C"/>
    <w:rsid w:val="00CC3560"/>
    <w:rsid w:val="00CC4A02"/>
    <w:rsid w:val="00CC4E30"/>
    <w:rsid w:val="00CC4F30"/>
    <w:rsid w:val="00CC5FF6"/>
    <w:rsid w:val="00CD2F05"/>
    <w:rsid w:val="00CD3B40"/>
    <w:rsid w:val="00CD4144"/>
    <w:rsid w:val="00CD51CF"/>
    <w:rsid w:val="00CE0247"/>
    <w:rsid w:val="00CF2EC5"/>
    <w:rsid w:val="00D0592E"/>
    <w:rsid w:val="00D073E9"/>
    <w:rsid w:val="00D10278"/>
    <w:rsid w:val="00D136E1"/>
    <w:rsid w:val="00D142C2"/>
    <w:rsid w:val="00D22C8E"/>
    <w:rsid w:val="00D2642F"/>
    <w:rsid w:val="00D36129"/>
    <w:rsid w:val="00D52D55"/>
    <w:rsid w:val="00D53453"/>
    <w:rsid w:val="00D56B43"/>
    <w:rsid w:val="00D600C2"/>
    <w:rsid w:val="00D6018A"/>
    <w:rsid w:val="00D75CA2"/>
    <w:rsid w:val="00D8405C"/>
    <w:rsid w:val="00D84C3B"/>
    <w:rsid w:val="00D86806"/>
    <w:rsid w:val="00D97159"/>
    <w:rsid w:val="00DA0D65"/>
    <w:rsid w:val="00DA22EC"/>
    <w:rsid w:val="00DA3504"/>
    <w:rsid w:val="00DA5944"/>
    <w:rsid w:val="00DA6989"/>
    <w:rsid w:val="00DA727C"/>
    <w:rsid w:val="00DB6CD7"/>
    <w:rsid w:val="00DB7B05"/>
    <w:rsid w:val="00DC2664"/>
    <w:rsid w:val="00DC31D2"/>
    <w:rsid w:val="00DD0827"/>
    <w:rsid w:val="00DD15F9"/>
    <w:rsid w:val="00DD391A"/>
    <w:rsid w:val="00DF5363"/>
    <w:rsid w:val="00E018B1"/>
    <w:rsid w:val="00E12485"/>
    <w:rsid w:val="00E1469A"/>
    <w:rsid w:val="00E14EEB"/>
    <w:rsid w:val="00E160CA"/>
    <w:rsid w:val="00E22DB3"/>
    <w:rsid w:val="00E23FE7"/>
    <w:rsid w:val="00E2710C"/>
    <w:rsid w:val="00E343A7"/>
    <w:rsid w:val="00E35B85"/>
    <w:rsid w:val="00E377BC"/>
    <w:rsid w:val="00E42C8C"/>
    <w:rsid w:val="00E47E26"/>
    <w:rsid w:val="00E56D9E"/>
    <w:rsid w:val="00E57D8A"/>
    <w:rsid w:val="00E63D8F"/>
    <w:rsid w:val="00E6608D"/>
    <w:rsid w:val="00E676A3"/>
    <w:rsid w:val="00E7149F"/>
    <w:rsid w:val="00E71517"/>
    <w:rsid w:val="00E71841"/>
    <w:rsid w:val="00E7513B"/>
    <w:rsid w:val="00E8009E"/>
    <w:rsid w:val="00E87651"/>
    <w:rsid w:val="00EA0ED1"/>
    <w:rsid w:val="00EA34E8"/>
    <w:rsid w:val="00EA36AE"/>
    <w:rsid w:val="00EC28ED"/>
    <w:rsid w:val="00EC38B2"/>
    <w:rsid w:val="00EC3CDE"/>
    <w:rsid w:val="00ED03F9"/>
    <w:rsid w:val="00ED2F07"/>
    <w:rsid w:val="00ED4A4D"/>
    <w:rsid w:val="00ED5F09"/>
    <w:rsid w:val="00ED7E53"/>
    <w:rsid w:val="00EE1438"/>
    <w:rsid w:val="00EF1E45"/>
    <w:rsid w:val="00EF7C62"/>
    <w:rsid w:val="00F06AFF"/>
    <w:rsid w:val="00F104C6"/>
    <w:rsid w:val="00F25D11"/>
    <w:rsid w:val="00F31373"/>
    <w:rsid w:val="00F32619"/>
    <w:rsid w:val="00F33DC2"/>
    <w:rsid w:val="00F35EC0"/>
    <w:rsid w:val="00F37477"/>
    <w:rsid w:val="00F41AE2"/>
    <w:rsid w:val="00F43943"/>
    <w:rsid w:val="00F4498C"/>
    <w:rsid w:val="00F51322"/>
    <w:rsid w:val="00F52E8C"/>
    <w:rsid w:val="00F54553"/>
    <w:rsid w:val="00F5503A"/>
    <w:rsid w:val="00F631F5"/>
    <w:rsid w:val="00F646DF"/>
    <w:rsid w:val="00F64D42"/>
    <w:rsid w:val="00F7375C"/>
    <w:rsid w:val="00F7400C"/>
    <w:rsid w:val="00F74614"/>
    <w:rsid w:val="00F7590A"/>
    <w:rsid w:val="00F77762"/>
    <w:rsid w:val="00F87DC9"/>
    <w:rsid w:val="00F90CA6"/>
    <w:rsid w:val="00F9197E"/>
    <w:rsid w:val="00FA1F6F"/>
    <w:rsid w:val="00FB00CF"/>
    <w:rsid w:val="00FD0B69"/>
    <w:rsid w:val="00FD7973"/>
    <w:rsid w:val="00FE377A"/>
    <w:rsid w:val="00FE7D03"/>
    <w:rsid w:val="00FF27A3"/>
    <w:rsid w:val="00F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D9AE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4D2"/>
    <w:rPr>
      <w:sz w:val="24"/>
      <w:lang w:val="en-CA"/>
    </w:rPr>
  </w:style>
  <w:style w:type="paragraph" w:styleId="Heading1">
    <w:name w:val="heading 1"/>
    <w:basedOn w:val="Normal"/>
    <w:next w:val="Normal"/>
    <w:qFormat/>
    <w:pPr>
      <w:keepNext/>
      <w:jc w:val="center"/>
      <w:outlineLvl w:val="0"/>
    </w:pPr>
    <w:rPr>
      <w:rFonts w:ascii="Century Schoolbook" w:hAnsi="Century Schoolbook"/>
      <w:b/>
      <w:lang w:val="en-US"/>
    </w:rPr>
  </w:style>
  <w:style w:type="paragraph" w:styleId="Heading2">
    <w:name w:val="heading 2"/>
    <w:basedOn w:val="Normal"/>
    <w:next w:val="Normal"/>
    <w:qFormat/>
    <w:pPr>
      <w:keepNext/>
      <w:tabs>
        <w:tab w:val="left" w:pos="372"/>
        <w:tab w:val="left" w:pos="1092"/>
      </w:tabs>
      <w:outlineLvl w:val="1"/>
    </w:pPr>
    <w:rPr>
      <w:rFonts w:ascii="Century Schoolbook" w:hAnsi="Century Schoolbook"/>
      <w:b/>
      <w:lang w:val="en-US"/>
    </w:rPr>
  </w:style>
  <w:style w:type="paragraph" w:styleId="Heading3">
    <w:name w:val="heading 3"/>
    <w:basedOn w:val="Normal"/>
    <w:next w:val="Normal"/>
    <w:qFormat/>
    <w:pPr>
      <w:keepNext/>
      <w:tabs>
        <w:tab w:val="center" w:pos="4680"/>
      </w:tabs>
      <w:jc w:val="center"/>
      <w:outlineLvl w:val="2"/>
    </w:pPr>
    <w:rPr>
      <w:rFonts w:ascii="NewCenturySchlbk" w:hAnsi="NewCenturySchlbk"/>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both"/>
      <w:outlineLvl w:val="5"/>
    </w:pPr>
    <w:rPr>
      <w:b/>
      <w:sz w:val="18"/>
    </w:rPr>
  </w:style>
  <w:style w:type="paragraph" w:styleId="Heading7">
    <w:name w:val="heading 7"/>
    <w:basedOn w:val="Normal"/>
    <w:next w:val="Normal"/>
    <w:qFormat/>
    <w:pPr>
      <w:keepNext/>
      <w:outlineLvl w:val="6"/>
    </w:pPr>
    <w:rPr>
      <w:b/>
      <w:sz w:val="18"/>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rPr>
      <w:rFonts w:ascii="Century Schoolbook" w:hAnsi="Century Schoolbook"/>
      <w:lang w:val="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sz w:val="20"/>
    </w:rPr>
  </w:style>
  <w:style w:type="paragraph" w:styleId="BodyText3">
    <w:name w:val="Body Text 3"/>
    <w:basedOn w:val="Normal"/>
    <w:pPr>
      <w:jc w:val="both"/>
    </w:pPr>
    <w:rPr>
      <w:sz w:val="20"/>
    </w:rPr>
  </w:style>
  <w:style w:type="paragraph" w:styleId="Title">
    <w:name w:val="Title"/>
    <w:basedOn w:val="Normal"/>
    <w:qFormat/>
    <w:pPr>
      <w:jc w:val="center"/>
    </w:pPr>
    <w:rPr>
      <w:b/>
      <w:sz w:val="28"/>
      <w:lang w:val="en-US"/>
    </w:rPr>
  </w:style>
  <w:style w:type="table" w:styleId="TableGrid">
    <w:name w:val="Table Grid"/>
    <w:basedOn w:val="TableNormal"/>
    <w:rsid w:val="0017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32BB"/>
    <w:rPr>
      <w:rFonts w:ascii="Tahoma" w:hAnsi="Tahoma" w:cs="Tahoma"/>
      <w:sz w:val="16"/>
      <w:szCs w:val="16"/>
    </w:rPr>
  </w:style>
  <w:style w:type="character" w:customStyle="1" w:styleId="FooterChar">
    <w:name w:val="Footer Char"/>
    <w:link w:val="Footer"/>
    <w:uiPriority w:val="99"/>
    <w:rsid w:val="0024406E"/>
    <w:rPr>
      <w:rFonts w:ascii="Century Schoolbook" w:hAnsi="Century Schoolbook"/>
      <w:sz w:val="24"/>
      <w:lang w:val="en-US" w:eastAsia="en-US"/>
    </w:rPr>
  </w:style>
  <w:style w:type="paragraph" w:customStyle="1" w:styleId="ColorfulList-Accent11">
    <w:name w:val="Colorful List - Accent 11"/>
    <w:basedOn w:val="Normal"/>
    <w:uiPriority w:val="34"/>
    <w:qFormat/>
    <w:rsid w:val="0050774D"/>
    <w:pPr>
      <w:ind w:left="720"/>
    </w:pPr>
  </w:style>
  <w:style w:type="paragraph" w:customStyle="1" w:styleId="ColorfulShading-Accent11">
    <w:name w:val="Colorful Shading - Accent 11"/>
    <w:hidden/>
    <w:uiPriority w:val="99"/>
    <w:semiHidden/>
    <w:rsid w:val="00811D87"/>
    <w:rPr>
      <w:sz w:val="24"/>
      <w:lang w:val="en-CA"/>
    </w:rPr>
  </w:style>
  <w:style w:type="paragraph" w:customStyle="1" w:styleId="paragraph">
    <w:name w:val="paragraph"/>
    <w:basedOn w:val="Normal"/>
    <w:rsid w:val="00585ADF"/>
    <w:pPr>
      <w:spacing w:before="100" w:beforeAutospacing="1" w:after="100" w:afterAutospacing="1"/>
    </w:pPr>
    <w:rPr>
      <w:szCs w:val="24"/>
      <w:lang w:val="en-US"/>
    </w:rPr>
  </w:style>
  <w:style w:type="character" w:customStyle="1" w:styleId="normaltextrun">
    <w:name w:val="normaltextrun"/>
    <w:basedOn w:val="DefaultParagraphFont"/>
    <w:rsid w:val="00585ADF"/>
  </w:style>
  <w:style w:type="character" w:customStyle="1" w:styleId="eop">
    <w:name w:val="eop"/>
    <w:basedOn w:val="DefaultParagraphFont"/>
    <w:rsid w:val="00585ADF"/>
  </w:style>
  <w:style w:type="paragraph" w:styleId="ListParagraph">
    <w:name w:val="List Paragraph"/>
    <w:basedOn w:val="Normal"/>
    <w:uiPriority w:val="34"/>
    <w:qFormat/>
    <w:rsid w:val="00691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1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87F3-5A63-4D44-BFE6-65BD5757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1614</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Gross Rehabilitation Centre</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CKeast</dc:creator>
  <cp:keywords/>
  <cp:lastModifiedBy>Amanda Rose</cp:lastModifiedBy>
  <cp:revision>3</cp:revision>
  <cp:lastPrinted>2018-04-05T21:01:00Z</cp:lastPrinted>
  <dcterms:created xsi:type="dcterms:W3CDTF">2018-05-24T18:51:00Z</dcterms:created>
  <dcterms:modified xsi:type="dcterms:W3CDTF">2019-05-17T15:13:00Z</dcterms:modified>
</cp:coreProperties>
</file>